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B86" w:rsidRDefault="001B2B86" w:rsidP="00EF51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1317"/>
            <wp:effectExtent l="0" t="0" r="3175" b="0"/>
            <wp:docPr id="1" name="Рисунок 1" descr="D:\Мои документы\Desktop\титул отсканир\юный экскурсов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esktop\титул отсканир\юный экскурсовод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B86" w:rsidRDefault="001B2B86" w:rsidP="00EF51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B86" w:rsidRDefault="001B2B86" w:rsidP="00EF51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159" w:rsidRDefault="00710308" w:rsidP="00EF51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="0037394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F5159" w:rsidRPr="0076306D">
        <w:rPr>
          <w:rFonts w:ascii="Times New Roman" w:hAnsi="Times New Roman" w:cs="Times New Roman"/>
          <w:b/>
          <w:sz w:val="28"/>
          <w:szCs w:val="28"/>
        </w:rPr>
        <w:t>Информационная карта</w:t>
      </w:r>
      <w:r w:rsidR="00EF5159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6118"/>
      </w:tblGrid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МБУ ДО «Центр творчества ЗМР РТ»</w:t>
            </w:r>
          </w:p>
        </w:tc>
      </w:tr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«Юный экскурсовод»</w:t>
            </w:r>
          </w:p>
        </w:tc>
      </w:tr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Туристско-краеведческая</w:t>
            </w:r>
          </w:p>
        </w:tc>
      </w:tr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159" w:rsidTr="00413013">
        <w:tc>
          <w:tcPr>
            <w:tcW w:w="675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2552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Ф.И.О., должность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Яблонская Ирина Викторовна, педагог дополнительного образования</w:t>
            </w:r>
          </w:p>
        </w:tc>
      </w:tr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159" w:rsidTr="00413013">
        <w:tc>
          <w:tcPr>
            <w:tcW w:w="675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552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118" w:type="dxa"/>
          </w:tcPr>
          <w:p w:rsidR="00EF5159" w:rsidRPr="00D93273" w:rsidRDefault="008A282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F5159" w:rsidRPr="00D93273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EF5159" w:rsidTr="00413013">
        <w:tc>
          <w:tcPr>
            <w:tcW w:w="675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2552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</w:tr>
      <w:tr w:rsidR="00EF5159" w:rsidTr="00413013">
        <w:tc>
          <w:tcPr>
            <w:tcW w:w="675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Характеристика программы: </w:t>
            </w: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 xml:space="preserve">- тип программы </w:t>
            </w: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 xml:space="preserve">- вид программы </w:t>
            </w: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06D">
              <w:rPr>
                <w:rFonts w:ascii="Times New Roman" w:hAnsi="Times New Roman" w:cs="Times New Roman"/>
                <w:sz w:val="28"/>
                <w:szCs w:val="28"/>
              </w:rPr>
              <w:t xml:space="preserve"> - форма организации содержания и учебного процесс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программа </w:t>
            </w: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86CD2" w:rsidRDefault="00D86CD2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разноуровневая:</w:t>
            </w:r>
          </w:p>
          <w:p w:rsidR="00D86CD2" w:rsidRDefault="00D86CD2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-стартовый уровень,</w:t>
            </w:r>
          </w:p>
          <w:p w:rsidR="00EF5159" w:rsidRDefault="00D86CD2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базовый уровень</w:t>
            </w:r>
            <w:r w:rsidR="00EF5159" w:rsidRPr="00D932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29F4" w:rsidRPr="00D93273" w:rsidRDefault="0007376F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0A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="00C829F4" w:rsidRPr="00190A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одульная</w:t>
            </w:r>
          </w:p>
        </w:tc>
      </w:tr>
      <w:tr w:rsidR="00EF5159" w:rsidTr="00413013">
        <w:tc>
          <w:tcPr>
            <w:tcW w:w="675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2552" w:type="dxa"/>
          </w:tcPr>
          <w:p w:rsidR="00EF5159" w:rsidRPr="0076306D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118" w:type="dxa"/>
          </w:tcPr>
          <w:p w:rsidR="00EF5159" w:rsidRDefault="00D86CD2" w:rsidP="00D86C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формирование 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представлений обучающ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ихся об истории, достопримечательностях города Зеленодольска, 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Татарстан, Росс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ии средствами краеведения и экскурсоведения</w:t>
            </w:r>
          </w:p>
        </w:tc>
      </w:tr>
      <w:tr w:rsidR="00EF5159" w:rsidTr="00413013">
        <w:tc>
          <w:tcPr>
            <w:tcW w:w="675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2552" w:type="dxa"/>
          </w:tcPr>
          <w:p w:rsidR="00EF5159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модули (в </w:t>
            </w:r>
            <w:r w:rsidRPr="00916EB2">
              <w:rPr>
                <w:rFonts w:ascii="Times New Roman" w:hAnsi="Times New Roman" w:cs="Times New Roman"/>
                <w:sz w:val="28"/>
                <w:szCs w:val="28"/>
              </w:rPr>
              <w:t>соответствии с уровнями сложности содержания и материала программы)</w:t>
            </w:r>
          </w:p>
        </w:tc>
        <w:tc>
          <w:tcPr>
            <w:tcW w:w="6118" w:type="dxa"/>
          </w:tcPr>
          <w:p w:rsidR="00EF5159" w:rsidRPr="00D93273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3273">
              <w:rPr>
                <w:rFonts w:ascii="Times New Roman" w:hAnsi="Times New Roman" w:cs="Times New Roman"/>
                <w:b/>
                <w:sz w:val="28"/>
                <w:szCs w:val="28"/>
              </w:rPr>
              <w:t>Стартовый уровень</w:t>
            </w:r>
            <w:r w:rsidR="00356433">
              <w:rPr>
                <w:rFonts w:ascii="Times New Roman" w:hAnsi="Times New Roman" w:cs="Times New Roman"/>
                <w:b/>
                <w:sz w:val="28"/>
                <w:szCs w:val="28"/>
              </w:rPr>
              <w:t>, базовый</w:t>
            </w:r>
            <w:r w:rsidRPr="00D932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EF5159" w:rsidTr="00413013">
        <w:tc>
          <w:tcPr>
            <w:tcW w:w="675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6EB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6EB2"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118" w:type="dxa"/>
          </w:tcPr>
          <w:p w:rsidR="00EF5159" w:rsidRPr="001E3628" w:rsidRDefault="000C6E5F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Образовательные технологии</w:t>
            </w:r>
            <w:r w:rsidR="00EF5159" w:rsidRPr="001E3628">
              <w:rPr>
                <w:rFonts w:ascii="Times New Roman" w:eastAsia="Times New Roman" w:hAnsi="Times New Roman" w:cs="Times New Roman"/>
                <w:b/>
                <w:bCs/>
                <w:color w:val="010001"/>
                <w:sz w:val="28"/>
                <w:szCs w:val="28"/>
                <w:lang w:eastAsia="ru-RU"/>
              </w:rPr>
              <w:t>:</w:t>
            </w:r>
          </w:p>
          <w:p w:rsidR="000C6E5F" w:rsidRDefault="00EF5159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eastAsia="Times New Roman" w:hAnsi="Times New Roman" w:cs="Times New Roman"/>
                <w:color w:val="525151"/>
                <w:sz w:val="28"/>
                <w:szCs w:val="28"/>
                <w:lang w:eastAsia="ru-RU"/>
              </w:rPr>
              <w:t> </w:t>
            </w:r>
            <w:r w:rsidR="000C6E5F">
              <w:rPr>
                <w:rFonts w:ascii="Times New Roman" w:hAnsi="Times New Roman" w:cs="Times New Roman"/>
                <w:sz w:val="28"/>
                <w:szCs w:val="28"/>
              </w:rPr>
              <w:t>-развивающего обучения;</w:t>
            </w:r>
          </w:p>
          <w:p w:rsidR="000C6E5F" w:rsidRDefault="000C6E5F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-информационно-коммуникационная; </w:t>
            </w:r>
          </w:p>
          <w:p w:rsidR="000C6E5F" w:rsidRDefault="000C6E5F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-проектной деятельности;</w:t>
            </w:r>
          </w:p>
          <w:p w:rsidR="000C6E5F" w:rsidRDefault="000C6E5F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-здоровьесберегающая;</w:t>
            </w:r>
          </w:p>
          <w:p w:rsidR="000C6E5F" w:rsidRDefault="000C6E5F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-интегрированного обучения;</w:t>
            </w:r>
          </w:p>
          <w:p w:rsidR="00D86CD2" w:rsidRDefault="00D86CD2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-игровая;</w:t>
            </w:r>
          </w:p>
          <w:p w:rsidR="000C6E5F" w:rsidRDefault="000C6E5F" w:rsidP="000C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-мастерских.</w:t>
            </w:r>
          </w:p>
          <w:p w:rsidR="000C6E5F" w:rsidRPr="000C6E5F" w:rsidRDefault="000C6E5F" w:rsidP="000C6E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6E5F">
              <w:rPr>
                <w:rFonts w:ascii="Times New Roman" w:hAnsi="Times New Roman" w:cs="Times New Roman"/>
                <w:b/>
                <w:sz w:val="28"/>
                <w:szCs w:val="28"/>
              </w:rPr>
              <w:t>Методы работы:</w:t>
            </w:r>
          </w:p>
          <w:p w:rsidR="00EF5159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1E3628">
              <w:rPr>
                <w:rFonts w:ascii="Times New Roman" w:eastAsia="Times New Roman" w:hAnsi="Times New Roman" w:cs="Times New Roman"/>
                <w:color w:val="010001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актически</w:t>
            </w:r>
            <w:r w:rsidRPr="001E3628">
              <w:rPr>
                <w:rFonts w:ascii="Times New Roman" w:eastAsia="Times New Roman" w:hAnsi="Times New Roman" w:cs="Times New Roman"/>
                <w:color w:val="010001"/>
                <w:sz w:val="28"/>
                <w:szCs w:val="28"/>
                <w:lang w:eastAsia="ru-RU"/>
              </w:rPr>
              <w:t>е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т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ворческ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и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работы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);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6C5473"/>
                <w:sz w:val="28"/>
                <w:szCs w:val="28"/>
                <w:lang w:eastAsia="ru-RU"/>
              </w:rPr>
              <w:t>-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коммуни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к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ати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в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ные 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(</w:t>
            </w:r>
            <w:r w:rsidR="00D86CD2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 xml:space="preserve">беседы, 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конф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е</w:t>
            </w:r>
            <w:r w:rsidRPr="001E3628">
              <w:rPr>
                <w:rFonts w:ascii="Times New Roman" w:eastAsia="Times New Roman" w:hAnsi="Times New Roman" w:cs="Times New Roman"/>
                <w:color w:val="010001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ен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</w:t>
            </w:r>
            <w:r w:rsidR="00D86CD2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и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)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525151"/>
                <w:sz w:val="28"/>
                <w:szCs w:val="28"/>
                <w:lang w:eastAsia="ru-RU"/>
              </w:rPr>
              <w:t>-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сенсорно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г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восприят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и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 </w:t>
            </w:r>
            <w:r w:rsidR="00596446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 xml:space="preserve">(урок, </w:t>
            </w:r>
            <w:r w:rsidR="005964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демонстрация обучающих 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ильм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в)</w:t>
            </w:r>
            <w:r w:rsidRPr="001E3628">
              <w:rPr>
                <w:rFonts w:ascii="Times New Roman" w:eastAsia="Times New Roman" w:hAnsi="Times New Roman" w:cs="Times New Roman"/>
                <w:color w:val="525151"/>
                <w:sz w:val="28"/>
                <w:szCs w:val="28"/>
                <w:lang w:eastAsia="ru-RU"/>
              </w:rPr>
              <w:t>;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-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комбинированные 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(э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кск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у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рс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ии,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л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юдения, со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зд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ание проб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л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м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ных сит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у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аци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й, 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</w:t>
            </w:r>
            <w:r w:rsidRPr="001E3628">
              <w:rPr>
                <w:rFonts w:ascii="Times New Roman" w:eastAsia="Times New Roman" w:hAnsi="Times New Roman" w:cs="Times New Roman"/>
                <w:color w:val="010001"/>
                <w:sz w:val="28"/>
                <w:szCs w:val="28"/>
                <w:lang w:eastAsia="ru-RU"/>
              </w:rPr>
              <w:t>с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тоя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т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л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ьная рабо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т</w:t>
            </w:r>
            <w:r w:rsidRPr="001E36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 </w:t>
            </w:r>
            <w:r w:rsidRPr="001E3628">
              <w:rPr>
                <w:rFonts w:ascii="Times New Roman" w:eastAsia="Times New Roman" w:hAnsi="Times New Roman" w:cs="Times New Roman"/>
                <w:color w:val="343234"/>
                <w:sz w:val="28"/>
                <w:szCs w:val="28"/>
                <w:lang w:eastAsia="ru-RU"/>
              </w:rPr>
              <w:t>обучающихся)</w:t>
            </w:r>
            <w:r w:rsidRPr="001E3628">
              <w:rPr>
                <w:rFonts w:ascii="Times New Roman" w:eastAsia="Times New Roman" w:hAnsi="Times New Roman" w:cs="Times New Roman"/>
                <w:color w:val="010001"/>
                <w:sz w:val="28"/>
                <w:szCs w:val="28"/>
                <w:lang w:eastAsia="ru-RU"/>
              </w:rPr>
              <w:t>.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b/>
                <w:bCs/>
                <w:color w:val="0C0A0C"/>
                <w:sz w:val="28"/>
                <w:szCs w:val="28"/>
                <w:lang w:eastAsia="ru-RU"/>
              </w:rPr>
              <w:t>Формы работы: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- и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н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дивиду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а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льна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я 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(и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спо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льзует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я п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и 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по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дг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т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ов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ке к к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н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ф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е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е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нция</w:t>
            </w:r>
            <w:r w:rsidR="00596446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м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);</w:t>
            </w:r>
          </w:p>
          <w:p w:rsidR="00EF5159" w:rsidRPr="001E3628" w:rsidRDefault="00EF5159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- г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у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п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п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вая (и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спо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л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ь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зует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я на 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пр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а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кт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и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чес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ких з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аня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тиях, эк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ку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сиях</w:t>
            </w:r>
            <w:r w:rsidRPr="001E3628">
              <w:rPr>
                <w:rFonts w:ascii="Times New Roman" w:eastAsia="Times New Roman" w:hAnsi="Times New Roman" w:cs="Times New Roman"/>
                <w:color w:val="514F4F"/>
                <w:sz w:val="28"/>
                <w:szCs w:val="28"/>
                <w:lang w:eastAsia="ru-RU"/>
              </w:rPr>
              <w:t>, 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в с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ам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ст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оя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тел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ь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н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й 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р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а</w:t>
            </w:r>
            <w:r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бо</w:t>
            </w:r>
            <w:r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те обучающихся);</w:t>
            </w:r>
          </w:p>
          <w:p w:rsidR="00EF5159" w:rsidRPr="001E3628" w:rsidRDefault="00C156E1" w:rsidP="004033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11A50"/>
                <w:sz w:val="28"/>
                <w:szCs w:val="28"/>
                <w:lang w:eastAsia="ru-RU"/>
              </w:rPr>
              <w:t>-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ко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л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лекти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в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на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я 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(и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п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л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ьз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у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е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т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ся 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на 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в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с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е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х 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о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б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щ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их </w:t>
            </w:r>
            <w:r w:rsidR="00EF5159" w:rsidRPr="001E3628">
              <w:rPr>
                <w:rFonts w:ascii="Times New Roman" w:eastAsia="Times New Roman" w:hAnsi="Times New Roman" w:cs="Times New Roman"/>
                <w:color w:val="3C393B"/>
                <w:sz w:val="28"/>
                <w:szCs w:val="28"/>
                <w:lang w:eastAsia="ru-RU"/>
              </w:rPr>
              <w:t>з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ан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я</w:t>
            </w:r>
            <w:r w:rsidR="008D4AE1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-</w:t>
            </w:r>
            <w:r w:rsidR="00EF5159" w:rsidRPr="001E3628">
              <w:rPr>
                <w:rFonts w:ascii="Times New Roman" w:eastAsia="Times New Roman" w:hAnsi="Times New Roman" w:cs="Times New Roman"/>
                <w:color w:val="3C393B"/>
                <w:sz w:val="28"/>
                <w:szCs w:val="28"/>
                <w:lang w:eastAsia="ru-RU"/>
              </w:rPr>
              <w:t>т</w:t>
            </w:r>
            <w:r w:rsidR="00EF5159" w:rsidRPr="001E3628">
              <w:rPr>
                <w:rFonts w:ascii="Times New Roman" w:eastAsia="Times New Roman" w:hAnsi="Times New Roman" w:cs="Times New Roman"/>
                <w:color w:val="0C0A0C"/>
                <w:sz w:val="28"/>
                <w:szCs w:val="28"/>
                <w:lang w:eastAsia="ru-RU"/>
              </w:rPr>
              <w:t>и</w:t>
            </w:r>
            <w:r w:rsidR="00EF5159" w:rsidRPr="001E3628">
              <w:rPr>
                <w:rFonts w:ascii="Times New Roman" w:eastAsia="Times New Roman" w:hAnsi="Times New Roman" w:cs="Times New Roman"/>
                <w:color w:val="232022"/>
                <w:sz w:val="28"/>
                <w:szCs w:val="28"/>
                <w:lang w:eastAsia="ru-RU"/>
              </w:rPr>
              <w:t>ях)</w:t>
            </w:r>
            <w:r w:rsidR="00EF5159" w:rsidRPr="001E3628">
              <w:rPr>
                <w:rFonts w:ascii="Times New Roman" w:eastAsia="Times New Roman" w:hAnsi="Times New Roman" w:cs="Times New Roman"/>
                <w:color w:val="3C393B"/>
                <w:sz w:val="28"/>
                <w:szCs w:val="28"/>
                <w:lang w:eastAsia="ru-RU"/>
              </w:rPr>
              <w:t>.</w:t>
            </w:r>
          </w:p>
          <w:p w:rsidR="00EF5159" w:rsidRPr="00916EB2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159" w:rsidTr="00413013">
        <w:tc>
          <w:tcPr>
            <w:tcW w:w="675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2552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6EB2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118" w:type="dxa"/>
          </w:tcPr>
          <w:p w:rsidR="00EF5159" w:rsidRPr="001E3628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Pr="001E36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обеседование, тес</w:t>
            </w:r>
            <w:r w:rsidR="00B927F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тирование</w:t>
            </w:r>
            <w:r w:rsidRPr="001E36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контрольные задания, практические работы, тематические выставки, интеллектуальные состязания, турниры, ко</w:t>
            </w:r>
            <w:r w:rsidR="00B927F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нкурсы, викторины, проектная деятельность, доклад-экскурсии</w:t>
            </w:r>
            <w:r w:rsidRPr="001E36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EF5159" w:rsidRPr="00916EB2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3013" w:rsidTr="00413013">
        <w:tc>
          <w:tcPr>
            <w:tcW w:w="675" w:type="dxa"/>
          </w:tcPr>
          <w:p w:rsidR="00413013" w:rsidRDefault="00413013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2552" w:type="dxa"/>
          </w:tcPr>
          <w:p w:rsidR="00413013" w:rsidRPr="00916EB2" w:rsidRDefault="00413013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Результативность реализации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6118" w:type="dxa"/>
          </w:tcPr>
          <w:p w:rsidR="006C628E" w:rsidRDefault="006C628E" w:rsidP="006C628E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Сохранность контингента, </w:t>
            </w:r>
            <w:r w:rsidR="0041301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мероприятиях и</w:t>
            </w:r>
            <w:r w:rsidR="0041301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конкурсах различного уровня</w:t>
            </w:r>
          </w:p>
          <w:p w:rsidR="00413013" w:rsidRDefault="00413013" w:rsidP="0040334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EF5159" w:rsidTr="00413013">
        <w:tc>
          <w:tcPr>
            <w:tcW w:w="675" w:type="dxa"/>
          </w:tcPr>
          <w:p w:rsidR="00EF5159" w:rsidRDefault="00413013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  <w:r w:rsidR="00EF515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6EB2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118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159" w:rsidTr="00413013">
        <w:tc>
          <w:tcPr>
            <w:tcW w:w="675" w:type="dxa"/>
          </w:tcPr>
          <w:p w:rsidR="00EF5159" w:rsidRDefault="00413013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EF515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118" w:type="dxa"/>
          </w:tcPr>
          <w:p w:rsidR="00EF5159" w:rsidRPr="00916EB2" w:rsidRDefault="00EF5159" w:rsidP="004033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5159" w:rsidRPr="0076306D" w:rsidRDefault="00EF5159" w:rsidP="00EF5159">
      <w:pPr>
        <w:rPr>
          <w:rFonts w:ascii="Times New Roman" w:hAnsi="Times New Roman" w:cs="Times New Roman"/>
          <w:b/>
          <w:sz w:val="28"/>
          <w:szCs w:val="28"/>
        </w:rPr>
      </w:pPr>
    </w:p>
    <w:p w:rsidR="00EF5159" w:rsidRPr="001E3628" w:rsidRDefault="00EF5159" w:rsidP="001E36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394D" w:rsidRDefault="0037394D" w:rsidP="006C628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E5F" w:rsidRDefault="000C6E5F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29F4" w:rsidRDefault="00710308" w:rsidP="0038597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3. </w:t>
      </w:r>
      <w:r w:rsidR="00C829F4" w:rsidRPr="008907E4">
        <w:rPr>
          <w:rFonts w:ascii="Times New Roman" w:eastAsia="Times New Roman" w:hAnsi="Times New Roman" w:cs="Times New Roman"/>
          <w:b/>
          <w:bCs/>
          <w:sz w:val="28"/>
          <w:szCs w:val="28"/>
        </w:rPr>
        <w:t>Оглавление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7371"/>
        <w:gridCol w:w="1241"/>
      </w:tblGrid>
      <w:tr w:rsidR="00227D9B" w:rsidTr="002A74B6">
        <w:tc>
          <w:tcPr>
            <w:tcW w:w="959" w:type="dxa"/>
          </w:tcPr>
          <w:p w:rsidR="00227D9B" w:rsidRPr="00227D9B" w:rsidRDefault="00227D9B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227D9B" w:rsidRDefault="00227D9B" w:rsidP="00227D9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Информационна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я карта образовательной </w:t>
            </w: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программы</w:t>
            </w:r>
          </w:p>
        </w:tc>
        <w:tc>
          <w:tcPr>
            <w:tcW w:w="1241" w:type="dxa"/>
          </w:tcPr>
          <w:p w:rsidR="00227D9B" w:rsidRPr="00710308" w:rsidRDefault="00227D9B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227D9B" w:rsidTr="002A74B6">
        <w:tc>
          <w:tcPr>
            <w:tcW w:w="959" w:type="dxa"/>
          </w:tcPr>
          <w:p w:rsidR="00227D9B" w:rsidRPr="00227D9B" w:rsidRDefault="00227D9B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227D9B" w:rsidRDefault="00227D9B" w:rsidP="00227D9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Пояснительная записка</w:t>
            </w:r>
          </w:p>
        </w:tc>
        <w:tc>
          <w:tcPr>
            <w:tcW w:w="1241" w:type="dxa"/>
          </w:tcPr>
          <w:p w:rsidR="00816616" w:rsidRPr="00710308" w:rsidRDefault="009F4179" w:rsidP="0081661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353E2D" w:rsidTr="002A74B6">
        <w:tc>
          <w:tcPr>
            <w:tcW w:w="959" w:type="dxa"/>
          </w:tcPr>
          <w:p w:rsidR="00353E2D" w:rsidRPr="00227D9B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7371" w:type="dxa"/>
          </w:tcPr>
          <w:p w:rsidR="00353E2D" w:rsidRPr="00C829F4" w:rsidRDefault="00353E2D" w:rsidP="00227D9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Матрица</w:t>
            </w:r>
            <w:r w:rsidR="00925F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дополнительной </w:t>
            </w:r>
            <w:r w:rsidR="00692D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обще</w:t>
            </w:r>
            <w:r w:rsidR="00925F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образовательной </w:t>
            </w:r>
            <w:r w:rsidR="00692D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общеразвивающей </w:t>
            </w:r>
            <w:r w:rsidR="00925F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программы</w:t>
            </w:r>
          </w:p>
        </w:tc>
        <w:tc>
          <w:tcPr>
            <w:tcW w:w="1241" w:type="dxa"/>
          </w:tcPr>
          <w:p w:rsidR="00353E2D" w:rsidRPr="00710308" w:rsidRDefault="00816616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227D9B" w:rsidTr="002A74B6">
        <w:tc>
          <w:tcPr>
            <w:tcW w:w="959" w:type="dxa"/>
          </w:tcPr>
          <w:p w:rsidR="00227D9B" w:rsidRPr="00227D9B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  <w:r w:rsidR="00227D9B"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27D9B" w:rsidRDefault="00227D9B" w:rsidP="00227D9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Учебный (тематический) план</w:t>
            </w:r>
            <w:r w:rsidR="00193A5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(первый год обучения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41" w:type="dxa"/>
          </w:tcPr>
          <w:p w:rsidR="00227D9B" w:rsidRPr="00710308" w:rsidRDefault="00816616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227D9B" w:rsidTr="002A74B6">
        <w:tc>
          <w:tcPr>
            <w:tcW w:w="959" w:type="dxa"/>
          </w:tcPr>
          <w:p w:rsidR="00227D9B" w:rsidRPr="00227D9B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227D9B" w:rsidRDefault="00227D9B" w:rsidP="00227D9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Содержание </w:t>
            </w:r>
            <w:r w:rsidR="003B73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учебного плана</w:t>
            </w:r>
          </w:p>
          <w:p w:rsidR="003B734D" w:rsidRDefault="003B734D" w:rsidP="00227D9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241" w:type="dxa"/>
          </w:tcPr>
          <w:p w:rsidR="00227D9B" w:rsidRDefault="00816616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19</w:t>
            </w:r>
          </w:p>
          <w:p w:rsidR="00816616" w:rsidRPr="00710308" w:rsidRDefault="00816616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21</w:t>
            </w:r>
          </w:p>
        </w:tc>
      </w:tr>
      <w:tr w:rsidR="00227D9B" w:rsidTr="002A74B6">
        <w:tc>
          <w:tcPr>
            <w:tcW w:w="959" w:type="dxa"/>
          </w:tcPr>
          <w:p w:rsidR="00227D9B" w:rsidRPr="00227D9B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  <w:r w:rsidR="00227D9B"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27D9B" w:rsidRDefault="00227D9B" w:rsidP="00227D9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Учебный (тем</w:t>
            </w:r>
            <w:r w:rsidR="00193A5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атический) план (второй год обучения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1241" w:type="dxa"/>
          </w:tcPr>
          <w:p w:rsidR="00227D9B" w:rsidRPr="00710308" w:rsidRDefault="00816616" w:rsidP="0081661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2</w:t>
            </w:r>
            <w:r w:rsidR="00341B7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227D9B" w:rsidTr="002A74B6">
        <w:tc>
          <w:tcPr>
            <w:tcW w:w="959" w:type="dxa"/>
          </w:tcPr>
          <w:p w:rsidR="00227D9B" w:rsidRPr="00227D9B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  <w:r w:rsidR="00227D9B"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27D9B" w:rsidRPr="00227D9B" w:rsidRDefault="00227D9B" w:rsidP="00227D9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27D9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Содержание</w:t>
            </w:r>
            <w:r w:rsidR="003B73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учебного плана</w:t>
            </w:r>
          </w:p>
        </w:tc>
        <w:tc>
          <w:tcPr>
            <w:tcW w:w="1241" w:type="dxa"/>
          </w:tcPr>
          <w:p w:rsidR="00227D9B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227D9B" w:rsidTr="002A74B6">
        <w:tc>
          <w:tcPr>
            <w:tcW w:w="959" w:type="dxa"/>
          </w:tcPr>
          <w:p w:rsidR="00227D9B" w:rsidRP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  <w:r w:rsidR="00227D9B" w:rsidRP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27D9B" w:rsidRDefault="00710308" w:rsidP="00710308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241" w:type="dxa"/>
          </w:tcPr>
          <w:p w:rsidR="00227D9B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31</w:t>
            </w:r>
          </w:p>
        </w:tc>
      </w:tr>
      <w:tr w:rsidR="00227D9B" w:rsidTr="002A74B6">
        <w:tc>
          <w:tcPr>
            <w:tcW w:w="959" w:type="dxa"/>
          </w:tcPr>
          <w:p w:rsidR="00227D9B" w:rsidRP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  <w:r w:rsidR="00710308" w:rsidRP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27D9B" w:rsidRDefault="00710308" w:rsidP="00710308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1241" w:type="dxa"/>
          </w:tcPr>
          <w:p w:rsidR="00227D9B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32</w:t>
            </w:r>
          </w:p>
        </w:tc>
      </w:tr>
      <w:tr w:rsidR="00710308" w:rsidTr="002A74B6">
        <w:tc>
          <w:tcPr>
            <w:tcW w:w="959" w:type="dxa"/>
          </w:tcPr>
          <w:p w:rsidR="00710308" w:rsidRP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  <w:r w:rsid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710308" w:rsidRPr="00C829F4" w:rsidRDefault="00710308" w:rsidP="007103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Формы аттестации/контроля</w:t>
            </w:r>
          </w:p>
        </w:tc>
        <w:tc>
          <w:tcPr>
            <w:tcW w:w="1241" w:type="dxa"/>
          </w:tcPr>
          <w:p w:rsidR="00710308" w:rsidRPr="00710308" w:rsidRDefault="00341B72" w:rsidP="0081661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32</w:t>
            </w:r>
          </w:p>
        </w:tc>
      </w:tr>
      <w:tr w:rsidR="00710308" w:rsidTr="002A74B6">
        <w:tc>
          <w:tcPr>
            <w:tcW w:w="959" w:type="dxa"/>
          </w:tcPr>
          <w:p w:rsid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  <w:r w:rsid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710308" w:rsidRPr="00C829F4" w:rsidRDefault="00710308" w:rsidP="007103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Оценочные материалы</w:t>
            </w:r>
          </w:p>
        </w:tc>
        <w:tc>
          <w:tcPr>
            <w:tcW w:w="1241" w:type="dxa"/>
          </w:tcPr>
          <w:p w:rsidR="00710308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32</w:t>
            </w:r>
          </w:p>
        </w:tc>
      </w:tr>
      <w:tr w:rsidR="00710308" w:rsidTr="002A74B6">
        <w:tc>
          <w:tcPr>
            <w:tcW w:w="959" w:type="dxa"/>
          </w:tcPr>
          <w:p w:rsid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</w:t>
            </w:r>
            <w:r w:rsid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710308" w:rsidRPr="00C829F4" w:rsidRDefault="00710308" w:rsidP="007103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C829F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Список литературы</w:t>
            </w:r>
          </w:p>
        </w:tc>
        <w:tc>
          <w:tcPr>
            <w:tcW w:w="1241" w:type="dxa"/>
          </w:tcPr>
          <w:p w:rsidR="00710308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710308" w:rsidTr="002A74B6">
        <w:tc>
          <w:tcPr>
            <w:tcW w:w="959" w:type="dxa"/>
          </w:tcPr>
          <w:p w:rsidR="00710308" w:rsidRDefault="00353E2D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13</w:t>
            </w:r>
            <w:r w:rsidR="007103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710308" w:rsidRPr="00C829F4" w:rsidRDefault="00710308" w:rsidP="007103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Приложения</w:t>
            </w:r>
          </w:p>
        </w:tc>
        <w:tc>
          <w:tcPr>
            <w:tcW w:w="1241" w:type="dxa"/>
          </w:tcPr>
          <w:p w:rsidR="00710308" w:rsidRPr="00710308" w:rsidRDefault="00341B72" w:rsidP="0037394D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37</w:t>
            </w:r>
            <w:bookmarkStart w:id="0" w:name="_GoBack"/>
            <w:bookmarkEnd w:id="0"/>
          </w:p>
        </w:tc>
      </w:tr>
    </w:tbl>
    <w:p w:rsidR="00227D9B" w:rsidRDefault="00227D9B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10308" w:rsidRPr="0037394D" w:rsidRDefault="00710308" w:rsidP="0037394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29F4" w:rsidRPr="00C829F4" w:rsidRDefault="00C829F4" w:rsidP="00C829F4">
      <w:pPr>
        <w:spacing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C829F4" w:rsidRPr="00C829F4" w:rsidRDefault="00C829F4" w:rsidP="00C829F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9F4" w:rsidRDefault="00C829F4" w:rsidP="00A370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2EB4" w:rsidRDefault="00682EB4" w:rsidP="00682EB4">
      <w:pPr>
        <w:rPr>
          <w:rFonts w:ascii="Times New Roman" w:hAnsi="Times New Roman" w:cs="Times New Roman"/>
          <w:b/>
          <w:sz w:val="28"/>
          <w:szCs w:val="28"/>
        </w:rPr>
      </w:pPr>
    </w:p>
    <w:p w:rsidR="00A43933" w:rsidRDefault="00A43933" w:rsidP="00682E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394D" w:rsidRDefault="0037394D" w:rsidP="00682E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0308" w:rsidRDefault="00710308" w:rsidP="001C096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597A" w:rsidRDefault="0038597A" w:rsidP="0007376F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37394D" w:rsidRPr="001E3628" w:rsidRDefault="00710308" w:rsidP="0007376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</w:t>
      </w:r>
      <w:r w:rsidR="0037394D" w:rsidRPr="001E362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7394D" w:rsidRPr="001E3628" w:rsidRDefault="0071030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4.1. </w:t>
      </w:r>
      <w:r w:rsidR="0037394D" w:rsidRPr="001E3628">
        <w:rPr>
          <w:rFonts w:ascii="Times New Roman" w:hAnsi="Times New Roman" w:cs="Times New Roman"/>
          <w:b/>
          <w:sz w:val="28"/>
          <w:szCs w:val="28"/>
        </w:rPr>
        <w:t>Направленность дополнительной образовательной про</w:t>
      </w:r>
      <w:r w:rsidR="0037394D">
        <w:rPr>
          <w:rFonts w:ascii="Times New Roman" w:hAnsi="Times New Roman" w:cs="Times New Roman"/>
          <w:b/>
          <w:sz w:val="28"/>
          <w:szCs w:val="28"/>
        </w:rPr>
        <w:t>граммы: туристско-краеведческая</w:t>
      </w:r>
      <w:r w:rsidR="0037394D" w:rsidRPr="001E3628">
        <w:rPr>
          <w:rFonts w:ascii="Times New Roman" w:hAnsi="Times New Roman" w:cs="Times New Roman"/>
          <w:b/>
          <w:sz w:val="28"/>
          <w:szCs w:val="28"/>
        </w:rPr>
        <w:t>.</w:t>
      </w:r>
    </w:p>
    <w:p w:rsidR="0037394D" w:rsidRDefault="0037394D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«Юный экскурсовод» направлена на совершенствование организации, содержания обучения и воспитания средствами краеведения и экскурсоведения. Программа «Юный экскурсовод» способствует развитию творческих способностей обучающихся, коммуникативных компетенций, активной гражданской позиции у подрастающего поколения, формированию навыков исследовательской работы.</w:t>
      </w:r>
    </w:p>
    <w:p w:rsidR="001E3628" w:rsidRPr="001E3628" w:rsidRDefault="00710308" w:rsidP="00710308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4.2. Нормативно-правовое обеспечение программы</w:t>
      </w:r>
    </w:p>
    <w:p w:rsidR="001E3628" w:rsidRPr="001E3628" w:rsidRDefault="001E3628" w:rsidP="0071030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4A71BE">
        <w:rPr>
          <w:rFonts w:ascii="Times New Roman" w:hAnsi="Times New Roman" w:cs="Times New Roman"/>
          <w:w w:val="98"/>
          <w:sz w:val="28"/>
          <w:szCs w:val="28"/>
        </w:rPr>
        <w:t xml:space="preserve">разработана </w:t>
      </w:r>
      <w:r w:rsidRPr="001E3628">
        <w:rPr>
          <w:rFonts w:ascii="Times New Roman" w:hAnsi="Times New Roman" w:cs="Times New Roman"/>
          <w:w w:val="98"/>
          <w:sz w:val="28"/>
          <w:szCs w:val="28"/>
        </w:rPr>
        <w:t xml:space="preserve">в соответствии </w:t>
      </w:r>
      <w:r w:rsidR="00403340">
        <w:rPr>
          <w:rFonts w:ascii="Times New Roman" w:hAnsi="Times New Roman" w:cs="Times New Roman"/>
          <w:sz w:val="28"/>
          <w:szCs w:val="28"/>
        </w:rPr>
        <w:t xml:space="preserve">со </w:t>
      </w:r>
      <w:r w:rsidRPr="001E3628">
        <w:rPr>
          <w:rFonts w:ascii="Times New Roman" w:hAnsi="Times New Roman" w:cs="Times New Roman"/>
          <w:sz w:val="28"/>
          <w:szCs w:val="28"/>
        </w:rPr>
        <w:t>следующей нормативно – правовой базой:</w:t>
      </w:r>
    </w:p>
    <w:p w:rsidR="001E3628" w:rsidRPr="001E3628" w:rsidRDefault="001E362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1.Федеральный закон от 29.12.2012 г. №273–ФЗ «Об образовании в РФ»;</w:t>
      </w:r>
    </w:p>
    <w:p w:rsidR="007C0ED1" w:rsidRDefault="001E362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2.Концепция развития дополнительного образова</w:t>
      </w:r>
      <w:r w:rsidR="00403340">
        <w:rPr>
          <w:rFonts w:ascii="Times New Roman" w:hAnsi="Times New Roman" w:cs="Times New Roman"/>
          <w:sz w:val="28"/>
          <w:szCs w:val="28"/>
        </w:rPr>
        <w:t>ния детей от 04.09.2014 г. №1726</w:t>
      </w:r>
      <w:r w:rsidRPr="001E3628">
        <w:rPr>
          <w:rFonts w:ascii="Times New Roman" w:hAnsi="Times New Roman" w:cs="Times New Roman"/>
          <w:sz w:val="28"/>
          <w:szCs w:val="28"/>
        </w:rPr>
        <w:t xml:space="preserve">-р; </w:t>
      </w:r>
    </w:p>
    <w:p w:rsidR="001E3628" w:rsidRPr="001E3628" w:rsidRDefault="00403340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3.Приказ Министерства просвещения России от 03.09.2019 №467 «Об утверждении Целевой модели развития региональных систем дополнительного образования детей»</w:t>
      </w:r>
      <w:r w:rsidR="001E3628" w:rsidRPr="001E3628">
        <w:rPr>
          <w:rFonts w:ascii="Times New Roman" w:hAnsi="Times New Roman" w:cs="Times New Roman"/>
          <w:sz w:val="28"/>
          <w:szCs w:val="28"/>
        </w:rPr>
        <w:t>;</w:t>
      </w:r>
    </w:p>
    <w:p w:rsidR="001E3628" w:rsidRDefault="00403340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03.09.2018 №10</w:t>
      </w:r>
      <w:r w:rsidR="001E3628" w:rsidRPr="001E3628">
        <w:rPr>
          <w:rFonts w:ascii="Times New Roman" w:hAnsi="Times New Roman" w:cs="Times New Roman"/>
          <w:sz w:val="28"/>
          <w:szCs w:val="28"/>
        </w:rPr>
        <w:t>;</w:t>
      </w:r>
    </w:p>
    <w:p w:rsidR="00403340" w:rsidRDefault="00403340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5.Приказ Министерства просвещения Российской Федерации от 09.11.2018 №196 «Об утверждении Порядка организации и осуществления образовательной деятельности</w:t>
      </w:r>
      <w:r w:rsidR="005708CC">
        <w:rPr>
          <w:rFonts w:ascii="Times New Roman" w:hAnsi="Times New Roman" w:cs="Times New Roman"/>
          <w:sz w:val="28"/>
          <w:szCs w:val="28"/>
        </w:rPr>
        <w:t xml:space="preserve"> по дополнительным общеобразовательным программам;</w:t>
      </w:r>
    </w:p>
    <w:p w:rsidR="005708CC" w:rsidRPr="001E3628" w:rsidRDefault="005708CC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6.Приказ Министерства образования и науки Российской Федерации от 23.08.2017 №816 «Об утверждении Порядка применения организациями, </w:t>
      </w:r>
      <w:r>
        <w:rPr>
          <w:rFonts w:ascii="Times New Roman" w:hAnsi="Times New Roman" w:cs="Times New Roman"/>
          <w:sz w:val="28"/>
          <w:szCs w:val="28"/>
        </w:rPr>
        <w:lastRenderedPageBreak/>
        <w:t>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программ;</w:t>
      </w:r>
    </w:p>
    <w:p w:rsidR="001E3628" w:rsidRDefault="008D4AE1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7.СП 2.4. 3648-20 </w:t>
      </w:r>
      <w:r w:rsidR="001E3628" w:rsidRPr="001E3628">
        <w:rPr>
          <w:rFonts w:ascii="Times New Roman" w:hAnsi="Times New Roman" w:cs="Times New Roman"/>
          <w:sz w:val="28"/>
          <w:szCs w:val="28"/>
        </w:rPr>
        <w:t xml:space="preserve">«Санитарно-эпидемиологические требования к </w:t>
      </w:r>
      <w:r w:rsidR="005708CC">
        <w:rPr>
          <w:rFonts w:ascii="Times New Roman" w:hAnsi="Times New Roman" w:cs="Times New Roman"/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5708CC" w:rsidRPr="001E3628" w:rsidRDefault="005708CC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8.Устав образовательной организации.</w:t>
      </w:r>
    </w:p>
    <w:p w:rsidR="002A2171" w:rsidRPr="00A3704E" w:rsidRDefault="00710308" w:rsidP="00925E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4.3. </w:t>
      </w:r>
      <w:r w:rsidR="001E3628" w:rsidRPr="001E3628">
        <w:rPr>
          <w:rFonts w:ascii="Times New Roman" w:hAnsi="Times New Roman"/>
          <w:b/>
          <w:sz w:val="28"/>
          <w:szCs w:val="28"/>
        </w:rPr>
        <w:t>Актуальность программы</w:t>
      </w:r>
      <w:r w:rsidR="001E3628" w:rsidRPr="001E3628">
        <w:rPr>
          <w:rFonts w:ascii="Times New Roman" w:hAnsi="Times New Roman"/>
          <w:sz w:val="28"/>
          <w:szCs w:val="28"/>
        </w:rPr>
        <w:t xml:space="preserve"> вызвана возрастанием рол</w:t>
      </w:r>
      <w:r w:rsidR="007C0ED1">
        <w:rPr>
          <w:rFonts w:ascii="Times New Roman" w:hAnsi="Times New Roman"/>
          <w:sz w:val="28"/>
          <w:szCs w:val="28"/>
        </w:rPr>
        <w:t xml:space="preserve">и дополнительного образования, </w:t>
      </w:r>
      <w:r w:rsidR="001E3628" w:rsidRPr="001E3628">
        <w:rPr>
          <w:rFonts w:ascii="Times New Roman" w:hAnsi="Times New Roman"/>
          <w:sz w:val="28"/>
          <w:szCs w:val="28"/>
        </w:rPr>
        <w:t>музейной педагогики, усиления внимания к истории родного края в процессе гражданского образования ш</w:t>
      </w:r>
      <w:r w:rsidR="007C0ED1">
        <w:rPr>
          <w:rFonts w:ascii="Times New Roman" w:hAnsi="Times New Roman"/>
          <w:sz w:val="28"/>
          <w:szCs w:val="28"/>
        </w:rPr>
        <w:t xml:space="preserve">кольников. На сегодняшний день </w:t>
      </w:r>
      <w:r w:rsidR="001E3628" w:rsidRPr="001E3628">
        <w:rPr>
          <w:rFonts w:ascii="Times New Roman" w:hAnsi="Times New Roman"/>
          <w:sz w:val="28"/>
          <w:szCs w:val="28"/>
        </w:rPr>
        <w:t>в общеобразовательных учреждениях нет аналогичных программ, нет и курсовой подготовки по направлению</w:t>
      </w:r>
      <w:r w:rsidR="00A63C2A">
        <w:rPr>
          <w:rFonts w:ascii="Times New Roman" w:hAnsi="Times New Roman"/>
          <w:sz w:val="28"/>
          <w:szCs w:val="28"/>
        </w:rPr>
        <w:t>. Образовательная среда посредством экскурсии раскрывае</w:t>
      </w:r>
      <w:r w:rsidR="001E3628" w:rsidRPr="001E3628">
        <w:rPr>
          <w:rFonts w:ascii="Times New Roman" w:hAnsi="Times New Roman"/>
          <w:sz w:val="28"/>
          <w:szCs w:val="28"/>
        </w:rPr>
        <w:t>т широкие возможности для воспитания ребенка, а также восприятия им экскурсионной культуры, способствуют диалогу ребенка с культурным наследием, активным освоением мирового пространства.</w:t>
      </w:r>
      <w:r w:rsidR="00A63C2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140BE7" w:rsidRPr="00140BE7">
        <w:rPr>
          <w:rFonts w:ascii="Times New Roman" w:eastAsia="Times New Roman" w:hAnsi="Times New Roman"/>
          <w:color w:val="000000"/>
          <w:sz w:val="28"/>
          <w:szCs w:val="28"/>
        </w:rPr>
        <w:t>Посредством экскурсии можно научит</w:t>
      </w:r>
      <w:r w:rsidR="00140BE7">
        <w:rPr>
          <w:rFonts w:ascii="Times New Roman" w:eastAsia="Times New Roman" w:hAnsi="Times New Roman"/>
          <w:color w:val="000000"/>
          <w:sz w:val="28"/>
          <w:szCs w:val="28"/>
        </w:rPr>
        <w:t>ь</w:t>
      </w:r>
      <w:r w:rsidR="00140BE7" w:rsidRPr="00140BE7">
        <w:rPr>
          <w:rFonts w:ascii="Times New Roman" w:eastAsia="Times New Roman" w:hAnsi="Times New Roman"/>
          <w:color w:val="000000"/>
          <w:sz w:val="28"/>
          <w:szCs w:val="28"/>
        </w:rPr>
        <w:t xml:space="preserve"> обучающихся не только слушать, но и слышать, не только смотреть, но и видеть, наблюдать.</w:t>
      </w:r>
      <w:r w:rsidR="00140BE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140BE7">
        <w:rPr>
          <w:rFonts w:ascii="Times New Roman" w:eastAsia="Times New Roman" w:hAnsi="Times New Roman"/>
          <w:color w:val="000000"/>
          <w:sz w:val="28"/>
          <w:szCs w:val="28"/>
        </w:rPr>
        <w:t>Изучение истории, достопримечательностей родного края, страны – это развивающая среда</w:t>
      </w:r>
      <w:r w:rsidR="002A2171">
        <w:rPr>
          <w:rFonts w:ascii="Times New Roman" w:eastAsia="Times New Roman" w:hAnsi="Times New Roman"/>
          <w:color w:val="000000"/>
          <w:sz w:val="28"/>
          <w:szCs w:val="28"/>
        </w:rPr>
        <w:t xml:space="preserve">, позволяющая открывать обучающимся новые стороны жизни края, расширять кругозор. </w:t>
      </w:r>
    </w:p>
    <w:p w:rsidR="001E3628" w:rsidRDefault="00710308" w:rsidP="00710308">
      <w:pPr>
        <w:pStyle w:val="WW-"/>
        <w:spacing w:before="28"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4.4. Отличительные особенности</w:t>
      </w:r>
      <w:r w:rsidR="00A36BB1">
        <w:rPr>
          <w:rFonts w:ascii="Times New Roman" w:hAnsi="Times New Roman"/>
          <w:b/>
          <w:sz w:val="28"/>
          <w:szCs w:val="28"/>
        </w:rPr>
        <w:t xml:space="preserve"> </w:t>
      </w:r>
      <w:r w:rsidR="001E3628" w:rsidRPr="001E3628">
        <w:rPr>
          <w:rFonts w:ascii="Times New Roman" w:hAnsi="Times New Roman"/>
          <w:b/>
          <w:sz w:val="28"/>
          <w:szCs w:val="28"/>
        </w:rPr>
        <w:t>программы</w:t>
      </w:r>
    </w:p>
    <w:p w:rsidR="00925ED6" w:rsidRPr="00B26BCC" w:rsidRDefault="00B26BCC" w:rsidP="00B26BC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29F6">
        <w:rPr>
          <w:rFonts w:ascii="Times New Roman" w:hAnsi="Times New Roman"/>
          <w:sz w:val="28"/>
          <w:szCs w:val="28"/>
        </w:rPr>
        <w:t>Уровень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29F6">
        <w:rPr>
          <w:rFonts w:ascii="Times New Roman" w:hAnsi="Times New Roman"/>
          <w:sz w:val="28"/>
          <w:szCs w:val="28"/>
        </w:rPr>
        <w:t>дополнительной общеобразовательной общеразвивающей п</w:t>
      </w:r>
      <w:r>
        <w:rPr>
          <w:rFonts w:ascii="Times New Roman" w:hAnsi="Times New Roman"/>
          <w:sz w:val="28"/>
          <w:szCs w:val="28"/>
        </w:rPr>
        <w:t xml:space="preserve">рограммы «Юный экскурсовод»: </w:t>
      </w:r>
      <w:r w:rsidRPr="005E7A62">
        <w:rPr>
          <w:rFonts w:ascii="Times New Roman" w:hAnsi="Times New Roman"/>
          <w:sz w:val="28"/>
          <w:szCs w:val="28"/>
        </w:rPr>
        <w:t>1 уровень – стартовый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 w:rsidRPr="0003296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базовый.</w:t>
      </w:r>
    </w:p>
    <w:p w:rsidR="00A36BB1" w:rsidRDefault="00925ED6" w:rsidP="00925ED6">
      <w:pPr>
        <w:pStyle w:val="WW-"/>
        <w:spacing w:before="28" w:after="0" w:line="360" w:lineRule="auto"/>
        <w:ind w:left="0" w:firstLine="709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</w:t>
      </w:r>
      <w:r w:rsidR="00A36BB1" w:rsidRPr="001E3628">
        <w:rPr>
          <w:rFonts w:ascii="Times New Roman" w:hAnsi="Times New Roman"/>
          <w:sz w:val="28"/>
          <w:szCs w:val="28"/>
        </w:rPr>
        <w:t>с</w:t>
      </w:r>
      <w:r w:rsidR="00A36BB1">
        <w:rPr>
          <w:rFonts w:ascii="Times New Roman" w:hAnsi="Times New Roman"/>
          <w:sz w:val="28"/>
          <w:szCs w:val="28"/>
        </w:rPr>
        <w:t>одержит обширный информационный</w:t>
      </w:r>
      <w:r w:rsidR="00A36BB1" w:rsidRPr="001E3628">
        <w:rPr>
          <w:rFonts w:ascii="Times New Roman" w:hAnsi="Times New Roman"/>
          <w:sz w:val="28"/>
          <w:szCs w:val="28"/>
        </w:rPr>
        <w:t xml:space="preserve"> материал </w:t>
      </w:r>
      <w:r w:rsidR="00A36BB1">
        <w:rPr>
          <w:rFonts w:ascii="Times New Roman" w:hAnsi="Times New Roman"/>
          <w:sz w:val="28"/>
          <w:szCs w:val="28"/>
        </w:rPr>
        <w:t>п</w:t>
      </w:r>
      <w:r w:rsidR="00A36BB1" w:rsidRPr="001E3628">
        <w:rPr>
          <w:rFonts w:ascii="Times New Roman" w:hAnsi="Times New Roman"/>
          <w:sz w:val="28"/>
          <w:szCs w:val="28"/>
        </w:rPr>
        <w:t xml:space="preserve">о </w:t>
      </w:r>
      <w:r w:rsidR="00A36BB1">
        <w:rPr>
          <w:rFonts w:ascii="Times New Roman" w:hAnsi="Times New Roman"/>
          <w:sz w:val="28"/>
          <w:szCs w:val="28"/>
        </w:rPr>
        <w:t>краеведению, патриотическому, гражданскому воспитанию,</w:t>
      </w:r>
      <w:r w:rsidR="00A36BB1" w:rsidRPr="00A63C2A">
        <w:rPr>
          <w:rFonts w:ascii="Times New Roman" w:eastAsia="Times New Roman" w:hAnsi="Times New Roman"/>
          <w:color w:val="000000"/>
          <w:sz w:val="28"/>
          <w:szCs w:val="28"/>
        </w:rPr>
        <w:t xml:space="preserve"> д</w:t>
      </w:r>
      <w:r w:rsidR="00A36BB1">
        <w:rPr>
          <w:rFonts w:ascii="Times New Roman" w:eastAsia="Times New Roman" w:hAnsi="Times New Roman"/>
          <w:color w:val="000000"/>
          <w:sz w:val="28"/>
          <w:szCs w:val="28"/>
        </w:rPr>
        <w:t xml:space="preserve">ающим возможность восполнить </w:t>
      </w:r>
      <w:r w:rsidR="00A36BB1" w:rsidRPr="00A63C2A">
        <w:rPr>
          <w:rFonts w:ascii="Times New Roman" w:eastAsia="Times New Roman" w:hAnsi="Times New Roman"/>
          <w:color w:val="000000"/>
          <w:sz w:val="28"/>
          <w:szCs w:val="28"/>
        </w:rPr>
        <w:t>пробелы в воспитательной работе с детьми, которые возникли в последнее время.</w:t>
      </w:r>
    </w:p>
    <w:p w:rsidR="00925ED6" w:rsidRDefault="00925ED6" w:rsidP="00925ED6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0308"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учебного года возможна коррекция тем.</w:t>
      </w:r>
    </w:p>
    <w:p w:rsidR="001E3628" w:rsidRPr="00925ED6" w:rsidRDefault="00710308" w:rsidP="00925ED6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4.4.1. </w:t>
      </w:r>
      <w:r w:rsidR="001E3628" w:rsidRPr="001E3628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 программы</w:t>
      </w:r>
    </w:p>
    <w:p w:rsidR="00FC2417" w:rsidRPr="00FC2417" w:rsidRDefault="001E3628" w:rsidP="00710308">
      <w:pPr>
        <w:pStyle w:val="WW-"/>
        <w:spacing w:before="28" w:after="0" w:line="360" w:lineRule="auto"/>
        <w:ind w:firstLine="709"/>
        <w:rPr>
          <w:color w:val="000000"/>
          <w:sz w:val="28"/>
          <w:szCs w:val="28"/>
        </w:rPr>
      </w:pPr>
      <w:r w:rsidRPr="001E3628">
        <w:rPr>
          <w:rFonts w:ascii="Times New Roman" w:hAnsi="Times New Roman"/>
          <w:sz w:val="28"/>
          <w:szCs w:val="28"/>
        </w:rPr>
        <w:t>Реализация программы позволяет создать положительную почву для дальнейш</w:t>
      </w:r>
      <w:r w:rsidR="00FC2417">
        <w:rPr>
          <w:rFonts w:ascii="Times New Roman" w:hAnsi="Times New Roman"/>
          <w:sz w:val="28"/>
          <w:szCs w:val="28"/>
        </w:rPr>
        <w:t xml:space="preserve">ей самореализации подростков. </w:t>
      </w:r>
      <w:r w:rsidRPr="00FC2417">
        <w:rPr>
          <w:rFonts w:ascii="Times New Roman" w:hAnsi="Times New Roman"/>
          <w:sz w:val="28"/>
          <w:szCs w:val="28"/>
        </w:rPr>
        <w:t xml:space="preserve">Программа </w:t>
      </w:r>
      <w:r w:rsidR="00FC2417" w:rsidRPr="00FC2417">
        <w:rPr>
          <w:rFonts w:ascii="Times New Roman" w:hAnsi="Times New Roman"/>
          <w:sz w:val="28"/>
          <w:szCs w:val="28"/>
        </w:rPr>
        <w:t xml:space="preserve">способствует формированию у обучающихся </w:t>
      </w:r>
      <w:r w:rsidR="00FC2417" w:rsidRPr="00FC2417">
        <w:rPr>
          <w:rFonts w:ascii="Times New Roman" w:eastAsia="Times New Roman" w:hAnsi="Times New Roman"/>
          <w:color w:val="000000"/>
          <w:sz w:val="28"/>
          <w:szCs w:val="28"/>
        </w:rPr>
        <w:t>целостного представления об и</w:t>
      </w:r>
      <w:r w:rsidR="003E2EAC">
        <w:rPr>
          <w:rFonts w:ascii="Times New Roman" w:eastAsia="Times New Roman" w:hAnsi="Times New Roman"/>
          <w:color w:val="000000"/>
          <w:sz w:val="28"/>
          <w:szCs w:val="28"/>
        </w:rPr>
        <w:t xml:space="preserve">сторическом прошлом и достопримечательностях </w:t>
      </w:r>
      <w:r w:rsidR="000F6A1C">
        <w:rPr>
          <w:rFonts w:ascii="Times New Roman" w:eastAsia="Times New Roman" w:hAnsi="Times New Roman"/>
          <w:color w:val="000000"/>
          <w:sz w:val="28"/>
          <w:szCs w:val="28"/>
        </w:rPr>
        <w:t xml:space="preserve">г. Зеленодольск, </w:t>
      </w:r>
      <w:r w:rsidR="003E2EAC">
        <w:rPr>
          <w:rFonts w:ascii="Times New Roman" w:eastAsia="Times New Roman" w:hAnsi="Times New Roman"/>
          <w:color w:val="000000"/>
          <w:sz w:val="28"/>
          <w:szCs w:val="28"/>
        </w:rPr>
        <w:t xml:space="preserve">родного </w:t>
      </w:r>
      <w:r w:rsidR="00FC2417">
        <w:rPr>
          <w:rFonts w:ascii="Times New Roman" w:eastAsia="Times New Roman" w:hAnsi="Times New Roman"/>
          <w:color w:val="000000"/>
          <w:sz w:val="28"/>
          <w:szCs w:val="28"/>
        </w:rPr>
        <w:t>края</w:t>
      </w:r>
      <w:r w:rsidR="003E2EAC">
        <w:rPr>
          <w:rFonts w:ascii="Times New Roman" w:eastAsia="Times New Roman" w:hAnsi="Times New Roman"/>
          <w:color w:val="000000"/>
          <w:sz w:val="28"/>
          <w:szCs w:val="28"/>
        </w:rPr>
        <w:t>, Казани, Москвы, Санкт-Петербурга</w:t>
      </w:r>
      <w:r w:rsidR="00FC2417">
        <w:rPr>
          <w:rFonts w:ascii="Times New Roman" w:eastAsia="Times New Roman" w:hAnsi="Times New Roman"/>
          <w:color w:val="000000"/>
          <w:sz w:val="28"/>
          <w:szCs w:val="28"/>
        </w:rPr>
        <w:t>;</w:t>
      </w:r>
      <w:r w:rsidR="000F6A1C">
        <w:rPr>
          <w:rFonts w:ascii="Times New Roman" w:eastAsia="Times New Roman" w:hAnsi="Times New Roman"/>
          <w:color w:val="000000"/>
          <w:sz w:val="28"/>
          <w:szCs w:val="28"/>
        </w:rPr>
        <w:t xml:space="preserve"> навыков исследовательской культуры</w:t>
      </w:r>
      <w:r w:rsidR="00FC2417">
        <w:rPr>
          <w:rFonts w:ascii="Times New Roman" w:eastAsia="Times New Roman" w:hAnsi="Times New Roman"/>
          <w:color w:val="000000"/>
          <w:sz w:val="28"/>
          <w:szCs w:val="28"/>
        </w:rPr>
        <w:t>;</w:t>
      </w:r>
      <w:r w:rsidR="00FC2417">
        <w:rPr>
          <w:color w:val="000000"/>
          <w:sz w:val="28"/>
          <w:szCs w:val="28"/>
        </w:rPr>
        <w:t xml:space="preserve"> </w:t>
      </w:r>
      <w:r w:rsidRPr="00FC2417">
        <w:rPr>
          <w:rFonts w:ascii="Times New Roman" w:hAnsi="Times New Roman"/>
          <w:sz w:val="28"/>
          <w:szCs w:val="28"/>
        </w:rPr>
        <w:t>коммуникат</w:t>
      </w:r>
      <w:r w:rsidR="00FC2417">
        <w:rPr>
          <w:rFonts w:ascii="Times New Roman" w:hAnsi="Times New Roman"/>
          <w:sz w:val="28"/>
          <w:szCs w:val="28"/>
        </w:rPr>
        <w:t>ивных и организаторских навыков;</w:t>
      </w:r>
      <w:r w:rsidRPr="00FC2417">
        <w:rPr>
          <w:rFonts w:ascii="Times New Roman" w:hAnsi="Times New Roman"/>
          <w:sz w:val="28"/>
          <w:szCs w:val="28"/>
        </w:rPr>
        <w:t xml:space="preserve"> развитию т</w:t>
      </w:r>
      <w:r w:rsidR="00FC2417">
        <w:rPr>
          <w:rFonts w:ascii="Times New Roman" w:hAnsi="Times New Roman"/>
          <w:sz w:val="28"/>
          <w:szCs w:val="28"/>
        </w:rPr>
        <w:t>ворческих способностей обучающихся</w:t>
      </w:r>
      <w:r w:rsidR="00FC2417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0F6A1C">
        <w:rPr>
          <w:rFonts w:ascii="Times New Roman" w:eastAsia="Times New Roman" w:hAnsi="Times New Roman"/>
          <w:color w:val="000000"/>
          <w:sz w:val="28"/>
          <w:szCs w:val="28"/>
        </w:rPr>
        <w:t>Экскурсионная деятельность является важной составляющей в воспитательной деятельности и развитии у обучающихся чувства патриотизма, заинтересованности к познанию родного города, края</w:t>
      </w:r>
      <w:r w:rsidR="00140BE7">
        <w:rPr>
          <w:rFonts w:ascii="Times New Roman" w:eastAsia="Times New Roman" w:hAnsi="Times New Roman"/>
          <w:color w:val="000000"/>
          <w:sz w:val="28"/>
          <w:szCs w:val="28"/>
        </w:rPr>
        <w:t>, страны, ее истории и культуры, способствует решению задач социальной адаптации обучающихся.</w:t>
      </w:r>
    </w:p>
    <w:p w:rsidR="001E3628" w:rsidRDefault="0071030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4.4.2. </w:t>
      </w:r>
      <w:r w:rsidR="001E3628" w:rsidRPr="001E3628">
        <w:rPr>
          <w:rFonts w:ascii="Times New Roman" w:hAnsi="Times New Roman" w:cs="Times New Roman"/>
          <w:b/>
          <w:sz w:val="28"/>
          <w:szCs w:val="28"/>
        </w:rPr>
        <w:t>Новизной</w:t>
      </w:r>
      <w:r w:rsidR="001E3628" w:rsidRPr="001E3628">
        <w:rPr>
          <w:rFonts w:ascii="Times New Roman" w:hAnsi="Times New Roman" w:cs="Times New Roman"/>
          <w:sz w:val="28"/>
          <w:szCs w:val="28"/>
        </w:rPr>
        <w:t xml:space="preserve"> программы является интегрированность занятий, так как включает сведения из географии, литературоведения, культурологии, этног</w:t>
      </w:r>
      <w:r w:rsidR="009B7ADE">
        <w:rPr>
          <w:rFonts w:ascii="Times New Roman" w:hAnsi="Times New Roman" w:cs="Times New Roman"/>
          <w:sz w:val="28"/>
          <w:szCs w:val="28"/>
        </w:rPr>
        <w:t>рафии, шк</w:t>
      </w:r>
      <w:r w:rsidR="008D4AE1">
        <w:rPr>
          <w:rFonts w:ascii="Times New Roman" w:hAnsi="Times New Roman" w:cs="Times New Roman"/>
          <w:sz w:val="28"/>
          <w:szCs w:val="28"/>
        </w:rPr>
        <w:t>ольного курса истории</w:t>
      </w:r>
      <w:r w:rsidR="001E3628" w:rsidRPr="001E3628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.</w:t>
      </w:r>
    </w:p>
    <w:p w:rsidR="002C46A0" w:rsidRPr="001E3628" w:rsidRDefault="002C46A0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Реа</w:t>
      </w:r>
      <w:r w:rsidR="000F6A1C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 xml:space="preserve">лизация программы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предполагает использование новых методик и педагогических технологий.</w:t>
      </w:r>
      <w:r w:rsidRPr="002C46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Pr="001E3628">
        <w:rPr>
          <w:rFonts w:ascii="Times New Roman" w:hAnsi="Times New Roman" w:cs="Times New Roman"/>
          <w:sz w:val="28"/>
          <w:szCs w:val="28"/>
        </w:rPr>
        <w:t xml:space="preserve">сочетание лекционного материала </w:t>
      </w:r>
      <w:r>
        <w:rPr>
          <w:rFonts w:ascii="Times New Roman" w:hAnsi="Times New Roman" w:cs="Times New Roman"/>
          <w:sz w:val="28"/>
          <w:szCs w:val="28"/>
        </w:rPr>
        <w:t>(уроков-экскурсий, уроков-путешествий с демонстрацией обучающих фильмов) с элементами интерактивного опроса</w:t>
      </w:r>
      <w:r w:rsidRPr="001E3628">
        <w:rPr>
          <w:rFonts w:ascii="Times New Roman" w:hAnsi="Times New Roman" w:cs="Times New Roman"/>
          <w:sz w:val="28"/>
          <w:szCs w:val="28"/>
        </w:rPr>
        <w:t xml:space="preserve"> с практическими занятиями (викторины, конкурсы, </w:t>
      </w:r>
      <w:r>
        <w:rPr>
          <w:rFonts w:ascii="Times New Roman" w:hAnsi="Times New Roman" w:cs="Times New Roman"/>
          <w:sz w:val="28"/>
          <w:szCs w:val="28"/>
        </w:rPr>
        <w:t xml:space="preserve">квесты, </w:t>
      </w:r>
      <w:r w:rsidRPr="001E3628">
        <w:rPr>
          <w:rFonts w:ascii="Times New Roman" w:hAnsi="Times New Roman" w:cs="Times New Roman"/>
          <w:sz w:val="28"/>
          <w:szCs w:val="28"/>
        </w:rPr>
        <w:t>развивающие игры, мастер-к</w:t>
      </w:r>
      <w:r>
        <w:rPr>
          <w:rFonts w:ascii="Times New Roman" w:hAnsi="Times New Roman" w:cs="Times New Roman"/>
          <w:sz w:val="28"/>
          <w:szCs w:val="28"/>
        </w:rPr>
        <w:t xml:space="preserve">лассы). </w:t>
      </w:r>
    </w:p>
    <w:p w:rsidR="001E3628" w:rsidRPr="001E3628" w:rsidRDefault="0071030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4.5. </w:t>
      </w:r>
      <w:r w:rsidR="001E3628" w:rsidRPr="001E3628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E516D2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1E3628" w:rsidRPr="001E3628">
        <w:rPr>
          <w:rFonts w:ascii="Times New Roman" w:hAnsi="Times New Roman" w:cs="Times New Roman"/>
          <w:sz w:val="28"/>
          <w:szCs w:val="28"/>
        </w:rPr>
        <w:t>представлений обучающ</w:t>
      </w:r>
      <w:r w:rsidR="00A506C5">
        <w:rPr>
          <w:rFonts w:ascii="Times New Roman" w:hAnsi="Times New Roman" w:cs="Times New Roman"/>
          <w:sz w:val="28"/>
          <w:szCs w:val="28"/>
        </w:rPr>
        <w:t>ихся об истории</w:t>
      </w:r>
      <w:r w:rsidR="00D86CD2">
        <w:rPr>
          <w:rFonts w:ascii="Times New Roman" w:hAnsi="Times New Roman" w:cs="Times New Roman"/>
          <w:sz w:val="28"/>
          <w:szCs w:val="28"/>
        </w:rPr>
        <w:t>, достопримечательностях</w:t>
      </w:r>
      <w:r w:rsidR="00A506C5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0F6A1C">
        <w:rPr>
          <w:rFonts w:ascii="Times New Roman" w:hAnsi="Times New Roman" w:cs="Times New Roman"/>
          <w:sz w:val="28"/>
          <w:szCs w:val="28"/>
        </w:rPr>
        <w:t xml:space="preserve"> Зеленодольск</w:t>
      </w:r>
      <w:r w:rsidR="00A506C5">
        <w:rPr>
          <w:rFonts w:ascii="Times New Roman" w:hAnsi="Times New Roman" w:cs="Times New Roman"/>
          <w:sz w:val="28"/>
          <w:szCs w:val="28"/>
        </w:rPr>
        <w:t>а</w:t>
      </w:r>
      <w:r w:rsidR="00D86CD2">
        <w:rPr>
          <w:rFonts w:ascii="Times New Roman" w:hAnsi="Times New Roman" w:cs="Times New Roman"/>
          <w:sz w:val="28"/>
          <w:szCs w:val="28"/>
        </w:rPr>
        <w:t xml:space="preserve">, </w:t>
      </w:r>
      <w:r w:rsidR="001E3628" w:rsidRPr="001E3628">
        <w:rPr>
          <w:rFonts w:ascii="Times New Roman" w:hAnsi="Times New Roman" w:cs="Times New Roman"/>
          <w:sz w:val="28"/>
          <w:szCs w:val="28"/>
        </w:rPr>
        <w:t>Республики Татарстан, Росс</w:t>
      </w:r>
      <w:r w:rsidR="00D86CD2">
        <w:rPr>
          <w:rFonts w:ascii="Times New Roman" w:hAnsi="Times New Roman" w:cs="Times New Roman"/>
          <w:sz w:val="28"/>
          <w:szCs w:val="28"/>
        </w:rPr>
        <w:t>ии</w:t>
      </w:r>
      <w:r w:rsidR="00A75BA2">
        <w:rPr>
          <w:rFonts w:ascii="Times New Roman" w:hAnsi="Times New Roman" w:cs="Times New Roman"/>
          <w:sz w:val="28"/>
          <w:szCs w:val="28"/>
        </w:rPr>
        <w:t xml:space="preserve"> средствами </w:t>
      </w:r>
      <w:r w:rsidR="00AF1352">
        <w:rPr>
          <w:rFonts w:ascii="Times New Roman" w:hAnsi="Times New Roman" w:cs="Times New Roman"/>
          <w:sz w:val="28"/>
          <w:szCs w:val="28"/>
        </w:rPr>
        <w:t xml:space="preserve">краеведения и </w:t>
      </w:r>
      <w:r w:rsidR="001E3628" w:rsidRPr="001E3628">
        <w:rPr>
          <w:rFonts w:ascii="Times New Roman" w:hAnsi="Times New Roman" w:cs="Times New Roman"/>
          <w:sz w:val="28"/>
          <w:szCs w:val="28"/>
        </w:rPr>
        <w:t>экскурсоведения.</w:t>
      </w:r>
    </w:p>
    <w:p w:rsidR="001E3628" w:rsidRPr="001E3628" w:rsidRDefault="00710308" w:rsidP="00710308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4.6. </w:t>
      </w:r>
      <w:r w:rsidR="001E3628" w:rsidRPr="001E3628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E2EAC" w:rsidRPr="00193A5B" w:rsidRDefault="001E3628" w:rsidP="00193A5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628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E516D2" w:rsidRPr="002A2171" w:rsidRDefault="003B734D" w:rsidP="00710308">
      <w:pPr>
        <w:tabs>
          <w:tab w:val="left" w:pos="709"/>
        </w:tabs>
        <w:suppressAutoHyphens/>
        <w:spacing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-ознакомление с объектами</w:t>
      </w:r>
      <w:r w:rsidR="009F417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историко-</w:t>
      </w:r>
      <w:r w:rsidR="002A2171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архитектурного наследия </w:t>
      </w:r>
      <w:r w:rsidR="003E2EAC">
        <w:rPr>
          <w:rFonts w:ascii="Times New Roman" w:hAnsi="Times New Roman" w:cs="Times New Roman"/>
          <w:sz w:val="28"/>
          <w:szCs w:val="28"/>
        </w:rPr>
        <w:t>г. Зеленодольск</w:t>
      </w:r>
      <w:r>
        <w:rPr>
          <w:rFonts w:ascii="Times New Roman" w:hAnsi="Times New Roman" w:cs="Times New Roman"/>
          <w:sz w:val="28"/>
          <w:szCs w:val="28"/>
        </w:rPr>
        <w:t xml:space="preserve">а, </w:t>
      </w:r>
      <w:r w:rsidR="003E2EAC">
        <w:rPr>
          <w:rFonts w:ascii="Times New Roman" w:hAnsi="Times New Roman" w:cs="Times New Roman"/>
          <w:sz w:val="28"/>
          <w:szCs w:val="28"/>
        </w:rPr>
        <w:t>Республ</w:t>
      </w:r>
      <w:r>
        <w:rPr>
          <w:rFonts w:ascii="Times New Roman" w:hAnsi="Times New Roman" w:cs="Times New Roman"/>
          <w:sz w:val="28"/>
          <w:szCs w:val="28"/>
        </w:rPr>
        <w:t>ики Татарстан, России</w:t>
      </w:r>
      <w:r w:rsidR="00E516D2" w:rsidRPr="001E3628">
        <w:rPr>
          <w:rFonts w:ascii="Times New Roman" w:hAnsi="Times New Roman" w:cs="Times New Roman"/>
          <w:sz w:val="28"/>
          <w:szCs w:val="28"/>
        </w:rPr>
        <w:t>;</w:t>
      </w:r>
    </w:p>
    <w:p w:rsidR="00E516D2" w:rsidRPr="00E516D2" w:rsidRDefault="003E2EAC" w:rsidP="00710308">
      <w:pPr>
        <w:tabs>
          <w:tab w:val="left" w:pos="709"/>
        </w:tabs>
        <w:suppressAutoHyphens/>
        <w:spacing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-познакомить с основами музейной культуры средствами экскурсионной работы;</w:t>
      </w:r>
    </w:p>
    <w:p w:rsidR="009B7ADE" w:rsidRPr="001E3628" w:rsidRDefault="009B7ADE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повысить мотивацию интереса к окружающему миру</w:t>
      </w:r>
      <w:r w:rsidR="00E516D2">
        <w:rPr>
          <w:rFonts w:ascii="Times New Roman" w:hAnsi="Times New Roman"/>
          <w:color w:val="000000"/>
          <w:sz w:val="28"/>
          <w:szCs w:val="28"/>
        </w:rPr>
        <w:t>;</w:t>
      </w:r>
    </w:p>
    <w:p w:rsidR="001E3628" w:rsidRPr="001E3628" w:rsidRDefault="006E2933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1E3628" w:rsidRPr="001E3628">
        <w:rPr>
          <w:rFonts w:ascii="Times New Roman" w:hAnsi="Times New Roman" w:cs="Times New Roman"/>
          <w:sz w:val="28"/>
          <w:szCs w:val="28"/>
        </w:rPr>
        <w:t>развивать активный словарь учащихся за счет формирования у детей определенного объема информации об экскурсоведении.</w:t>
      </w:r>
    </w:p>
    <w:p w:rsidR="001E3628" w:rsidRDefault="001E362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628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2A2171" w:rsidRPr="002A2171" w:rsidRDefault="0001738D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-повысить стремление</w:t>
      </w:r>
      <w:r w:rsidR="002A2171" w:rsidRPr="002A2171">
        <w:rPr>
          <w:rFonts w:ascii="Times New Roman" w:hAnsi="Times New Roman" w:cs="Times New Roman"/>
          <w:sz w:val="28"/>
          <w:szCs w:val="28"/>
        </w:rPr>
        <w:t xml:space="preserve"> знать больше о родном крае, стране средствами экскурсоведения;</w:t>
      </w:r>
    </w:p>
    <w:p w:rsidR="001E3628" w:rsidRPr="002A2171" w:rsidRDefault="0001738D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-развивать </w:t>
      </w:r>
      <w:r w:rsidR="001E3628" w:rsidRPr="001E3628">
        <w:rPr>
          <w:rFonts w:ascii="Times New Roman" w:hAnsi="Times New Roman" w:cs="Times New Roman"/>
          <w:sz w:val="28"/>
          <w:szCs w:val="28"/>
        </w:rPr>
        <w:t>ко</w:t>
      </w:r>
      <w:r w:rsidR="00E516D2">
        <w:rPr>
          <w:rFonts w:ascii="Times New Roman" w:hAnsi="Times New Roman" w:cs="Times New Roman"/>
          <w:sz w:val="28"/>
          <w:szCs w:val="28"/>
        </w:rPr>
        <w:t xml:space="preserve">ммуникативные умения и навыки; </w:t>
      </w:r>
    </w:p>
    <w:p w:rsidR="001E3628" w:rsidRDefault="002A2171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-формировать способность к использов</w:t>
      </w:r>
      <w:r w:rsidR="00977A89">
        <w:rPr>
          <w:rFonts w:ascii="Times New Roman" w:hAnsi="Times New Roman" w:cs="Times New Roman"/>
          <w:sz w:val="28"/>
          <w:szCs w:val="28"/>
        </w:rPr>
        <w:t>анию полученных знаний и умений;</w:t>
      </w:r>
    </w:p>
    <w:p w:rsidR="00977A89" w:rsidRPr="001E3628" w:rsidRDefault="00977A89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-содействовать творческой самореализации</w:t>
      </w:r>
      <w:r w:rsidR="006E2933">
        <w:rPr>
          <w:rFonts w:ascii="Times New Roman" w:hAnsi="Times New Roman" w:cs="Times New Roman"/>
          <w:sz w:val="28"/>
          <w:szCs w:val="28"/>
        </w:rPr>
        <w:t>.</w:t>
      </w:r>
    </w:p>
    <w:p w:rsidR="001E3628" w:rsidRPr="0001738D" w:rsidRDefault="0001738D" w:rsidP="0001738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Воспитательные:</w:t>
      </w:r>
      <w:r w:rsidR="001E3628" w:rsidRPr="001E36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3628" w:rsidRPr="001E3628" w:rsidRDefault="001E3628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-воспитать чувство сопричастности к системе культурных, природных ценностей, истории родного края;</w:t>
      </w:r>
    </w:p>
    <w:p w:rsidR="001E3628" w:rsidRPr="001E3628" w:rsidRDefault="001E3628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 xml:space="preserve"> -формировать уважение к историческому наследию предшествующих поколений, бережного отношения </w:t>
      </w:r>
      <w:r w:rsidR="0001738D">
        <w:rPr>
          <w:rFonts w:ascii="Times New Roman" w:hAnsi="Times New Roman" w:cs="Times New Roman"/>
          <w:sz w:val="28"/>
          <w:szCs w:val="28"/>
        </w:rPr>
        <w:t>к памятникам истории и культуры.</w:t>
      </w:r>
    </w:p>
    <w:p w:rsidR="009B7ADE" w:rsidRPr="00025532" w:rsidRDefault="00025532" w:rsidP="00710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</w:p>
    <w:p w:rsidR="001E3628" w:rsidRPr="001E3628" w:rsidRDefault="001E3628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628">
        <w:rPr>
          <w:rFonts w:ascii="Times New Roman" w:hAnsi="Times New Roman" w:cs="Times New Roman"/>
          <w:b/>
          <w:sz w:val="28"/>
          <w:szCs w:val="28"/>
        </w:rPr>
        <w:t>Здоровьесберегающие:</w:t>
      </w:r>
    </w:p>
    <w:p w:rsidR="001E3628" w:rsidRPr="001E3628" w:rsidRDefault="001E3628" w:rsidP="00710308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-создание информационного поля по проблеме: «Здоровьесберегающее сопровождение учебно-воспитательного процесса»;</w:t>
      </w:r>
    </w:p>
    <w:p w:rsidR="009F0B12" w:rsidRDefault="009F0B12" w:rsidP="009F0B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способствовать формированию правильного отношения обучающихся к здоровому образу жизни</w:t>
      </w:r>
      <w:r w:rsidRPr="00BA50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1E3628" w:rsidRPr="00193A5B" w:rsidRDefault="001E3628" w:rsidP="00193A5B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356433" w:rsidRPr="00356433" w:rsidRDefault="00356433" w:rsidP="009F0B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643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 (второй год обучения):</w:t>
      </w:r>
    </w:p>
    <w:p w:rsidR="00356433" w:rsidRDefault="00356433" w:rsidP="007103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643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Образовательные:</w:t>
      </w:r>
    </w:p>
    <w:p w:rsidR="00356433" w:rsidRDefault="00356433" w:rsidP="00356433">
      <w:pPr>
        <w:tabs>
          <w:tab w:val="left" w:pos="709"/>
        </w:tabs>
        <w:suppressAutoHyphens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-углубить теор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етические и практические знания регионального </w:t>
      </w: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краев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едческого компонента и объектов историко-культурного наследия России;</w:t>
      </w:r>
    </w:p>
    <w:p w:rsidR="00356433" w:rsidRPr="001E3628" w:rsidRDefault="00356433" w:rsidP="00356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 xml:space="preserve">-научить детей приемам и навыкам краеведческой и музейной деятельности в качестве экскурсовода; </w:t>
      </w:r>
    </w:p>
    <w:p w:rsidR="00356433" w:rsidRDefault="00356433" w:rsidP="00356433">
      <w:pPr>
        <w:tabs>
          <w:tab w:val="left" w:pos="709"/>
        </w:tabs>
        <w:suppressAutoHyphens/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/>
          <w:color w:val="000000"/>
          <w:sz w:val="28"/>
          <w:szCs w:val="28"/>
        </w:rPr>
        <w:t>-с</w:t>
      </w:r>
      <w:r w:rsidRPr="009B7ADE">
        <w:rPr>
          <w:rFonts w:ascii="Times New Roman" w:hAnsi="Times New Roman"/>
          <w:color w:val="000000"/>
          <w:sz w:val="28"/>
          <w:szCs w:val="28"/>
        </w:rPr>
        <w:t>оздать условия для творческого раскрытия личности ребёнка через во</w:t>
      </w:r>
      <w:r>
        <w:rPr>
          <w:rFonts w:ascii="Times New Roman" w:hAnsi="Times New Roman"/>
          <w:color w:val="000000"/>
          <w:sz w:val="28"/>
          <w:szCs w:val="28"/>
        </w:rPr>
        <w:t>влечение в краеведческую работу.</w:t>
      </w:r>
    </w:p>
    <w:p w:rsidR="00356433" w:rsidRDefault="00356433" w:rsidP="003564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643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Развивающие:</w:t>
      </w:r>
    </w:p>
    <w:p w:rsidR="00356433" w:rsidRDefault="00356433" w:rsidP="0035643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-развивать первичные навыки исследовательской работы</w:t>
      </w:r>
      <w:r w:rsidRPr="0001738D">
        <w:rPr>
          <w:rFonts w:ascii="Times New Roman" w:hAnsi="Times New Roman" w:cs="Times New Roman"/>
          <w:sz w:val="28"/>
          <w:szCs w:val="28"/>
        </w:rPr>
        <w:t>;</w:t>
      </w:r>
    </w:p>
    <w:p w:rsidR="0001738D" w:rsidRPr="0001738D" w:rsidRDefault="0001738D" w:rsidP="000173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A2171">
        <w:rPr>
          <w:rFonts w:ascii="Times New Roman" w:hAnsi="Times New Roman" w:cs="Times New Roman"/>
          <w:sz w:val="28"/>
          <w:szCs w:val="28"/>
        </w:rPr>
        <w:t>повысить познавательный интерес, интеллекту</w:t>
      </w:r>
      <w:r>
        <w:rPr>
          <w:rFonts w:ascii="Times New Roman" w:hAnsi="Times New Roman" w:cs="Times New Roman"/>
          <w:sz w:val="28"/>
          <w:szCs w:val="28"/>
        </w:rPr>
        <w:t>альные и творческие способности.</w:t>
      </w:r>
    </w:p>
    <w:p w:rsidR="00356433" w:rsidRDefault="00356433" w:rsidP="007103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5643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Воспитательные:</w:t>
      </w:r>
    </w:p>
    <w:p w:rsidR="0001738D" w:rsidRDefault="0001738D" w:rsidP="000173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 xml:space="preserve">-приобщить детей к национальной и мировой культуре средствами экскурсионной работы; </w:t>
      </w:r>
    </w:p>
    <w:p w:rsidR="0001738D" w:rsidRPr="001E3628" w:rsidRDefault="0001738D" w:rsidP="000173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-способствовать формированию</w:t>
      </w:r>
      <w:r>
        <w:rPr>
          <w:rFonts w:ascii="Times New Roman" w:hAnsi="Times New Roman" w:cs="Times New Roman"/>
          <w:sz w:val="28"/>
          <w:szCs w:val="28"/>
        </w:rPr>
        <w:t xml:space="preserve"> гражданской позиции обучающихся.</w:t>
      </w:r>
    </w:p>
    <w:p w:rsidR="0001738D" w:rsidRPr="00356433" w:rsidRDefault="0001738D" w:rsidP="007103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E4E53" w:rsidRDefault="004E4E53" w:rsidP="004E4E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8597A" w:rsidRDefault="0038597A" w:rsidP="0038597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7683A" w:rsidRPr="001E3628" w:rsidRDefault="0038597A" w:rsidP="0038597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</w:t>
      </w:r>
      <w:r w:rsidR="00710308">
        <w:rPr>
          <w:rFonts w:ascii="Times New Roman" w:hAnsi="Times New Roman" w:cs="Times New Roman"/>
          <w:b/>
          <w:sz w:val="28"/>
          <w:szCs w:val="28"/>
        </w:rPr>
        <w:t xml:space="preserve">4.7. </w:t>
      </w:r>
      <w:r w:rsidR="0057683A" w:rsidRPr="001E3628">
        <w:rPr>
          <w:rFonts w:ascii="Times New Roman" w:hAnsi="Times New Roman" w:cs="Times New Roman"/>
          <w:b/>
          <w:sz w:val="28"/>
          <w:szCs w:val="28"/>
        </w:rPr>
        <w:t>Адресат</w:t>
      </w:r>
    </w:p>
    <w:p w:rsidR="0057683A" w:rsidRPr="00710308" w:rsidRDefault="00710308" w:rsidP="002A2A9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реализации </w:t>
      </w:r>
      <w:r w:rsidR="0057683A" w:rsidRPr="001E3628">
        <w:rPr>
          <w:rFonts w:ascii="Times New Roman" w:hAnsi="Times New Roman" w:cs="Times New Roman"/>
          <w:sz w:val="28"/>
          <w:szCs w:val="28"/>
        </w:rPr>
        <w:t xml:space="preserve">программы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57683A" w:rsidRPr="001E3628">
        <w:rPr>
          <w:rFonts w:ascii="Times New Roman" w:hAnsi="Times New Roman" w:cs="Times New Roman"/>
          <w:sz w:val="28"/>
          <w:szCs w:val="28"/>
        </w:rPr>
        <w:t>участвуют обучающ</w:t>
      </w:r>
      <w:r w:rsidR="0057683A">
        <w:rPr>
          <w:rFonts w:ascii="Times New Roman" w:hAnsi="Times New Roman" w:cs="Times New Roman"/>
          <w:sz w:val="28"/>
          <w:szCs w:val="28"/>
        </w:rPr>
        <w:t xml:space="preserve">иеся 7-10 лет. </w:t>
      </w:r>
    </w:p>
    <w:p w:rsidR="0057683A" w:rsidRPr="00710308" w:rsidRDefault="00710308" w:rsidP="00193A5B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10308">
        <w:rPr>
          <w:rFonts w:ascii="Times New Roman" w:hAnsi="Times New Roman" w:cs="Times New Roman"/>
          <w:b/>
          <w:sz w:val="28"/>
          <w:szCs w:val="28"/>
        </w:rPr>
        <w:t xml:space="preserve">4.8. </w:t>
      </w:r>
      <w:r w:rsidR="0057683A" w:rsidRPr="00710308">
        <w:rPr>
          <w:rFonts w:ascii="Times New Roman" w:hAnsi="Times New Roman" w:cs="Times New Roman"/>
          <w:b/>
          <w:sz w:val="28"/>
          <w:szCs w:val="28"/>
        </w:rPr>
        <w:t>Объем программы</w:t>
      </w:r>
    </w:p>
    <w:p w:rsidR="0083162C" w:rsidRDefault="007113BE" w:rsidP="00193A5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первого года обучения программа рассчитана </w:t>
      </w:r>
      <w:r w:rsidR="0057683A" w:rsidRPr="001E3628">
        <w:rPr>
          <w:rFonts w:ascii="Times New Roman" w:hAnsi="Times New Roman" w:cs="Times New Roman"/>
          <w:sz w:val="28"/>
          <w:szCs w:val="28"/>
        </w:rPr>
        <w:t>на 144 часа</w:t>
      </w:r>
      <w:r w:rsidR="00710308">
        <w:rPr>
          <w:rFonts w:ascii="Times New Roman" w:hAnsi="Times New Roman" w:cs="Times New Roman"/>
          <w:sz w:val="28"/>
          <w:szCs w:val="28"/>
        </w:rPr>
        <w:t xml:space="preserve"> (</w:t>
      </w:r>
      <w:r w:rsidR="00AA38D3">
        <w:rPr>
          <w:rFonts w:ascii="Times New Roman" w:hAnsi="Times New Roman" w:cs="Times New Roman"/>
          <w:sz w:val="28"/>
          <w:szCs w:val="28"/>
        </w:rPr>
        <w:t>теория и практика – по 72 часа</w:t>
      </w:r>
      <w:r w:rsidR="0057683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второго года обучения –</w:t>
      </w:r>
      <w:r w:rsidR="00683650">
        <w:rPr>
          <w:rFonts w:ascii="Times New Roman" w:hAnsi="Times New Roman" w:cs="Times New Roman"/>
          <w:sz w:val="28"/>
          <w:szCs w:val="28"/>
        </w:rPr>
        <w:t xml:space="preserve"> на 216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10308" w:rsidRPr="0083162C" w:rsidRDefault="00710308" w:rsidP="0083162C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0308">
        <w:rPr>
          <w:rFonts w:ascii="Times New Roman" w:hAnsi="Times New Roman" w:cs="Times New Roman"/>
          <w:b/>
          <w:sz w:val="28"/>
          <w:szCs w:val="28"/>
        </w:rPr>
        <w:t xml:space="preserve">4.9. </w:t>
      </w:r>
      <w:r w:rsidR="008316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10308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</w:p>
    <w:p w:rsidR="0057683A" w:rsidRPr="00AF1352" w:rsidRDefault="00710308" w:rsidP="00710308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4.9.1. </w:t>
      </w:r>
      <w:r w:rsidR="0057683A" w:rsidRPr="00AF1352">
        <w:rPr>
          <w:rFonts w:ascii="Times New Roman" w:hAnsi="Times New Roman" w:cs="Times New Roman"/>
          <w:b/>
          <w:sz w:val="28"/>
          <w:szCs w:val="28"/>
        </w:rPr>
        <w:t>Образовательные технологии: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-технология развивающего обучения;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-информационно-коммуникационная технология; 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-технология проектной деятельности;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-здоровьесберегающая технология;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-игровая технология;</w:t>
      </w:r>
    </w:p>
    <w:p w:rsidR="0057683A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-технология интегрированного обучения;</w:t>
      </w:r>
    </w:p>
    <w:p w:rsidR="0057683A" w:rsidRPr="001E3628" w:rsidRDefault="0057683A" w:rsidP="00925ED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-технология мастерских.</w:t>
      </w:r>
    </w:p>
    <w:p w:rsidR="0057683A" w:rsidRPr="001E3628" w:rsidRDefault="00710308" w:rsidP="00710308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4.9.2.  </w:t>
      </w:r>
      <w:r w:rsidR="0057683A" w:rsidRPr="001E3628">
        <w:rPr>
          <w:rFonts w:ascii="Times New Roman" w:hAnsi="Times New Roman" w:cs="Times New Roman"/>
          <w:b/>
          <w:sz w:val="28"/>
          <w:szCs w:val="28"/>
        </w:rPr>
        <w:t>Формы обучения и виды занятий</w:t>
      </w:r>
      <w:r w:rsidR="0057683A">
        <w:rPr>
          <w:rFonts w:ascii="Times New Roman" w:hAnsi="Times New Roman" w:cs="Times New Roman"/>
          <w:b/>
          <w:sz w:val="28"/>
          <w:szCs w:val="28"/>
        </w:rPr>
        <w:t>:</w:t>
      </w:r>
    </w:p>
    <w:p w:rsidR="0057683A" w:rsidRPr="00710308" w:rsidRDefault="0057683A" w:rsidP="0071030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0308">
        <w:rPr>
          <w:rFonts w:ascii="Times New Roman" w:hAnsi="Times New Roman" w:cs="Times New Roman"/>
          <w:b/>
          <w:sz w:val="28"/>
          <w:szCs w:val="28"/>
        </w:rPr>
        <w:t>Основные методы обучения:</w:t>
      </w:r>
    </w:p>
    <w:p w:rsidR="0057683A" w:rsidRPr="001E3628" w:rsidRDefault="00495E1C" w:rsidP="00925E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-словесный (</w:t>
      </w:r>
      <w:r w:rsidR="0057683A" w:rsidRPr="001E3628">
        <w:rPr>
          <w:rFonts w:ascii="Times New Roman" w:hAnsi="Times New Roman" w:cs="Times New Roman"/>
          <w:sz w:val="28"/>
          <w:szCs w:val="28"/>
        </w:rPr>
        <w:t>передача необходимой для дальнейшего обучения информации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57683A" w:rsidRPr="001E3628">
        <w:rPr>
          <w:rFonts w:ascii="Times New Roman" w:hAnsi="Times New Roman" w:cs="Times New Roman"/>
          <w:sz w:val="28"/>
          <w:szCs w:val="28"/>
        </w:rPr>
        <w:t>;</w:t>
      </w:r>
    </w:p>
    <w:p w:rsidR="0057683A" w:rsidRPr="001E3628" w:rsidRDefault="00BC62CE" w:rsidP="00925E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683A" w:rsidRPr="001E3628">
        <w:rPr>
          <w:rFonts w:ascii="Times New Roman" w:hAnsi="Times New Roman" w:cs="Times New Roman"/>
          <w:sz w:val="28"/>
          <w:szCs w:val="28"/>
        </w:rPr>
        <w:t>поисковый (с</w:t>
      </w:r>
      <w:r>
        <w:rPr>
          <w:rFonts w:ascii="Times New Roman" w:hAnsi="Times New Roman" w:cs="Times New Roman"/>
          <w:sz w:val="28"/>
          <w:szCs w:val="28"/>
        </w:rPr>
        <w:t>бор информации по теме</w:t>
      </w:r>
      <w:r w:rsidR="0057683A" w:rsidRPr="001E3628">
        <w:rPr>
          <w:rFonts w:ascii="Times New Roman" w:hAnsi="Times New Roman" w:cs="Times New Roman"/>
          <w:sz w:val="28"/>
          <w:szCs w:val="28"/>
        </w:rPr>
        <w:t>);</w:t>
      </w:r>
    </w:p>
    <w:p w:rsidR="0057683A" w:rsidRPr="001E3628" w:rsidRDefault="0057683A" w:rsidP="00925E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-метод упражнения (опрос по пройденным темам);</w:t>
      </w:r>
    </w:p>
    <w:p w:rsidR="0057683A" w:rsidRPr="001E3628" w:rsidRDefault="00BC62CE" w:rsidP="00925E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-демонстрационный (</w:t>
      </w:r>
      <w:r w:rsidR="00495E1C">
        <w:rPr>
          <w:rFonts w:ascii="Times New Roman" w:hAnsi="Times New Roman" w:cs="Times New Roman"/>
          <w:sz w:val="28"/>
          <w:szCs w:val="28"/>
        </w:rPr>
        <w:t>демонстрация образца, иллюстрации, фотографий; создание экспозиций, выставок)</w:t>
      </w:r>
      <w:r w:rsidR="0057683A" w:rsidRPr="001E3628">
        <w:rPr>
          <w:rFonts w:ascii="Times New Roman" w:hAnsi="Times New Roman" w:cs="Times New Roman"/>
          <w:sz w:val="28"/>
          <w:szCs w:val="28"/>
        </w:rPr>
        <w:t>;</w:t>
      </w:r>
    </w:p>
    <w:p w:rsidR="0038597A" w:rsidRDefault="00495E1C" w:rsidP="003859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-исследовательский (</w:t>
      </w:r>
      <w:r w:rsidR="0057683A" w:rsidRPr="001E3628">
        <w:rPr>
          <w:rFonts w:ascii="Times New Roman" w:hAnsi="Times New Roman" w:cs="Times New Roman"/>
          <w:sz w:val="28"/>
          <w:szCs w:val="28"/>
        </w:rPr>
        <w:t>изучение документальных и вещественных предметов для развития мыслительной, интеллектуально-познавательной деятельности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57683A" w:rsidRPr="001E3628">
        <w:rPr>
          <w:rFonts w:ascii="Times New Roman" w:hAnsi="Times New Roman" w:cs="Times New Roman"/>
          <w:sz w:val="28"/>
          <w:szCs w:val="28"/>
        </w:rPr>
        <w:t>.</w:t>
      </w:r>
    </w:p>
    <w:p w:rsidR="00683650" w:rsidRDefault="007113BE" w:rsidP="007113B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</w:t>
      </w:r>
    </w:p>
    <w:p w:rsidR="00710308" w:rsidRDefault="00683650" w:rsidP="007113B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</w:t>
      </w:r>
      <w:r w:rsidR="007113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103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4.9.3.  </w:t>
      </w:r>
      <w:r w:rsidR="0057683A" w:rsidRPr="001E36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</w:t>
      </w:r>
      <w:r w:rsidR="0057683A" w:rsidRPr="001E3628">
        <w:rPr>
          <w:rFonts w:ascii="Times New Roman" w:eastAsia="Times New Roman" w:hAnsi="Times New Roman" w:cs="Times New Roman"/>
          <w:b/>
          <w:bCs/>
          <w:color w:val="010001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="0057683A" w:rsidRPr="001E3628">
        <w:rPr>
          <w:rFonts w:ascii="Times New Roman" w:eastAsia="Times New Roman" w:hAnsi="Times New Roman" w:cs="Times New Roman"/>
          <w:b/>
          <w:bCs/>
          <w:color w:val="010001"/>
          <w:sz w:val="28"/>
          <w:szCs w:val="28"/>
          <w:lang w:eastAsia="ru-RU"/>
        </w:rPr>
        <w:t>ы и при</w:t>
      </w:r>
      <w:r w:rsidR="0057683A" w:rsidRPr="001E36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</w:t>
      </w:r>
      <w:r w:rsidR="0057683A" w:rsidRPr="001E3628">
        <w:rPr>
          <w:rFonts w:ascii="Times New Roman" w:eastAsia="Times New Roman" w:hAnsi="Times New Roman" w:cs="Times New Roman"/>
          <w:b/>
          <w:bCs/>
          <w:color w:val="010001"/>
          <w:sz w:val="28"/>
          <w:szCs w:val="28"/>
          <w:lang w:eastAsia="ru-RU"/>
        </w:rPr>
        <w:t>ы р</w:t>
      </w:r>
      <w:r w:rsidR="0057683A" w:rsidRPr="001E36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="0057683A" w:rsidRPr="001E3628">
        <w:rPr>
          <w:rFonts w:ascii="Times New Roman" w:eastAsia="Times New Roman" w:hAnsi="Times New Roman" w:cs="Times New Roman"/>
          <w:b/>
          <w:bCs/>
          <w:color w:val="010001"/>
          <w:sz w:val="28"/>
          <w:szCs w:val="28"/>
          <w:lang w:eastAsia="ru-RU"/>
        </w:rPr>
        <w:t>бо</w:t>
      </w:r>
      <w:r w:rsidR="0057683A" w:rsidRPr="001E36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ты</w:t>
      </w:r>
      <w:r w:rsidR="0057683A" w:rsidRPr="001E3628">
        <w:rPr>
          <w:rFonts w:ascii="Times New Roman" w:eastAsia="Times New Roman" w:hAnsi="Times New Roman" w:cs="Times New Roman"/>
          <w:b/>
          <w:bCs/>
          <w:color w:val="010001"/>
          <w:sz w:val="28"/>
          <w:szCs w:val="28"/>
          <w:lang w:eastAsia="ru-RU"/>
        </w:rPr>
        <w:t>:</w:t>
      </w:r>
    </w:p>
    <w:p w:rsidR="00140CB6" w:rsidRPr="00710308" w:rsidRDefault="0057683A" w:rsidP="00925E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eastAsia="Times New Roman" w:hAnsi="Times New Roman" w:cs="Times New Roman"/>
          <w:color w:val="525151"/>
          <w:sz w:val="28"/>
          <w:szCs w:val="28"/>
          <w:lang w:eastAsia="ru-RU"/>
        </w:rPr>
        <w:t>- 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р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актически</w:t>
      </w:r>
      <w:r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е 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т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ворческ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и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работы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);</w:t>
      </w:r>
    </w:p>
    <w:p w:rsidR="005E5B80" w:rsidRDefault="00140CB6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6C5473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6C5473"/>
          <w:sz w:val="28"/>
          <w:szCs w:val="28"/>
          <w:lang w:eastAsia="ru-RU"/>
        </w:rPr>
        <w:t> 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к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ати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в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 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(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ен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и, 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сюжетно</w:t>
      </w:r>
      <w:r w:rsidR="0057683A"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л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евые</w:t>
      </w:r>
      <w:r w:rsidR="0057683A" w:rsidRPr="001E3628">
        <w:rPr>
          <w:rFonts w:ascii="Times New Roman" w:eastAsia="Times New Roman" w:hAnsi="Times New Roman" w:cs="Times New Roman"/>
          <w:color w:val="525151"/>
          <w:sz w:val="28"/>
          <w:szCs w:val="28"/>
          <w:lang w:eastAsia="ru-RU"/>
        </w:rPr>
        <w:t>, 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ел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овые и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г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</w:t>
      </w:r>
      <w:r w:rsidR="0057683A" w:rsidRPr="001E3628">
        <w:rPr>
          <w:rFonts w:ascii="Times New Roman" w:eastAsia="Times New Roman" w:hAnsi="Times New Roman" w:cs="Times New Roman"/>
          <w:color w:val="525151"/>
          <w:sz w:val="28"/>
          <w:szCs w:val="28"/>
          <w:lang w:eastAsia="ru-RU"/>
        </w:rPr>
        <w:t>, 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д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)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E5B80" w:rsidRDefault="005E5B80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52515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сенсорно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г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восприят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и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 </w:t>
      </w:r>
      <w:r w:rsidR="00F30963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(урок,</w:t>
      </w:r>
      <w:r w:rsidR="00F309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демонстрация</w:t>
      </w:r>
      <w:r w:rsidR="00A33A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68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обучающих 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ильм</w:t>
      </w:r>
      <w:r w:rsidR="0057683A"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в)</w:t>
      </w:r>
      <w:r w:rsidR="0057683A" w:rsidRPr="001E3628">
        <w:rPr>
          <w:rFonts w:ascii="Times New Roman" w:eastAsia="Times New Roman" w:hAnsi="Times New Roman" w:cs="Times New Roman"/>
          <w:color w:val="525151"/>
          <w:sz w:val="28"/>
          <w:szCs w:val="28"/>
          <w:lang w:eastAsia="ru-RU"/>
        </w:rPr>
        <w:t>;</w:t>
      </w:r>
    </w:p>
    <w:p w:rsidR="0057683A" w:rsidRPr="005E5B80" w:rsidRDefault="0057683A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- 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комбинированные 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(э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кск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у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ии, 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л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юдения, со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зд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ание проб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л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м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сит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у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й, 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</w:t>
      </w:r>
      <w:r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с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тоя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т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л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ьная рабо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т</w:t>
      </w:r>
      <w:r w:rsidRPr="001E3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 </w:t>
      </w:r>
      <w:r w:rsidRPr="001E3628">
        <w:rPr>
          <w:rFonts w:ascii="Times New Roman" w:eastAsia="Times New Roman" w:hAnsi="Times New Roman" w:cs="Times New Roman"/>
          <w:color w:val="343234"/>
          <w:sz w:val="28"/>
          <w:szCs w:val="28"/>
          <w:lang w:eastAsia="ru-RU"/>
        </w:rPr>
        <w:t>обучающихся)</w:t>
      </w:r>
      <w:r w:rsidRPr="001E3628">
        <w:rPr>
          <w:rFonts w:ascii="Times New Roman" w:eastAsia="Times New Roman" w:hAnsi="Times New Roman" w:cs="Times New Roman"/>
          <w:color w:val="010001"/>
          <w:sz w:val="28"/>
          <w:szCs w:val="28"/>
          <w:lang w:eastAsia="ru-RU"/>
        </w:rPr>
        <w:t>.</w:t>
      </w:r>
    </w:p>
    <w:p w:rsidR="0057683A" w:rsidRPr="001E3628" w:rsidRDefault="00710308" w:rsidP="00925ED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C0A0C"/>
          <w:sz w:val="28"/>
          <w:szCs w:val="28"/>
          <w:lang w:eastAsia="ru-RU"/>
        </w:rPr>
        <w:t xml:space="preserve">4.9.4. </w:t>
      </w:r>
      <w:r w:rsidR="0057683A" w:rsidRPr="001E3628">
        <w:rPr>
          <w:rFonts w:ascii="Times New Roman" w:eastAsia="Times New Roman" w:hAnsi="Times New Roman" w:cs="Times New Roman"/>
          <w:b/>
          <w:bCs/>
          <w:color w:val="0C0A0C"/>
          <w:sz w:val="28"/>
          <w:szCs w:val="28"/>
          <w:lang w:eastAsia="ru-RU"/>
        </w:rPr>
        <w:t>Формы работы:</w:t>
      </w:r>
    </w:p>
    <w:p w:rsidR="00B047BD" w:rsidRDefault="00710308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н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дивиду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а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льна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я 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(и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спо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льзует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я п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и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по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дг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ов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ке к к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н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ф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нция</w:t>
      </w:r>
      <w:r w:rsidR="00692D1C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м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);</w:t>
      </w:r>
    </w:p>
    <w:p w:rsidR="00B047BD" w:rsidRDefault="00710308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311A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г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у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п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п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вая (и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спо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л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ь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зует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я на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пр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а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кт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чес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ких з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аня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тиях, эк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ку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сиях</w:t>
      </w:r>
      <w:r w:rsidR="0057683A" w:rsidRPr="001E3628">
        <w:rPr>
          <w:rFonts w:ascii="Times New Roman" w:eastAsia="Times New Roman" w:hAnsi="Times New Roman" w:cs="Times New Roman"/>
          <w:color w:val="514F4F"/>
          <w:sz w:val="28"/>
          <w:szCs w:val="28"/>
          <w:lang w:eastAsia="ru-RU"/>
        </w:rPr>
        <w:t>,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в 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ам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ст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оя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тел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ь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н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й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р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а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бо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те обучающихся);</w:t>
      </w:r>
    </w:p>
    <w:p w:rsidR="0057683A" w:rsidRDefault="00710308" w:rsidP="00925ED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3C393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1A50"/>
          <w:sz w:val="28"/>
          <w:szCs w:val="28"/>
          <w:lang w:eastAsia="ru-RU"/>
        </w:rPr>
        <w:t>-</w:t>
      </w:r>
      <w:r w:rsidR="0057683A" w:rsidRPr="001E3628">
        <w:rPr>
          <w:rFonts w:ascii="Times New Roman" w:eastAsia="Times New Roman" w:hAnsi="Times New Roman" w:cs="Times New Roman"/>
          <w:color w:val="311A50"/>
          <w:sz w:val="28"/>
          <w:szCs w:val="28"/>
          <w:lang w:eastAsia="ru-RU"/>
        </w:rPr>
        <w:t> 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ко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л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лекти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в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на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я 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(и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п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л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ьз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у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ся 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на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в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с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е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х 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о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б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щ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их </w:t>
      </w:r>
      <w:r w:rsidR="0057683A" w:rsidRPr="001E3628">
        <w:rPr>
          <w:rFonts w:ascii="Times New Roman" w:eastAsia="Times New Roman" w:hAnsi="Times New Roman" w:cs="Times New Roman"/>
          <w:color w:val="3C393B"/>
          <w:sz w:val="28"/>
          <w:szCs w:val="28"/>
          <w:lang w:eastAsia="ru-RU"/>
        </w:rPr>
        <w:t>з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ан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я</w:t>
      </w:r>
      <w:r w:rsidR="0057683A" w:rsidRPr="001E3628">
        <w:rPr>
          <w:rFonts w:ascii="Times New Roman" w:eastAsia="Times New Roman" w:hAnsi="Times New Roman" w:cs="Times New Roman"/>
          <w:color w:val="3C393B"/>
          <w:sz w:val="28"/>
          <w:szCs w:val="28"/>
          <w:lang w:eastAsia="ru-RU"/>
        </w:rPr>
        <w:t>т</w:t>
      </w:r>
      <w:r w:rsidR="0057683A" w:rsidRPr="001E3628">
        <w:rPr>
          <w:rFonts w:ascii="Times New Roman" w:eastAsia="Times New Roman" w:hAnsi="Times New Roman" w:cs="Times New Roman"/>
          <w:color w:val="0C0A0C"/>
          <w:sz w:val="28"/>
          <w:szCs w:val="28"/>
          <w:lang w:eastAsia="ru-RU"/>
        </w:rPr>
        <w:t>и</w:t>
      </w:r>
      <w:r w:rsidR="0057683A" w:rsidRPr="001E3628">
        <w:rPr>
          <w:rFonts w:ascii="Times New Roman" w:eastAsia="Times New Roman" w:hAnsi="Times New Roman" w:cs="Times New Roman"/>
          <w:color w:val="232022"/>
          <w:sz w:val="28"/>
          <w:szCs w:val="28"/>
          <w:lang w:eastAsia="ru-RU"/>
        </w:rPr>
        <w:t>ях)</w:t>
      </w:r>
      <w:r w:rsidR="0057683A" w:rsidRPr="001E3628">
        <w:rPr>
          <w:rFonts w:ascii="Times New Roman" w:eastAsia="Times New Roman" w:hAnsi="Times New Roman" w:cs="Times New Roman"/>
          <w:color w:val="3C393B"/>
          <w:sz w:val="28"/>
          <w:szCs w:val="28"/>
          <w:lang w:eastAsia="ru-RU"/>
        </w:rPr>
        <w:t>.</w:t>
      </w:r>
    </w:p>
    <w:p w:rsidR="00710308" w:rsidRPr="00710308" w:rsidRDefault="00710308" w:rsidP="00710308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3C393B"/>
          <w:sz w:val="28"/>
          <w:szCs w:val="28"/>
          <w:lang w:eastAsia="ru-RU"/>
        </w:rPr>
      </w:pPr>
      <w:r w:rsidRPr="00710308">
        <w:rPr>
          <w:rFonts w:ascii="Times New Roman" w:eastAsia="Times New Roman" w:hAnsi="Times New Roman" w:cs="Times New Roman"/>
          <w:b/>
          <w:color w:val="3C393B"/>
          <w:sz w:val="28"/>
          <w:szCs w:val="28"/>
          <w:lang w:eastAsia="ru-RU"/>
        </w:rPr>
        <w:t>4.10. Срок освоения программы</w:t>
      </w:r>
    </w:p>
    <w:p w:rsidR="0057683A" w:rsidRDefault="000A2C31" w:rsidP="00710308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Срок реализации программы – 2</w:t>
      </w:r>
      <w:r w:rsidR="0057683A" w:rsidRPr="007103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57683A" w:rsidRPr="007103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10308" w:rsidRDefault="00710308" w:rsidP="00710308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1030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4.11. Режим занятий</w:t>
      </w:r>
    </w:p>
    <w:p w:rsidR="00710308" w:rsidRDefault="008A2829" w:rsidP="00710308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</w:t>
      </w:r>
      <w:r w:rsidR="007113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 первого года обучения</w:t>
      </w:r>
      <w:r w:rsidR="00455C3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2 раза в неделю по 2 часа</w:t>
      </w:r>
      <w:r w:rsidR="007113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второго года обучения – 3 раза в неделю по 2 часа.</w:t>
      </w:r>
    </w:p>
    <w:p w:rsidR="00455C3E" w:rsidRDefault="004E4E53" w:rsidP="00455C3E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18"/>
          <w:shd w:val="clear" w:color="auto" w:fill="FFFFFF"/>
        </w:rPr>
        <w:t xml:space="preserve">5. </w:t>
      </w:r>
      <w:r w:rsidR="00455C3E" w:rsidRPr="006756F0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Матрица дополнительной общеобразовательной программы</w:t>
      </w:r>
    </w:p>
    <w:p w:rsidR="00455C3E" w:rsidRDefault="00455C3E" w:rsidP="00455C3E">
      <w:pPr>
        <w:spacing w:after="0" w:line="312" w:lineRule="auto"/>
        <w:ind w:firstLine="709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695"/>
        <w:gridCol w:w="900"/>
        <w:gridCol w:w="1304"/>
        <w:gridCol w:w="2467"/>
        <w:gridCol w:w="2178"/>
        <w:gridCol w:w="2027"/>
      </w:tblGrid>
      <w:tr w:rsidR="00455C3E" w:rsidRPr="006756F0" w:rsidTr="007113BE">
        <w:tc>
          <w:tcPr>
            <w:tcW w:w="363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Уровни</w:t>
            </w:r>
          </w:p>
        </w:tc>
        <w:tc>
          <w:tcPr>
            <w:tcW w:w="470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Критерии</w:t>
            </w:r>
          </w:p>
        </w:tc>
        <w:tc>
          <w:tcPr>
            <w:tcW w:w="681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Форм и методы диагностики</w:t>
            </w:r>
          </w:p>
        </w:tc>
        <w:tc>
          <w:tcPr>
            <w:tcW w:w="1289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Методы и педагогические технологии</w:t>
            </w:r>
          </w:p>
        </w:tc>
        <w:tc>
          <w:tcPr>
            <w:tcW w:w="1138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Результаты</w:t>
            </w:r>
          </w:p>
        </w:tc>
        <w:tc>
          <w:tcPr>
            <w:tcW w:w="1059" w:type="pct"/>
          </w:tcPr>
          <w:p w:rsidR="00455C3E" w:rsidRPr="006756F0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6F0">
              <w:rPr>
                <w:rFonts w:ascii="Times New Roman" w:hAnsi="Times New Roman" w:cs="Times New Roman"/>
                <w:b/>
                <w:sz w:val="18"/>
                <w:szCs w:val="18"/>
              </w:rPr>
              <w:t>Методическая копилка дифференцированных заданий</w:t>
            </w:r>
          </w:p>
        </w:tc>
      </w:tr>
      <w:tr w:rsidR="00455C3E" w:rsidTr="007113BE">
        <w:tc>
          <w:tcPr>
            <w:tcW w:w="363" w:type="pct"/>
            <w:vMerge w:val="restart"/>
            <w:textDirection w:val="btLr"/>
          </w:tcPr>
          <w:p w:rsidR="00455C3E" w:rsidRPr="006756F0" w:rsidRDefault="00455C3E" w:rsidP="007113B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56F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Стартовый</w:t>
            </w: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455C3E" w:rsidRPr="008242C7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-Опрос, беседа, обсуждение;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-тестирование;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-творческие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практические</w:t>
            </w: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работы;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-тематические выставки;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-интеллектуальные состязания, турниры, конкурсы, викторины</w:t>
            </w:r>
          </w:p>
        </w:tc>
        <w:tc>
          <w:tcPr>
            <w:tcW w:w="1289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Образовательные технологии: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-развивающего обучения;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-информационно-коммуникационная;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-интегрированного обучения;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-мастерских;</w:t>
            </w:r>
          </w:p>
          <w:p w:rsidR="00455C3E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-игровая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B271A1" w:rsidRDefault="00455C3E" w:rsidP="007113BE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-комбинированное занятие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>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н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дивиду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льна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Предметные: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Обучающийся должен знать: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-государственную символику России;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-определения основных понятий экскурсионной политики;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-выдающихся </w:t>
            </w:r>
            <w:r w:rsidRPr="00B271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людей родного города;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-историю городов: Зеленодольска, Казани, Москвы, Санкт-Петербурга;</w:t>
            </w:r>
          </w:p>
          <w:p w:rsidR="00455C3E" w:rsidRPr="00B271A1" w:rsidRDefault="00455C3E" w:rsidP="009F41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4179">
              <w:rPr>
                <w:rFonts w:ascii="Times New Roman" w:hAnsi="Times New Roman" w:cs="Times New Roman"/>
                <w:sz w:val="24"/>
                <w:szCs w:val="24"/>
              </w:rPr>
              <w:t xml:space="preserve"> объекты историко-архитектурного наследия России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-дифференцированные карточки с заданиями по выбору педагога;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-дифференцированные карточки с изображением достопримечател</w:t>
            </w:r>
            <w:r w:rsidRPr="00824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ьностей по выбору педагога;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-подготовка вопросов и заданий для беседы;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-демон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страционный, наглядный материал</w:t>
            </w: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-рисование по образцу;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-игровой контент;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-комплект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екоративно-прикладного материала</w:t>
            </w:r>
          </w:p>
        </w:tc>
      </w:tr>
      <w:tr w:rsidR="00455C3E" w:rsidRPr="008242C7" w:rsidTr="007113BE">
        <w:tc>
          <w:tcPr>
            <w:tcW w:w="363" w:type="pct"/>
            <w:vMerge/>
          </w:tcPr>
          <w:p w:rsidR="00455C3E" w:rsidRPr="008242C7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</w:tc>
        <w:tc>
          <w:tcPr>
            <w:tcW w:w="681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-тестирование;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-творческие, практические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работы;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-интеллектуальные состязания, турниры, конкурсы, викторины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-наблюдение</w:t>
            </w:r>
          </w:p>
        </w:tc>
        <w:tc>
          <w:tcPr>
            <w:tcW w:w="1289" w:type="pct"/>
          </w:tcPr>
          <w:p w:rsidR="00455C3E" w:rsidRPr="00E14095" w:rsidRDefault="00455C3E" w:rsidP="007113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технологии: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-информационно-коммуникационная;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-здоровьесберегающая;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-мастерских;</w:t>
            </w:r>
          </w:p>
          <w:p w:rsidR="00455C3E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-игровая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B271A1" w:rsidRDefault="00455C3E" w:rsidP="007113BE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-комбинированное занятие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>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н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дивиду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льна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pct"/>
          </w:tcPr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-формирование умения планировать, контролировать и оценивать учебные действия в соответствии с поставленной задачей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-комплексные задания по различным универсальным учебным действиям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-подборка физминуток</w:t>
            </w:r>
          </w:p>
        </w:tc>
      </w:tr>
      <w:tr w:rsidR="00455C3E" w:rsidRPr="008242C7" w:rsidTr="007113BE">
        <w:trPr>
          <w:trHeight w:val="894"/>
        </w:trPr>
        <w:tc>
          <w:tcPr>
            <w:tcW w:w="363" w:type="pct"/>
            <w:vMerge/>
          </w:tcPr>
          <w:p w:rsidR="00455C3E" w:rsidRPr="008242C7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2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681" w:type="pct"/>
          </w:tcPr>
          <w:p w:rsidR="00455C3E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-опрос, беседа, обсуждение;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-тестирование;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-наблюдение</w:t>
            </w:r>
          </w:p>
        </w:tc>
        <w:tc>
          <w:tcPr>
            <w:tcW w:w="1289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технологии: 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развивающего обучения;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 -информационно-коммуникационная;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-игровая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-комбинированное занятие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>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lastRenderedPageBreak/>
              <w:t>- 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н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дивиду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льна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Личностные: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 отношение к занятиям;</w:t>
            </w:r>
          </w:p>
          <w:p w:rsidR="00455C3E" w:rsidRPr="00B271A1" w:rsidRDefault="00455C3E" w:rsidP="007113BE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доброжелательное отношение к другим учащимся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руппы, бесконфликтное поведение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-конспекты уроков добра, добрых поступков;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-подготовка вопросов и заданий для беседы;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-игровой контент</w:t>
            </w:r>
          </w:p>
        </w:tc>
      </w:tr>
      <w:tr w:rsidR="00455C3E" w:rsidRPr="008242C7" w:rsidTr="007113BE">
        <w:tc>
          <w:tcPr>
            <w:tcW w:w="363" w:type="pct"/>
            <w:vMerge w:val="restart"/>
            <w:textDirection w:val="btLr"/>
          </w:tcPr>
          <w:p w:rsidR="00455C3E" w:rsidRPr="008242C7" w:rsidRDefault="00455C3E" w:rsidP="007113B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Базовый</w:t>
            </w: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1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-Опрос, беседа, обсуждение;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-тестирование;</w:t>
            </w:r>
          </w:p>
          <w:p w:rsidR="00455C3E" w:rsidRPr="00B271A1" w:rsidRDefault="00455C3E" w:rsidP="007113BE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рческие, практические работы</w:t>
            </w: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-тематические выставки;</w:t>
            </w:r>
          </w:p>
          <w:p w:rsidR="00455C3E" w:rsidRPr="00B271A1" w:rsidRDefault="00455C3E" w:rsidP="007113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-интеллектуальные состязания, турниры, конкурсы, викторины,</w:t>
            </w:r>
          </w:p>
          <w:p w:rsidR="00455C3E" w:rsidRPr="00B271A1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-проектная деятельность</w:t>
            </w:r>
          </w:p>
        </w:tc>
        <w:tc>
          <w:tcPr>
            <w:tcW w:w="1289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технологии: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-развивающего обучения;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-информационно-коммуникационная;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-проектной деятельности;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-здоровьесберегающая;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-игровая;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-интегрированного обучения;</w:t>
            </w:r>
          </w:p>
          <w:p w:rsidR="00455C3E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-мастерских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B271A1" w:rsidRDefault="00455C3E" w:rsidP="007113BE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-комбинированное занятие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 xml:space="preserve"> 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н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дивиду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льна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  <w:t>Обучающиеся научатся: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узнавать символику отдельных стран;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-описывать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объекты</w:t>
            </w:r>
            <w:r w:rsidR="009F417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историко-архитектурного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наследия России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-ориентироваться в важнейших событиях и фактах прошлого и настоящего;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-разрабатывать доклады-проекты и выступать с ними;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-использовать различные справочные издания (словари, энциклопедии, др.) и литературу о родном крае, достопримечательностях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-дифференцированные задания по уровню усвоения программного материала;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-дифференцированные карточки с изображением достопримечательностей;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-демон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страционный, наглядный материал</w:t>
            </w: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-рисование по образцу;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-игровой контент;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-комплект декоративно-прикладного материала</w:t>
            </w:r>
          </w:p>
          <w:p w:rsidR="00455C3E" w:rsidRPr="008242C7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C3E" w:rsidRPr="008242C7" w:rsidTr="007113BE">
        <w:tc>
          <w:tcPr>
            <w:tcW w:w="363" w:type="pct"/>
            <w:vMerge/>
            <w:textDirection w:val="btLr"/>
          </w:tcPr>
          <w:p w:rsidR="00455C3E" w:rsidRPr="008242C7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1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-тестирование;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271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-интеллектуальные состязани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я, турниры, конкурсы, викторины;</w:t>
            </w:r>
          </w:p>
          <w:p w:rsidR="00455C3E" w:rsidRPr="00333220" w:rsidRDefault="00455C3E" w:rsidP="007113B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наблюдение</w:t>
            </w:r>
          </w:p>
        </w:tc>
        <w:tc>
          <w:tcPr>
            <w:tcW w:w="1289" w:type="pct"/>
          </w:tcPr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Образовательные технологии: </w:t>
            </w:r>
          </w:p>
          <w:p w:rsidR="00455C3E" w:rsidRPr="00B271A1" w:rsidRDefault="00455C3E" w:rsidP="0071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-информационно-коммуникационная; </w:t>
            </w:r>
          </w:p>
          <w:p w:rsidR="00455C3E" w:rsidRPr="00333220" w:rsidRDefault="00455C3E" w:rsidP="007113BE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-комбинированное занятие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10001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10001"/>
                <w:sz w:val="24"/>
                <w:szCs w:val="24"/>
                <w:lang w:eastAsia="ru-RU"/>
              </w:rPr>
              <w:t>ы и при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ем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10001"/>
                <w:sz w:val="24"/>
                <w:szCs w:val="24"/>
                <w:lang w:eastAsia="ru-RU"/>
              </w:rPr>
              <w:t>ы р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10001"/>
                <w:sz w:val="24"/>
                <w:szCs w:val="24"/>
                <w:lang w:eastAsia="ru-RU"/>
              </w:rPr>
              <w:t>бо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ты</w:t>
            </w:r>
            <w:r w:rsidRPr="00B271A1">
              <w:rPr>
                <w:rFonts w:ascii="Times New Roman" w:eastAsia="Times New Roman" w:hAnsi="Times New Roman" w:cs="Times New Roman"/>
                <w:b/>
                <w:bCs/>
                <w:color w:val="010001"/>
                <w:sz w:val="24"/>
                <w:szCs w:val="24"/>
                <w:lang w:eastAsia="ru-RU"/>
              </w:rPr>
              <w:t>: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eastAsia="Times New Roman" w:hAnsi="Times New Roman" w:cs="Times New Roman"/>
                <w:color w:val="525151"/>
                <w:sz w:val="24"/>
                <w:szCs w:val="24"/>
                <w:lang w:eastAsia="ru-RU"/>
              </w:rPr>
              <w:t> -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10001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актически</w:t>
            </w:r>
            <w:r w:rsidRPr="00B271A1">
              <w:rPr>
                <w:rFonts w:ascii="Times New Roman" w:eastAsia="Times New Roman" w:hAnsi="Times New Roman" w:cs="Times New Roman"/>
                <w:color w:val="010001"/>
                <w:sz w:val="24"/>
                <w:szCs w:val="24"/>
                <w:lang w:eastAsia="ru-RU"/>
              </w:rPr>
              <w:t>е 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6C5473"/>
                <w:sz w:val="24"/>
                <w:szCs w:val="24"/>
                <w:lang w:eastAsia="ru-RU"/>
              </w:rPr>
              <w:lastRenderedPageBreak/>
              <w:t>-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</w:t>
            </w: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к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ати</w:t>
            </w: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25151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-сенсорно</w:t>
            </w: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г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восприят</w:t>
            </w: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и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525151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  <w:t>- </w:t>
            </w: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комбинированные 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>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343234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Метапредметные: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-овладение способностью принимать цели и задачи учебной деятельности, поиска средств ее осуществления;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-проявлять инициативу 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lastRenderedPageBreak/>
              <w:t>действия в учебном сотрудничестве;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-умение договариваться о распределении функций и ро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лей в совместной деятельности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-комплексные задания по различным универсальным учебным действиям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-игровой контент</w:t>
            </w:r>
          </w:p>
        </w:tc>
      </w:tr>
      <w:tr w:rsidR="00455C3E" w:rsidRPr="008242C7" w:rsidTr="007113BE">
        <w:trPr>
          <w:trHeight w:val="789"/>
        </w:trPr>
        <w:tc>
          <w:tcPr>
            <w:tcW w:w="363" w:type="pct"/>
            <w:vMerge/>
            <w:textDirection w:val="btLr"/>
          </w:tcPr>
          <w:p w:rsidR="00455C3E" w:rsidRPr="008242C7" w:rsidRDefault="00455C3E" w:rsidP="00711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0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</w:tc>
        <w:tc>
          <w:tcPr>
            <w:tcW w:w="681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-опрос, беседа, обсуждение;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-наблюдение</w:t>
            </w:r>
          </w:p>
        </w:tc>
        <w:tc>
          <w:tcPr>
            <w:tcW w:w="1289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технологии: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-развивающего обучения;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 xml:space="preserve"> -информационно-коммуникационная;</w:t>
            </w:r>
          </w:p>
          <w:p w:rsidR="00455C3E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sz w:val="24"/>
                <w:szCs w:val="24"/>
              </w:rPr>
              <w:t>-игровая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-комбинированное занятие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b/>
                <w:bCs/>
                <w:color w:val="0C0A0C"/>
                <w:sz w:val="24"/>
                <w:szCs w:val="24"/>
                <w:lang w:eastAsia="ru-RU"/>
              </w:rPr>
              <w:t>Формы работы: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н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дивиду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а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льна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- г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р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у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п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о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вая;</w:t>
            </w:r>
          </w:p>
          <w:p w:rsidR="00455C3E" w:rsidRPr="00B271A1" w:rsidRDefault="00455C3E" w:rsidP="007113B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311A50"/>
                <w:sz w:val="24"/>
                <w:szCs w:val="24"/>
                <w:lang w:eastAsia="ru-RU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ко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л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лекти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в</w:t>
            </w:r>
            <w:r w:rsidRPr="00B271A1">
              <w:rPr>
                <w:rFonts w:ascii="Times New Roman" w:eastAsia="Times New Roman" w:hAnsi="Times New Roman" w:cs="Times New Roman"/>
                <w:color w:val="232022"/>
                <w:sz w:val="24"/>
                <w:szCs w:val="24"/>
                <w:lang w:eastAsia="ru-RU"/>
              </w:rPr>
              <w:t>на</w:t>
            </w:r>
            <w:r w:rsidRPr="00B271A1">
              <w:rPr>
                <w:rFonts w:ascii="Times New Roman" w:eastAsia="Times New Roman" w:hAnsi="Times New Roman" w:cs="Times New Roman"/>
                <w:color w:val="0C0A0C"/>
                <w:sz w:val="24"/>
                <w:szCs w:val="24"/>
                <w:lang w:eastAsia="ru-RU"/>
              </w:rPr>
              <w:t>я</w:t>
            </w:r>
            <w:r w:rsidRPr="00B271A1">
              <w:rPr>
                <w:rFonts w:ascii="Times New Roman" w:eastAsia="Times New Roman" w:hAnsi="Times New Roman" w:cs="Times New Roman"/>
                <w:color w:val="3C393B"/>
                <w:sz w:val="24"/>
                <w:szCs w:val="24"/>
                <w:lang w:eastAsia="ru-RU"/>
              </w:rPr>
              <w:t>.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pct"/>
          </w:tcPr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  <w:p w:rsidR="00455C3E" w:rsidRPr="00B271A1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формирование ч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увства гордости за свою Родину;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-развитие самостоятельности </w:t>
            </w: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личной ответственности за свои поступки;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-развитие понимания и сопереживания чувствам других людей;</w:t>
            </w:r>
          </w:p>
          <w:p w:rsidR="00455C3E" w:rsidRPr="00B271A1" w:rsidRDefault="00455C3E" w:rsidP="007113B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B271A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-формирование установки на безопасный, здоровый образ жизни, наличие мотивации к творческому труду, работе на результат</w:t>
            </w:r>
          </w:p>
        </w:tc>
        <w:tc>
          <w:tcPr>
            <w:tcW w:w="1059" w:type="pct"/>
          </w:tcPr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-конспекты уроков добра, добрых поступков;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-подготовка вопросов и заданий для беседы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опроса, обсуждения;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2C7">
              <w:rPr>
                <w:rFonts w:ascii="Times New Roman" w:hAnsi="Times New Roman" w:cs="Times New Roman"/>
                <w:sz w:val="24"/>
                <w:szCs w:val="24"/>
              </w:rPr>
              <w:t>-игровой контент</w:t>
            </w:r>
          </w:p>
          <w:p w:rsidR="00455C3E" w:rsidRPr="008242C7" w:rsidRDefault="00455C3E" w:rsidP="007113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5C3E" w:rsidRPr="008242C7" w:rsidRDefault="00455C3E" w:rsidP="00455C3E">
      <w:pPr>
        <w:spacing w:line="240" w:lineRule="auto"/>
        <w:rPr>
          <w:sz w:val="24"/>
          <w:szCs w:val="24"/>
        </w:rPr>
      </w:pPr>
    </w:p>
    <w:p w:rsidR="00B127DF" w:rsidRPr="00B127DF" w:rsidRDefault="00B127DF" w:rsidP="001A188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44F0" w:rsidRDefault="006444F0" w:rsidP="006444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6.1. Учебный план общеобразовательной программы.</w:t>
      </w:r>
    </w:p>
    <w:p w:rsidR="006444F0" w:rsidRPr="005373D7" w:rsidRDefault="006444F0" w:rsidP="006444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3"/>
        <w:tblW w:w="9180" w:type="dxa"/>
        <w:tblLayout w:type="fixed"/>
        <w:tblLook w:val="04A0" w:firstRow="1" w:lastRow="0" w:firstColumn="1" w:lastColumn="0" w:noHBand="0" w:noVBand="1"/>
      </w:tblPr>
      <w:tblGrid>
        <w:gridCol w:w="817"/>
        <w:gridCol w:w="2404"/>
        <w:gridCol w:w="854"/>
        <w:gridCol w:w="854"/>
        <w:gridCol w:w="710"/>
        <w:gridCol w:w="26"/>
        <w:gridCol w:w="1675"/>
        <w:gridCol w:w="24"/>
        <w:gridCol w:w="1816"/>
      </w:tblGrid>
      <w:tr w:rsidR="006444F0" w:rsidRPr="001E3628" w:rsidTr="006444F0">
        <w:trPr>
          <w:trHeight w:val="596"/>
        </w:trPr>
        <w:tc>
          <w:tcPr>
            <w:tcW w:w="817" w:type="dxa"/>
            <w:vMerge w:val="restart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404" w:type="dxa"/>
            <w:vMerge w:val="restart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         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раздела,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2444" w:type="dxa"/>
            <w:gridSpan w:val="4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</w:t>
            </w: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асов</w:t>
            </w:r>
          </w:p>
        </w:tc>
        <w:tc>
          <w:tcPr>
            <w:tcW w:w="1699" w:type="dxa"/>
            <w:gridSpan w:val="2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816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6444F0" w:rsidRPr="001E3628" w:rsidTr="006444F0">
        <w:trPr>
          <w:trHeight w:val="695"/>
        </w:trPr>
        <w:tc>
          <w:tcPr>
            <w:tcW w:w="817" w:type="dxa"/>
            <w:vMerge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4" w:type="dxa"/>
            <w:vMerge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4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Всего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4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736" w:type="dxa"/>
            <w:gridSpan w:val="2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699" w:type="dxa"/>
            <w:gridSpan w:val="2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6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Набор групп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с элементами интерактива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666708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363" w:type="dxa"/>
            <w:gridSpan w:val="8"/>
          </w:tcPr>
          <w:p w:rsidR="006444F0" w:rsidRPr="00666708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Россия – Родина моя.</w:t>
            </w:r>
          </w:p>
        </w:tc>
      </w:tr>
      <w:tr w:rsidR="006444F0" w:rsidRPr="001E3628" w:rsidTr="006444F0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России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rPr>
          <w:trHeight w:val="70"/>
        </w:trPr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240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240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 «Россия – Родина моя»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</w:tr>
      <w:tr w:rsidR="006444F0" w:rsidRPr="001E3628" w:rsidTr="006444F0">
        <w:trPr>
          <w:trHeight w:val="70"/>
        </w:trPr>
        <w:tc>
          <w:tcPr>
            <w:tcW w:w="817" w:type="dxa"/>
          </w:tcPr>
          <w:p w:rsidR="006444F0" w:rsidRPr="00666708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363" w:type="dxa"/>
            <w:gridSpan w:val="8"/>
          </w:tcPr>
          <w:p w:rsidR="006444F0" w:rsidRPr="00666708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Музейные занятия.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240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экскурсия?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4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5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1  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240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музей?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5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2404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Самые известные музеи мира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363" w:type="dxa"/>
            <w:gridSpan w:val="8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Москва – столица России.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2404" w:type="dxa"/>
          </w:tcPr>
          <w:p w:rsidR="006444F0" w:rsidRPr="00174D0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sz w:val="28"/>
                <w:szCs w:val="28"/>
              </w:rPr>
              <w:t>История Москвы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01738D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38D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2404" w:type="dxa"/>
          </w:tcPr>
          <w:p w:rsidR="006444F0" w:rsidRPr="00174D0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Московский Кремль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01738D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38D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2404" w:type="dxa"/>
          </w:tcPr>
          <w:p w:rsidR="006444F0" w:rsidRPr="00174D0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Башни Московского Кремля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01738D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38D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2404" w:type="dxa"/>
          </w:tcPr>
          <w:p w:rsidR="006444F0" w:rsidRPr="00174D0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Москвы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01738D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38D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2404" w:type="dxa"/>
          </w:tcPr>
          <w:p w:rsidR="006444F0" w:rsidRPr="00174D0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ьности Москвы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54" w:type="dxa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EC3AD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A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  <w:r w:rsidRPr="00CB5A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3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01738D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EA4D33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  <w:r w:rsidRPr="00EA4D3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Pr="005B4F1F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 Татарстан.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2404" w:type="dxa"/>
          </w:tcPr>
          <w:p w:rsidR="006444F0" w:rsidRPr="00EA4D33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еспублики </w:t>
            </w: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атарстан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работа 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2404" w:type="dxa"/>
          </w:tcPr>
          <w:p w:rsidR="006444F0" w:rsidRPr="00EA4D33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Кремль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Казани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достопримечательности Республики Татарстан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EA4D33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EA4D3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Города Республики Татарстан.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404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Булгар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0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404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0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0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404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Чистополь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0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0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Зеленодольск – моя малая родина.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BF4BB1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2404" w:type="dxa"/>
          </w:tcPr>
          <w:p w:rsidR="006444F0" w:rsidRPr="00BF4BB1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</w:t>
            </w:r>
          </w:p>
        </w:tc>
        <w:tc>
          <w:tcPr>
            <w:tcW w:w="854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BF4BB1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Достопримечательности города </w:t>
            </w:r>
          </w:p>
        </w:tc>
        <w:tc>
          <w:tcPr>
            <w:tcW w:w="854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улицам родного города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Романовский мост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Победы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Музей историко-культурного наследия г. Зеленодольск 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86DF2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C86DF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Празднование Нового года в разных странах.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7.1.</w:t>
            </w:r>
          </w:p>
        </w:tc>
        <w:tc>
          <w:tcPr>
            <w:tcW w:w="2404" w:type="dxa"/>
          </w:tcPr>
          <w:p w:rsidR="006444F0" w:rsidRPr="00C86DF2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6DF2">
              <w:rPr>
                <w:rFonts w:ascii="Times New Roman" w:hAnsi="Times New Roman" w:cs="Times New Roman"/>
                <w:sz w:val="28"/>
                <w:szCs w:val="28"/>
              </w:rPr>
              <w:t>Празднование Нового года в разных странах</w:t>
            </w:r>
          </w:p>
        </w:tc>
        <w:tc>
          <w:tcPr>
            <w:tcW w:w="854" w:type="dxa"/>
          </w:tcPr>
          <w:p w:rsidR="006444F0" w:rsidRPr="00C86DF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6DF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A3360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Тропами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заповедных и </w:t>
            </w: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>святых мест.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2742">
              <w:rPr>
                <w:rFonts w:ascii="Times New Roman" w:hAnsi="Times New Roman" w:cs="Times New Roman"/>
                <w:sz w:val="28"/>
                <w:szCs w:val="28"/>
              </w:rPr>
              <w:t>8.1.</w:t>
            </w:r>
          </w:p>
        </w:tc>
        <w:tc>
          <w:tcPr>
            <w:tcW w:w="2404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Волжско-</w:t>
            </w:r>
            <w:r w:rsidRPr="00D773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Камский заповедник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  <w:r w:rsidRPr="00D773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экскурсия</w:t>
            </w:r>
          </w:p>
        </w:tc>
        <w:tc>
          <w:tcPr>
            <w:tcW w:w="1840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Творческая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работа, 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2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8.2.</w:t>
            </w:r>
          </w:p>
        </w:tc>
        <w:tc>
          <w:tcPr>
            <w:tcW w:w="2404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Святая Раифа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0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2742">
              <w:rPr>
                <w:rFonts w:ascii="Times New Roman" w:hAnsi="Times New Roman" w:cs="Times New Roman"/>
                <w:sz w:val="28"/>
                <w:szCs w:val="28"/>
              </w:rPr>
              <w:t>8.3.</w:t>
            </w:r>
          </w:p>
        </w:tc>
        <w:tc>
          <w:tcPr>
            <w:tcW w:w="2404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Остров-град Свияжск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0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работа,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8363" w:type="dxa"/>
            <w:gridSpan w:val="8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b/>
                <w:sz w:val="28"/>
                <w:szCs w:val="28"/>
              </w:rPr>
              <w:t>Великий Санкт-Петербург.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Санкт-Петербурга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Санкт-Петербурга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Герои Отечества.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04">
              <w:rPr>
                <w:rFonts w:ascii="Times New Roman" w:hAnsi="Times New Roman" w:cs="Times New Roman"/>
                <w:sz w:val="28"/>
                <w:szCs w:val="28"/>
              </w:rPr>
              <w:t>10.1.</w:t>
            </w:r>
          </w:p>
        </w:tc>
        <w:tc>
          <w:tcPr>
            <w:tcW w:w="2404" w:type="dxa"/>
          </w:tcPr>
          <w:p w:rsidR="006444F0" w:rsidRPr="00A33604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Маленькие герои большой войны</w:t>
            </w:r>
          </w:p>
        </w:tc>
        <w:tc>
          <w:tcPr>
            <w:tcW w:w="854" w:type="dxa"/>
          </w:tcPr>
          <w:p w:rsidR="006444F0" w:rsidRPr="00A3360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т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04">
              <w:rPr>
                <w:rFonts w:ascii="Times New Roman" w:hAnsi="Times New Roman" w:cs="Times New Roman"/>
                <w:sz w:val="28"/>
                <w:szCs w:val="28"/>
              </w:rPr>
              <w:t>10.2.</w:t>
            </w:r>
          </w:p>
        </w:tc>
        <w:tc>
          <w:tcPr>
            <w:tcW w:w="2404" w:type="dxa"/>
          </w:tcPr>
          <w:p w:rsidR="006444F0" w:rsidRPr="00A33604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Зеленодольцы-афганцы</w:t>
            </w:r>
          </w:p>
        </w:tc>
        <w:tc>
          <w:tcPr>
            <w:tcW w:w="854" w:type="dxa"/>
          </w:tcPr>
          <w:p w:rsidR="006444F0" w:rsidRPr="00A3360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04">
              <w:rPr>
                <w:rFonts w:ascii="Times New Roman" w:hAnsi="Times New Roman" w:cs="Times New Roman"/>
                <w:sz w:val="28"/>
                <w:szCs w:val="28"/>
              </w:rPr>
              <w:t>10.3.</w:t>
            </w:r>
          </w:p>
        </w:tc>
        <w:tc>
          <w:tcPr>
            <w:tcW w:w="2404" w:type="dxa"/>
          </w:tcPr>
          <w:p w:rsidR="006444F0" w:rsidRPr="00A33604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04">
              <w:rPr>
                <w:rFonts w:ascii="Times New Roman" w:hAnsi="Times New Roman" w:cs="Times New Roman"/>
                <w:sz w:val="28"/>
                <w:szCs w:val="28"/>
              </w:rPr>
              <w:t>Герои Советского Союза – наши земляки</w:t>
            </w:r>
          </w:p>
        </w:tc>
        <w:tc>
          <w:tcPr>
            <w:tcW w:w="854" w:type="dxa"/>
          </w:tcPr>
          <w:p w:rsidR="006444F0" w:rsidRPr="00A3360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6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т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Золотое кольцо России.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11.1.</w:t>
            </w:r>
          </w:p>
        </w:tc>
        <w:tc>
          <w:tcPr>
            <w:tcW w:w="2404" w:type="dxa"/>
          </w:tcPr>
          <w:p w:rsidR="006444F0" w:rsidRPr="001E3628" w:rsidRDefault="006444F0" w:rsidP="006836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11.2.</w:t>
            </w:r>
          </w:p>
        </w:tc>
        <w:tc>
          <w:tcPr>
            <w:tcW w:w="2404" w:type="dxa"/>
          </w:tcPr>
          <w:p w:rsidR="006444F0" w:rsidRPr="001E3628" w:rsidRDefault="006444F0" w:rsidP="006836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11.3.</w:t>
            </w:r>
          </w:p>
        </w:tc>
        <w:tc>
          <w:tcPr>
            <w:tcW w:w="2404" w:type="dxa"/>
          </w:tcPr>
          <w:p w:rsidR="006444F0" w:rsidRPr="001E3628" w:rsidRDefault="006444F0" w:rsidP="006836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Ростов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11.4.</w:t>
            </w:r>
          </w:p>
        </w:tc>
        <w:tc>
          <w:tcPr>
            <w:tcW w:w="2404" w:type="dxa"/>
          </w:tcPr>
          <w:p w:rsidR="006444F0" w:rsidRPr="001E3628" w:rsidRDefault="006444F0" w:rsidP="006836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Суздаль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67383E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Pr="0067383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50A9">
              <w:rPr>
                <w:rFonts w:ascii="Times New Roman" w:hAnsi="Times New Roman" w:cs="Times New Roman"/>
                <w:b/>
                <w:sz w:val="28"/>
                <w:szCs w:val="28"/>
              </w:rPr>
              <w:t>По городам России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12.1.</w:t>
            </w:r>
          </w:p>
        </w:tc>
        <w:tc>
          <w:tcPr>
            <w:tcW w:w="2404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Великий Новгород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12.2.</w:t>
            </w:r>
          </w:p>
        </w:tc>
        <w:tc>
          <w:tcPr>
            <w:tcW w:w="2404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Нижний Новгород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12.3.</w:t>
            </w:r>
          </w:p>
        </w:tc>
        <w:tc>
          <w:tcPr>
            <w:tcW w:w="2404" w:type="dxa"/>
          </w:tcPr>
          <w:p w:rsidR="006444F0" w:rsidRPr="0024155F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12.4.</w:t>
            </w:r>
          </w:p>
        </w:tc>
        <w:tc>
          <w:tcPr>
            <w:tcW w:w="2404" w:type="dxa"/>
          </w:tcPr>
          <w:p w:rsidR="006444F0" w:rsidRPr="0024155F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55F">
              <w:rPr>
                <w:rFonts w:ascii="Times New Roman" w:hAnsi="Times New Roman" w:cs="Times New Roman"/>
                <w:sz w:val="28"/>
                <w:szCs w:val="28"/>
              </w:rPr>
              <w:t>Ижевск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деятельностьт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12.5.</w:t>
            </w:r>
          </w:p>
        </w:tc>
        <w:tc>
          <w:tcPr>
            <w:tcW w:w="240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«По городам России»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1F0F2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Pr="001F0F2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155F">
              <w:rPr>
                <w:rFonts w:ascii="Times New Roman" w:hAnsi="Times New Roman" w:cs="Times New Roman"/>
                <w:b/>
                <w:sz w:val="28"/>
                <w:szCs w:val="28"/>
              </w:rPr>
              <w:t>Такие разные путешествия.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</w:t>
            </w:r>
          </w:p>
        </w:tc>
        <w:tc>
          <w:tcPr>
            <w:tcW w:w="2404" w:type="dxa"/>
          </w:tcPr>
          <w:p w:rsidR="006444F0" w:rsidRPr="0024155F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Путешествие в космос</w:t>
            </w:r>
          </w:p>
        </w:tc>
        <w:tc>
          <w:tcPr>
            <w:tcW w:w="854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Урок-путешествие</w:t>
            </w:r>
          </w:p>
        </w:tc>
        <w:tc>
          <w:tcPr>
            <w:tcW w:w="1816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13.2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Поэтическое наследие Г. Тукая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6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Г. Тукая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6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14</w:t>
            </w:r>
            <w:r w:rsidRPr="00C70E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Святой войны печать.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404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Битва за Москву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14.2.</w:t>
            </w:r>
          </w:p>
        </w:tc>
        <w:tc>
          <w:tcPr>
            <w:tcW w:w="2404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Блокадный Ленинград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Сталинград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войны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14.5.</w:t>
            </w:r>
          </w:p>
        </w:tc>
        <w:tc>
          <w:tcPr>
            <w:tcW w:w="2404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Письма военных лет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14.6.</w:t>
            </w:r>
          </w:p>
        </w:tc>
        <w:tc>
          <w:tcPr>
            <w:tcW w:w="240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«Я помню эту войну»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592C02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2C02"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8363" w:type="dxa"/>
            <w:gridSpan w:val="8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 знаю все.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15.1.</w:t>
            </w:r>
          </w:p>
        </w:tc>
        <w:tc>
          <w:tcPr>
            <w:tcW w:w="240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занятие «Экскурсия в музей»</w:t>
            </w:r>
          </w:p>
        </w:tc>
        <w:tc>
          <w:tcPr>
            <w:tcW w:w="854" w:type="dxa"/>
          </w:tcPr>
          <w:p w:rsidR="006444F0" w:rsidRPr="00C73C9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3C9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" w:type="dxa"/>
            <w:gridSpan w:val="2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9" w:type="dxa"/>
            <w:gridSpan w:val="2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Музейный у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816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15.2.</w:t>
            </w:r>
          </w:p>
        </w:tc>
        <w:tc>
          <w:tcPr>
            <w:tcW w:w="240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познавательный турнир «Я знаю все»</w:t>
            </w:r>
          </w:p>
        </w:tc>
        <w:tc>
          <w:tcPr>
            <w:tcW w:w="854" w:type="dxa"/>
          </w:tcPr>
          <w:p w:rsidR="006444F0" w:rsidRPr="00C73C9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4" w:type="dxa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ально-познавательный турнир</w:t>
            </w:r>
          </w:p>
        </w:tc>
        <w:tc>
          <w:tcPr>
            <w:tcW w:w="1816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Интеллектуа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льно-познавательный турнир</w:t>
            </w:r>
          </w:p>
        </w:tc>
      </w:tr>
      <w:tr w:rsidR="006444F0" w:rsidRPr="001E3628" w:rsidTr="006444F0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854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FC0E6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E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6" w:type="dxa"/>
            <w:gridSpan w:val="2"/>
          </w:tcPr>
          <w:p w:rsidR="006444F0" w:rsidRPr="00FC0E6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E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6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9356D3">
        <w:tc>
          <w:tcPr>
            <w:tcW w:w="3221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Итого часов:</w:t>
            </w:r>
          </w:p>
        </w:tc>
        <w:tc>
          <w:tcPr>
            <w:tcW w:w="854" w:type="dxa"/>
          </w:tcPr>
          <w:p w:rsidR="006444F0" w:rsidRPr="008A7DF9" w:rsidRDefault="006444F0" w:rsidP="009356D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A7DF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C22F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854" w:type="dxa"/>
          </w:tcPr>
          <w:p w:rsidR="006444F0" w:rsidRPr="008A7DF9" w:rsidRDefault="006444F0" w:rsidP="009356D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22F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72</w:t>
            </w:r>
          </w:p>
        </w:tc>
        <w:tc>
          <w:tcPr>
            <w:tcW w:w="736" w:type="dxa"/>
            <w:gridSpan w:val="2"/>
          </w:tcPr>
          <w:p w:rsidR="006444F0" w:rsidRPr="008A7DF9" w:rsidRDefault="006444F0" w:rsidP="009356D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22F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72</w:t>
            </w:r>
          </w:p>
        </w:tc>
        <w:tc>
          <w:tcPr>
            <w:tcW w:w="1699" w:type="dxa"/>
            <w:gridSpan w:val="2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6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444F0" w:rsidRDefault="006444F0" w:rsidP="006444F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44F0" w:rsidRPr="00761AB0" w:rsidRDefault="006444F0" w:rsidP="006444F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7</w:t>
      </w:r>
      <w:r w:rsidRPr="00761AB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.1.  Содержание учебного плана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Модуль 1. «Россия – Родина моя» – 6 часов.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Теория. О России. Государственные символы России.  Демонстрация обучающих фильмов.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Практика. Тест, творческая работа. Квест – игра «Россия – Родина моя».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Модуль 2. «Музейные занятия» –6 часа.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</w:t>
      </w:r>
      <w:r>
        <w:rPr>
          <w:rFonts w:ascii="Times New Roman" w:hAnsi="Times New Roman" w:cs="Times New Roman"/>
          <w:sz w:val="28"/>
          <w:szCs w:val="28"/>
        </w:rPr>
        <w:t xml:space="preserve">Что такое экскурсия? </w:t>
      </w:r>
      <w:r w:rsidRPr="00682EB4">
        <w:rPr>
          <w:rFonts w:ascii="Times New Roman" w:hAnsi="Times New Roman" w:cs="Times New Roman"/>
          <w:sz w:val="28"/>
          <w:szCs w:val="28"/>
        </w:rPr>
        <w:t>Что такое музей? Самые известные музеи мира. Демонстрация обучающих фильмов.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 xml:space="preserve">Тест, творческая работа. 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3. «Москва – столица России» - 12 часов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История Москвы. Московский Кремль. Башни Московского Кремля. Музеи Москвы. Достопримечательности Москвы.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Творческая работа, викторина, тест.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4. «Республика Татарстан</w:t>
      </w:r>
      <w:r w:rsidRPr="00682EB4">
        <w:rPr>
          <w:rFonts w:ascii="Times New Roman" w:hAnsi="Times New Roman" w:cs="Times New Roman"/>
          <w:sz w:val="28"/>
          <w:szCs w:val="28"/>
        </w:rPr>
        <w:t>» –</w:t>
      </w: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 Государственные</w:t>
      </w:r>
      <w:r>
        <w:rPr>
          <w:rFonts w:ascii="Times New Roman" w:hAnsi="Times New Roman" w:cs="Times New Roman"/>
          <w:sz w:val="28"/>
          <w:szCs w:val="28"/>
        </w:rPr>
        <w:t xml:space="preserve"> символы РТ. Казанский Кремль. </w:t>
      </w:r>
      <w:r w:rsidRPr="00682EB4">
        <w:rPr>
          <w:rFonts w:ascii="Times New Roman" w:hAnsi="Times New Roman" w:cs="Times New Roman"/>
          <w:sz w:val="28"/>
          <w:szCs w:val="28"/>
        </w:rPr>
        <w:t>Достопримечательности Казани. Природные достопримечательности</w:t>
      </w:r>
      <w:r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Pr="00682EB4">
        <w:rPr>
          <w:rFonts w:ascii="Times New Roman" w:hAnsi="Times New Roman" w:cs="Times New Roman"/>
          <w:sz w:val="28"/>
          <w:szCs w:val="28"/>
        </w:rPr>
        <w:t xml:space="preserve">. Демонстрация обучающих фильмов.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lastRenderedPageBreak/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тест, викторина.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A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Модуль 5. </w:t>
      </w:r>
      <w:r w:rsidRPr="00682EB4">
        <w:rPr>
          <w:rFonts w:ascii="Times New Roman" w:hAnsi="Times New Roman" w:cs="Times New Roman"/>
          <w:sz w:val="28"/>
          <w:szCs w:val="28"/>
        </w:rPr>
        <w:t>«Города Республики Татарстан» – 6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 Булгар. Елабуга. Чистополь.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6</w:t>
      </w:r>
      <w:r w:rsidRPr="00682EB4">
        <w:rPr>
          <w:rFonts w:ascii="Times New Roman" w:hAnsi="Times New Roman" w:cs="Times New Roman"/>
          <w:sz w:val="28"/>
          <w:szCs w:val="28"/>
        </w:rPr>
        <w:t>. «Зеленодольск – моя малая родина</w:t>
      </w:r>
      <w:r>
        <w:rPr>
          <w:rFonts w:ascii="Times New Roman" w:hAnsi="Times New Roman" w:cs="Times New Roman"/>
          <w:sz w:val="28"/>
          <w:szCs w:val="28"/>
        </w:rPr>
        <w:t xml:space="preserve">» - 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14 </w:t>
      </w:r>
      <w:r w:rsidRPr="00682EB4">
        <w:rPr>
          <w:rFonts w:ascii="Times New Roman" w:hAnsi="Times New Roman" w:cs="Times New Roman"/>
          <w:sz w:val="28"/>
          <w:szCs w:val="28"/>
        </w:rPr>
        <w:t>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 История города Зеленодольск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82EB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Парк Победы. </w:t>
      </w:r>
      <w:r w:rsidRPr="00682EB4">
        <w:rPr>
          <w:rFonts w:ascii="Times New Roman" w:hAnsi="Times New Roman" w:cs="Times New Roman"/>
          <w:sz w:val="28"/>
          <w:szCs w:val="28"/>
        </w:rPr>
        <w:t>Достопримеч</w:t>
      </w:r>
      <w:r>
        <w:rPr>
          <w:rFonts w:ascii="Times New Roman" w:hAnsi="Times New Roman" w:cs="Times New Roman"/>
          <w:sz w:val="28"/>
          <w:szCs w:val="28"/>
        </w:rPr>
        <w:t xml:space="preserve">ательности города. По улицам родного города. </w:t>
      </w:r>
      <w:r w:rsidRPr="00682EB4">
        <w:rPr>
          <w:rFonts w:ascii="Times New Roman" w:hAnsi="Times New Roman" w:cs="Times New Roman"/>
          <w:sz w:val="28"/>
          <w:szCs w:val="28"/>
        </w:rPr>
        <w:t>Романовс</w:t>
      </w:r>
      <w:r>
        <w:rPr>
          <w:rFonts w:ascii="Times New Roman" w:hAnsi="Times New Roman" w:cs="Times New Roman"/>
          <w:sz w:val="28"/>
          <w:szCs w:val="28"/>
        </w:rPr>
        <w:t>кий мост. Музей историко-культурного наследия.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викторина. </w:t>
      </w:r>
      <w:r w:rsidRPr="00682EB4">
        <w:rPr>
          <w:rFonts w:ascii="Times New Roman" w:hAnsi="Times New Roman" w:cs="Times New Roman"/>
          <w:sz w:val="28"/>
          <w:szCs w:val="28"/>
        </w:rPr>
        <w:t>Стихи о родине.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7. «Празднование Нового года в разных странах» - 4 часа.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Празднование Нового года в разных странах. Демонстрация обучающих видеороликов.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Творческая работа.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8. «Тропами заповедных и святых мест</w:t>
      </w:r>
      <w:r w:rsidRPr="00682EB4"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>12 часов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Волжско-Камский заповедник. Святая Раифа. Остров-град Свияжск. Демо</w:t>
      </w:r>
      <w:r w:rsidRPr="00682EB4">
        <w:rPr>
          <w:rFonts w:ascii="Times New Roman" w:hAnsi="Times New Roman" w:cs="Times New Roman"/>
          <w:sz w:val="28"/>
          <w:szCs w:val="28"/>
        </w:rPr>
        <w:t>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проектная деятельность.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9. «Великий Санкт-Петербург» - 10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История города. Достопримечательности Санкт-Петербурга.  Музеи Санкт-Петербурга. </w:t>
      </w:r>
      <w:r w:rsidRPr="00682EB4">
        <w:rPr>
          <w:rFonts w:ascii="Times New Roman" w:hAnsi="Times New Roman" w:cs="Times New Roman"/>
          <w:sz w:val="28"/>
          <w:szCs w:val="28"/>
        </w:rPr>
        <w:t>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тест, викторина.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10. «Герои Отечества» - 10 часов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 </w:t>
      </w:r>
      <w:r>
        <w:rPr>
          <w:rFonts w:ascii="Times New Roman" w:hAnsi="Times New Roman" w:cs="Times New Roman"/>
          <w:sz w:val="28"/>
          <w:szCs w:val="28"/>
        </w:rPr>
        <w:t xml:space="preserve">Маленькие герои большой войны. Зеленодольцы-афганцы. Герои Советского Союза – наши земляки. </w:t>
      </w:r>
      <w:r w:rsidRPr="00682EB4">
        <w:rPr>
          <w:rFonts w:ascii="Times New Roman" w:hAnsi="Times New Roman" w:cs="Times New Roman"/>
          <w:sz w:val="28"/>
          <w:szCs w:val="28"/>
        </w:rPr>
        <w:t>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 xml:space="preserve">Обсуждение, творческая работа.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11. «Золотое кольцо России» - 8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lastRenderedPageBreak/>
        <w:t xml:space="preserve">Теория.  </w:t>
      </w:r>
      <w:r>
        <w:rPr>
          <w:rFonts w:ascii="Times New Roman" w:hAnsi="Times New Roman" w:cs="Times New Roman"/>
          <w:sz w:val="28"/>
          <w:szCs w:val="28"/>
        </w:rPr>
        <w:t xml:space="preserve">Владимир. Ярославль. Ростов. Суздаль. </w:t>
      </w:r>
      <w:r w:rsidRPr="00682EB4">
        <w:rPr>
          <w:rFonts w:ascii="Times New Roman" w:hAnsi="Times New Roman" w:cs="Times New Roman"/>
          <w:sz w:val="28"/>
          <w:szCs w:val="28"/>
        </w:rPr>
        <w:t>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Опрос, творческая работа, викторина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12</w:t>
      </w:r>
      <w:r w:rsidRPr="00682EB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«По городам России</w:t>
      </w:r>
      <w:r w:rsidRPr="00682EB4">
        <w:rPr>
          <w:rFonts w:ascii="Times New Roman" w:hAnsi="Times New Roman" w:cs="Times New Roman"/>
          <w:sz w:val="28"/>
          <w:szCs w:val="28"/>
        </w:rPr>
        <w:t>» - 10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Великий Новгород. Нижний Новгород. Волгоград, Ижевск.</w:t>
      </w:r>
      <w:r w:rsidRPr="00682EB4">
        <w:rPr>
          <w:rFonts w:ascii="Times New Roman" w:hAnsi="Times New Roman" w:cs="Times New Roman"/>
          <w:sz w:val="28"/>
          <w:szCs w:val="28"/>
        </w:rPr>
        <w:t xml:space="preserve">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 xml:space="preserve">Творческая работа, тест, проектная деятельность, интеллектуально-познавательный турнир «По городам России».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13. </w:t>
      </w:r>
      <w:r w:rsidRPr="00682EB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Такие разные путешествия» - 6 часов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</w:t>
      </w:r>
      <w:r>
        <w:rPr>
          <w:rFonts w:ascii="Times New Roman" w:hAnsi="Times New Roman" w:cs="Times New Roman"/>
          <w:sz w:val="28"/>
          <w:szCs w:val="28"/>
        </w:rPr>
        <w:t>Путешествие в космос.</w:t>
      </w:r>
      <w:r w:rsidRPr="00BD586F">
        <w:rPr>
          <w:rFonts w:ascii="Times New Roman" w:hAnsi="Times New Roman" w:cs="Times New Roman"/>
          <w:sz w:val="28"/>
          <w:szCs w:val="28"/>
        </w:rPr>
        <w:t xml:space="preserve"> </w:t>
      </w:r>
      <w:r w:rsidRPr="00682EB4">
        <w:rPr>
          <w:rFonts w:ascii="Times New Roman" w:hAnsi="Times New Roman" w:cs="Times New Roman"/>
          <w:sz w:val="28"/>
          <w:szCs w:val="28"/>
        </w:rPr>
        <w:t xml:space="preserve">Поэтическое наследие Г. Тукая. Музей Г. Тукая. Демонстрация обучающих </w:t>
      </w:r>
      <w:r>
        <w:rPr>
          <w:rFonts w:ascii="Times New Roman" w:hAnsi="Times New Roman" w:cs="Times New Roman"/>
          <w:sz w:val="28"/>
          <w:szCs w:val="28"/>
        </w:rPr>
        <w:t>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14. «Святой войны печать» - 14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Битва за Москву. Блокадный Ленинград. Сталинград. Дети войны. Письма военных лет.</w:t>
      </w:r>
      <w:r w:rsidRPr="00682EB4">
        <w:rPr>
          <w:rFonts w:ascii="Times New Roman" w:hAnsi="Times New Roman" w:cs="Times New Roman"/>
          <w:sz w:val="28"/>
          <w:szCs w:val="28"/>
        </w:rPr>
        <w:t xml:space="preserve">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интеллектуально-познавательный турнир «Я помню эту войну»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15. «Я знаю все» - 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682EB4">
        <w:rPr>
          <w:rFonts w:ascii="Times New Roman" w:hAnsi="Times New Roman" w:cs="Times New Roman"/>
          <w:sz w:val="28"/>
          <w:szCs w:val="28"/>
        </w:rPr>
        <w:t>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Музейное занятие «Экскурсия в музей». </w:t>
      </w:r>
    </w:p>
    <w:p w:rsidR="006444F0" w:rsidRPr="00343D5E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интеллектуально-познавательный турнир «Я знаю все».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занятие – 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0A2C31" w:rsidRDefault="006444F0" w:rsidP="006444F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</w:t>
      </w:r>
      <w:r w:rsidR="00C127B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1A18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4E4E53">
        <w:rPr>
          <w:rFonts w:ascii="Times New Roman" w:hAnsi="Times New Roman" w:cs="Times New Roman"/>
          <w:b/>
          <w:sz w:val="28"/>
          <w:szCs w:val="28"/>
        </w:rPr>
        <w:t>Планируемые результаты (первый год</w:t>
      </w:r>
      <w:r w:rsidR="000A2C31" w:rsidRPr="000A2C31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  <w:r w:rsidR="004E4E53">
        <w:rPr>
          <w:rFonts w:ascii="Times New Roman" w:hAnsi="Times New Roman" w:cs="Times New Roman"/>
          <w:b/>
          <w:sz w:val="28"/>
          <w:szCs w:val="28"/>
        </w:rPr>
        <w:t>)</w:t>
      </w:r>
    </w:p>
    <w:p w:rsidR="000A2C31" w:rsidRDefault="000A2C31" w:rsidP="000A2C31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Метапредметные:</w:t>
      </w:r>
    </w:p>
    <w:p w:rsidR="00F57396" w:rsidRPr="004E4E53" w:rsidRDefault="000A2C31" w:rsidP="004E4E53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-формирование умения планировать, контролировать и оценивать учебные действия в соответствии с поставленной з</w:t>
      </w:r>
      <w:r w:rsidR="004E4E5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адачей.</w:t>
      </w:r>
    </w:p>
    <w:p w:rsidR="00F57396" w:rsidRPr="00F57396" w:rsidRDefault="00F57396" w:rsidP="00F57396">
      <w:pPr>
        <w:shd w:val="clear" w:color="auto" w:fill="FFFFFF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F57396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Личностные:</w:t>
      </w:r>
    </w:p>
    <w:p w:rsidR="00922D15" w:rsidRPr="00922D15" w:rsidRDefault="00922D15" w:rsidP="00922D1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="00F57396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</w:t>
      </w:r>
      <w:r w:rsidRPr="00922D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положительное отношение к занятиям;</w:t>
      </w:r>
    </w:p>
    <w:p w:rsidR="00922D15" w:rsidRPr="00922D15" w:rsidRDefault="00922D15" w:rsidP="00922D1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922D15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доброжелательное отношение к другим учащимся группы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бесконфликтное поведение</w:t>
      </w:r>
      <w:r w:rsidRPr="00922D1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22D15" w:rsidRPr="00922D15" w:rsidRDefault="00922D15" w:rsidP="00922D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22D1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умения оценивать самого себя и фиксировать свою оценку.</w:t>
      </w:r>
    </w:p>
    <w:p w:rsidR="000A2C31" w:rsidRPr="000A2C31" w:rsidRDefault="000A2C31" w:rsidP="0007376F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0A2C31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Предметные:</w:t>
      </w:r>
    </w:p>
    <w:p w:rsidR="000A2C31" w:rsidRDefault="00F57396" w:rsidP="000A2C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A2C31">
        <w:rPr>
          <w:rFonts w:ascii="Times New Roman" w:hAnsi="Times New Roman" w:cs="Times New Roman"/>
          <w:sz w:val="28"/>
          <w:szCs w:val="28"/>
        </w:rPr>
        <w:t>бучающийся</w:t>
      </w:r>
      <w:r w:rsidR="000A2C31" w:rsidRPr="001E3628">
        <w:rPr>
          <w:rFonts w:ascii="Times New Roman" w:hAnsi="Times New Roman" w:cs="Times New Roman"/>
          <w:sz w:val="28"/>
          <w:szCs w:val="28"/>
        </w:rPr>
        <w:t xml:space="preserve"> должен знать:</w:t>
      </w:r>
    </w:p>
    <w:p w:rsidR="000C6E5F" w:rsidRPr="001E3628" w:rsidRDefault="000C6E5F" w:rsidP="000A2C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-государственную символику России;</w:t>
      </w:r>
    </w:p>
    <w:p w:rsidR="000A2C31" w:rsidRDefault="000A2C31" w:rsidP="000A2C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E3628">
        <w:rPr>
          <w:rFonts w:ascii="Times New Roman" w:hAnsi="Times New Roman" w:cs="Times New Roman"/>
          <w:sz w:val="28"/>
          <w:szCs w:val="28"/>
        </w:rPr>
        <w:t>определения основных понятий экскурсионной политики;</w:t>
      </w:r>
    </w:p>
    <w:p w:rsidR="000A2C31" w:rsidRPr="001E3628" w:rsidRDefault="000A2C31" w:rsidP="000A2C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-выдающихся людей родного города;</w:t>
      </w:r>
    </w:p>
    <w:p w:rsidR="000C6E5F" w:rsidRDefault="000C6E5F" w:rsidP="000A2C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-историю городов:</w:t>
      </w:r>
      <w:r w:rsidR="000A2C31" w:rsidRPr="001E3628">
        <w:rPr>
          <w:rFonts w:ascii="Times New Roman" w:hAnsi="Times New Roman" w:cs="Times New Roman"/>
          <w:sz w:val="28"/>
          <w:szCs w:val="28"/>
        </w:rPr>
        <w:t xml:space="preserve"> Зел</w:t>
      </w:r>
      <w:r w:rsidR="000A2C31">
        <w:rPr>
          <w:rFonts w:ascii="Times New Roman" w:hAnsi="Times New Roman" w:cs="Times New Roman"/>
          <w:sz w:val="28"/>
          <w:szCs w:val="28"/>
        </w:rPr>
        <w:t>енодольск</w:t>
      </w:r>
      <w:r w:rsidR="00922D1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, Казани, Москвы, Санкт-Петербурга;</w:t>
      </w:r>
    </w:p>
    <w:p w:rsidR="000A2C31" w:rsidRDefault="000C6E5F" w:rsidP="009F41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F4179">
        <w:rPr>
          <w:rFonts w:ascii="Times New Roman" w:hAnsi="Times New Roman" w:cs="Times New Roman"/>
          <w:sz w:val="28"/>
          <w:szCs w:val="28"/>
        </w:rPr>
        <w:t>объекты историко-архитектурного наследия России</w:t>
      </w:r>
      <w:r w:rsidR="000A2C31" w:rsidRPr="001E3628">
        <w:rPr>
          <w:rFonts w:ascii="Times New Roman" w:hAnsi="Times New Roman" w:cs="Times New Roman"/>
          <w:sz w:val="28"/>
          <w:szCs w:val="28"/>
        </w:rPr>
        <w:t>.</w:t>
      </w:r>
    </w:p>
    <w:p w:rsidR="006444F0" w:rsidRDefault="006444F0" w:rsidP="009F41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44F0" w:rsidRPr="001E3628" w:rsidRDefault="006444F0" w:rsidP="009F41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44F0" w:rsidRDefault="006444F0" w:rsidP="006444F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6</w:t>
      </w:r>
      <w:r w:rsidRPr="006C184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2. </w:t>
      </w:r>
      <w:r w:rsidRPr="006C184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Учебный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(тематический) </w:t>
      </w:r>
      <w:r w:rsidRPr="006C184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общеобразовательной программы</w:t>
      </w:r>
    </w:p>
    <w:p w:rsidR="006444F0" w:rsidRPr="005373D7" w:rsidRDefault="006444F0" w:rsidP="006444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tbl>
      <w:tblPr>
        <w:tblStyle w:val="a3"/>
        <w:tblW w:w="9180" w:type="dxa"/>
        <w:tblLayout w:type="fixed"/>
        <w:tblLook w:val="04A0" w:firstRow="1" w:lastRow="0" w:firstColumn="1" w:lastColumn="0" w:noHBand="0" w:noVBand="1"/>
      </w:tblPr>
      <w:tblGrid>
        <w:gridCol w:w="817"/>
        <w:gridCol w:w="2395"/>
        <w:gridCol w:w="15"/>
        <w:gridCol w:w="24"/>
        <w:gridCol w:w="708"/>
        <w:gridCol w:w="107"/>
        <w:gridCol w:w="11"/>
        <w:gridCol w:w="24"/>
        <w:gridCol w:w="854"/>
        <w:gridCol w:w="17"/>
        <w:gridCol w:w="806"/>
        <w:gridCol w:w="1553"/>
        <w:gridCol w:w="7"/>
        <w:gridCol w:w="27"/>
        <w:gridCol w:w="1815"/>
      </w:tblGrid>
      <w:tr w:rsidR="006444F0" w:rsidRPr="001E3628" w:rsidTr="009356D3">
        <w:trPr>
          <w:trHeight w:val="596"/>
        </w:trPr>
        <w:tc>
          <w:tcPr>
            <w:tcW w:w="817" w:type="dxa"/>
            <w:vMerge w:val="restart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395" w:type="dxa"/>
            <w:vMerge w:val="restart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         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раздела,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2566" w:type="dxa"/>
            <w:gridSpan w:val="9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</w:t>
            </w: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асов</w:t>
            </w:r>
          </w:p>
        </w:tc>
        <w:tc>
          <w:tcPr>
            <w:tcW w:w="1587" w:type="dxa"/>
            <w:gridSpan w:val="3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815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6444F0" w:rsidRPr="001E3628" w:rsidTr="009356D3">
        <w:trPr>
          <w:trHeight w:val="695"/>
        </w:trPr>
        <w:tc>
          <w:tcPr>
            <w:tcW w:w="817" w:type="dxa"/>
            <w:vMerge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5" w:type="dxa"/>
            <w:vMerge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4" w:type="dxa"/>
            <w:gridSpan w:val="4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Всего</w:t>
            </w:r>
          </w:p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" w:type="dxa"/>
            <w:gridSpan w:val="3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823" w:type="dxa"/>
            <w:gridSpan w:val="2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0A7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587" w:type="dxa"/>
            <w:gridSpan w:val="3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5" w:type="dxa"/>
          </w:tcPr>
          <w:p w:rsidR="006444F0" w:rsidRPr="00F230A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Набор групп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с элементами интерактива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666708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363" w:type="dxa"/>
            <w:gridSpan w:val="14"/>
          </w:tcPr>
          <w:p w:rsidR="006444F0" w:rsidRPr="00666708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Россия – Родина моя.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России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239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Города России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Достопримечательности России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239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Квест-игра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«Россия – Родина моя»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</w:tr>
      <w:tr w:rsidR="006444F0" w:rsidRPr="001E3628" w:rsidTr="009356D3">
        <w:trPr>
          <w:trHeight w:val="70"/>
        </w:trPr>
        <w:tc>
          <w:tcPr>
            <w:tcW w:w="817" w:type="dxa"/>
          </w:tcPr>
          <w:p w:rsidR="006444F0" w:rsidRPr="00666708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</w:t>
            </w:r>
          </w:p>
        </w:tc>
        <w:tc>
          <w:tcPr>
            <w:tcW w:w="8363" w:type="dxa"/>
            <w:gridSpan w:val="14"/>
          </w:tcPr>
          <w:p w:rsidR="006444F0" w:rsidRPr="00666708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6708">
              <w:rPr>
                <w:rFonts w:ascii="Times New Roman" w:hAnsi="Times New Roman" w:cs="Times New Roman"/>
                <w:b/>
                <w:sz w:val="28"/>
                <w:szCs w:val="28"/>
              </w:rPr>
              <w:t>Музейные занятия.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Что такое экскурсия?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2  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1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Тест,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Что такое музей?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Тест,</w:t>
            </w:r>
          </w:p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Самые известные музеи мира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Необычные музеи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1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Интеллектуально-познавательные турнир «Мы идем в музей»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Игра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Интеллектуально-познавательные турнир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363" w:type="dxa"/>
            <w:gridSpan w:val="14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Народы России.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Русские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Татары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Чуваши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Марийцы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удмурты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Буряты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Большая семья народов России</w:t>
            </w:r>
          </w:p>
        </w:tc>
        <w:tc>
          <w:tcPr>
            <w:tcW w:w="708" w:type="dxa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6" w:type="dxa"/>
            <w:gridSpan w:val="4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8363" w:type="dxa"/>
            <w:gridSpan w:val="1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Москва – столица России.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74D06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 Москве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История Москвы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Московский Кремль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Башни Московского Кремля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Музеи Москвы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74D0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Достопримечател</w:t>
            </w: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ьности Москвы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</w:t>
            </w: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Тест,</w:t>
            </w:r>
          </w:p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EA4D33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  <w:r w:rsidRPr="00EA4D3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Pr="005B4F1F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 Татарстан.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395" w:type="dxa"/>
          </w:tcPr>
          <w:p w:rsidR="006444F0" w:rsidRPr="00EA4D33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еспублики </w:t>
            </w: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атарстан</w:t>
            </w:r>
          </w:p>
        </w:tc>
        <w:tc>
          <w:tcPr>
            <w:tcW w:w="854" w:type="dxa"/>
            <w:gridSpan w:val="4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работа 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395" w:type="dxa"/>
          </w:tcPr>
          <w:p w:rsidR="006444F0" w:rsidRPr="00EA4D33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Кремль</w:t>
            </w:r>
          </w:p>
        </w:tc>
        <w:tc>
          <w:tcPr>
            <w:tcW w:w="854" w:type="dxa"/>
            <w:gridSpan w:val="4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Казани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D33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достопримечательности Республики Татарстан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EA4D3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EA4D33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EA4D33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Города Республики Татарстан.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2395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Булгар</w:t>
            </w:r>
          </w:p>
        </w:tc>
        <w:tc>
          <w:tcPr>
            <w:tcW w:w="854" w:type="dxa"/>
            <w:gridSpan w:val="4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.2.</w:t>
            </w:r>
          </w:p>
        </w:tc>
        <w:tc>
          <w:tcPr>
            <w:tcW w:w="2395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854" w:type="dxa"/>
            <w:gridSpan w:val="4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3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00AC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2395" w:type="dxa"/>
          </w:tcPr>
          <w:p w:rsidR="006444F0" w:rsidRPr="00A00AC8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Чистополь</w:t>
            </w:r>
          </w:p>
        </w:tc>
        <w:tc>
          <w:tcPr>
            <w:tcW w:w="854" w:type="dxa"/>
            <w:gridSpan w:val="4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3" w:type="dxa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A00AC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AC8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8363" w:type="dxa"/>
            <w:gridSpan w:val="1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Зеленодольск – моя малая родина.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BF4BB1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2395" w:type="dxa"/>
          </w:tcPr>
          <w:p w:rsidR="006444F0" w:rsidRPr="00BF4BB1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</w:t>
            </w:r>
          </w:p>
        </w:tc>
        <w:tc>
          <w:tcPr>
            <w:tcW w:w="854" w:type="dxa"/>
            <w:gridSpan w:val="4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BF4BB1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Достопримечательности города 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улицам родного города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67383E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38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Романовский мост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B853E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53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Победы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BB1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Музей историко-культурного наследия г. Зеленодольск 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444F0" w:rsidRPr="00BF4BB1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86DF2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C86DF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Празднование Нового года в разных странах.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8.1.</w:t>
            </w:r>
          </w:p>
        </w:tc>
        <w:tc>
          <w:tcPr>
            <w:tcW w:w="2395" w:type="dxa"/>
          </w:tcPr>
          <w:p w:rsidR="006444F0" w:rsidRPr="00C86DF2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6DF2">
              <w:rPr>
                <w:rFonts w:ascii="Times New Roman" w:hAnsi="Times New Roman" w:cs="Times New Roman"/>
                <w:sz w:val="28"/>
                <w:szCs w:val="28"/>
              </w:rPr>
              <w:t>Празднование Нового года в разных странах</w:t>
            </w:r>
          </w:p>
        </w:tc>
        <w:tc>
          <w:tcPr>
            <w:tcW w:w="854" w:type="dxa"/>
            <w:gridSpan w:val="4"/>
          </w:tcPr>
          <w:p w:rsidR="006444F0" w:rsidRPr="00C86DF2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6DF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A3360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9.1.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 xml:space="preserve">Русские традиции </w:t>
            </w:r>
            <w:r w:rsidRPr="009750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обычаи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</w:t>
            </w:r>
            <w:r w:rsidRPr="002A47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9.2.</w:t>
            </w:r>
          </w:p>
        </w:tc>
        <w:tc>
          <w:tcPr>
            <w:tcW w:w="2434" w:type="dxa"/>
            <w:gridSpan w:val="3"/>
          </w:tcPr>
          <w:p w:rsidR="006444F0" w:rsidRPr="009750DB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национальный костюм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9.3.</w:t>
            </w:r>
          </w:p>
        </w:tc>
        <w:tc>
          <w:tcPr>
            <w:tcW w:w="2434" w:type="dxa"/>
            <w:gridSpan w:val="3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Русские народные промыслы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9.4.</w:t>
            </w:r>
          </w:p>
        </w:tc>
        <w:tc>
          <w:tcPr>
            <w:tcW w:w="2434" w:type="dxa"/>
            <w:gridSpan w:val="3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Татарские традиции и обычаи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9.5.</w:t>
            </w:r>
          </w:p>
        </w:tc>
        <w:tc>
          <w:tcPr>
            <w:tcW w:w="2434" w:type="dxa"/>
            <w:gridSpan w:val="3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костюм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89616A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9.6.</w:t>
            </w:r>
          </w:p>
        </w:tc>
        <w:tc>
          <w:tcPr>
            <w:tcW w:w="2434" w:type="dxa"/>
            <w:gridSpan w:val="3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Великие татарские писатели и поэты</w:t>
            </w:r>
          </w:p>
        </w:tc>
        <w:tc>
          <w:tcPr>
            <w:tcW w:w="850" w:type="dxa"/>
            <w:gridSpan w:val="4"/>
          </w:tcPr>
          <w:p w:rsidR="006444F0" w:rsidRPr="009750D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0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89616A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616A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8363" w:type="dxa"/>
            <w:gridSpan w:val="14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Герои Отечества.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410" w:type="dxa"/>
            <w:gridSpan w:val="2"/>
          </w:tcPr>
          <w:p w:rsidR="006444F0" w:rsidRPr="002A47D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Маленькие герои большой войны</w:t>
            </w:r>
          </w:p>
        </w:tc>
        <w:tc>
          <w:tcPr>
            <w:tcW w:w="850" w:type="dxa"/>
            <w:gridSpan w:val="4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95" w:type="dxa"/>
            <w:gridSpan w:val="3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6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gridSpan w:val="2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42" w:type="dxa"/>
            <w:gridSpan w:val="2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Обсуждение,</w:t>
            </w:r>
          </w:p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2A47D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10.2.</w:t>
            </w:r>
          </w:p>
        </w:tc>
        <w:tc>
          <w:tcPr>
            <w:tcW w:w="2410" w:type="dxa"/>
            <w:gridSpan w:val="2"/>
          </w:tcPr>
          <w:p w:rsidR="006444F0" w:rsidRPr="002A47D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Зеленодольцы-афганцы</w:t>
            </w:r>
          </w:p>
        </w:tc>
        <w:tc>
          <w:tcPr>
            <w:tcW w:w="850" w:type="dxa"/>
            <w:gridSpan w:val="4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5" w:type="dxa"/>
            <w:gridSpan w:val="3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6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gridSpan w:val="2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42" w:type="dxa"/>
            <w:gridSpan w:val="2"/>
          </w:tcPr>
          <w:p w:rsidR="006444F0" w:rsidRPr="002A47D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2A47D6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10.3.</w:t>
            </w:r>
          </w:p>
        </w:tc>
        <w:tc>
          <w:tcPr>
            <w:tcW w:w="2410" w:type="dxa"/>
            <w:gridSpan w:val="2"/>
          </w:tcPr>
          <w:p w:rsidR="006444F0" w:rsidRPr="002A47D6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Герои Советского Союза – наши земляки</w:t>
            </w:r>
          </w:p>
        </w:tc>
        <w:tc>
          <w:tcPr>
            <w:tcW w:w="850" w:type="dxa"/>
            <w:gridSpan w:val="4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95" w:type="dxa"/>
            <w:gridSpan w:val="3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6" w:type="dxa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42" w:type="dxa"/>
            <w:gridSpan w:val="2"/>
          </w:tcPr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Обсуждение,</w:t>
            </w:r>
          </w:p>
          <w:p w:rsidR="006444F0" w:rsidRPr="002A47D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7D6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8363" w:type="dxa"/>
            <w:gridSpan w:val="14"/>
          </w:tcPr>
          <w:p w:rsidR="006444F0" w:rsidRPr="00174D06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Тропами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заповедных и </w:t>
            </w:r>
            <w:r w:rsidRPr="00174D06">
              <w:rPr>
                <w:rFonts w:ascii="Times New Roman" w:hAnsi="Times New Roman" w:cs="Times New Roman"/>
                <w:b/>
                <w:sz w:val="28"/>
                <w:szCs w:val="28"/>
              </w:rPr>
              <w:t>святых мест.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AE2742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2395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Волжско-Камский заповедник</w:t>
            </w:r>
          </w:p>
        </w:tc>
        <w:tc>
          <w:tcPr>
            <w:tcW w:w="854" w:type="dxa"/>
            <w:gridSpan w:val="4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AE2742">
              <w:rPr>
                <w:rFonts w:ascii="Times New Roman" w:hAnsi="Times New Roman" w:cs="Times New Roman"/>
                <w:sz w:val="28"/>
                <w:szCs w:val="28"/>
              </w:rPr>
              <w:t>.2.</w:t>
            </w:r>
          </w:p>
        </w:tc>
        <w:tc>
          <w:tcPr>
            <w:tcW w:w="2395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Святая Раифа</w:t>
            </w:r>
          </w:p>
        </w:tc>
        <w:tc>
          <w:tcPr>
            <w:tcW w:w="854" w:type="dxa"/>
            <w:gridSpan w:val="4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E2742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AE2742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2395" w:type="dxa"/>
          </w:tcPr>
          <w:p w:rsidR="006444F0" w:rsidRPr="00D7732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Остров-град Свияжск</w:t>
            </w:r>
          </w:p>
        </w:tc>
        <w:tc>
          <w:tcPr>
            <w:tcW w:w="854" w:type="dxa"/>
            <w:gridSpan w:val="4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49" w:type="dxa"/>
            <w:gridSpan w:val="3"/>
          </w:tcPr>
          <w:p w:rsidR="006444F0" w:rsidRPr="00D77325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25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работа,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A33604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8363" w:type="dxa"/>
            <w:gridSpan w:val="14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7B44">
              <w:rPr>
                <w:rFonts w:ascii="Times New Roman" w:hAnsi="Times New Roman" w:cs="Times New Roman"/>
                <w:b/>
                <w:sz w:val="28"/>
                <w:szCs w:val="28"/>
              </w:rPr>
              <w:t>Великий Санкт-Петербург.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 городе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12.2.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ьности Санкт-Петербурга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12.3.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Санкт-Петербурга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8363" w:type="dxa"/>
            <w:gridSpan w:val="1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Золотое кольцо России.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13.1.</w:t>
            </w: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13.2.</w:t>
            </w: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13.3.</w:t>
            </w: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Ростов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13.4.</w:t>
            </w:r>
          </w:p>
        </w:tc>
        <w:tc>
          <w:tcPr>
            <w:tcW w:w="2395" w:type="dxa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Суздаль</w:t>
            </w:r>
          </w:p>
        </w:tc>
        <w:tc>
          <w:tcPr>
            <w:tcW w:w="854" w:type="dxa"/>
            <w:gridSpan w:val="4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1E36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67383E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67383E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50A9">
              <w:rPr>
                <w:rFonts w:ascii="Times New Roman" w:hAnsi="Times New Roman" w:cs="Times New Roman"/>
                <w:b/>
                <w:sz w:val="28"/>
                <w:szCs w:val="28"/>
              </w:rPr>
              <w:t>По городам России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14.1.</w:t>
            </w:r>
          </w:p>
        </w:tc>
        <w:tc>
          <w:tcPr>
            <w:tcW w:w="2395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Великий Новгород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14.2.</w:t>
            </w:r>
          </w:p>
        </w:tc>
        <w:tc>
          <w:tcPr>
            <w:tcW w:w="2395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Нижний Новгород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14.3.</w:t>
            </w:r>
          </w:p>
        </w:tc>
        <w:tc>
          <w:tcPr>
            <w:tcW w:w="2395" w:type="dxa"/>
          </w:tcPr>
          <w:p w:rsidR="006444F0" w:rsidRPr="0024155F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14.4.</w:t>
            </w:r>
          </w:p>
        </w:tc>
        <w:tc>
          <w:tcPr>
            <w:tcW w:w="2395" w:type="dxa"/>
          </w:tcPr>
          <w:p w:rsidR="006444F0" w:rsidRPr="0024155F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155F">
              <w:rPr>
                <w:rFonts w:ascii="Times New Roman" w:hAnsi="Times New Roman" w:cs="Times New Roman"/>
                <w:sz w:val="28"/>
                <w:szCs w:val="28"/>
              </w:rPr>
              <w:t>Ижевск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3050A9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деятельностьт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14.5.</w:t>
            </w:r>
          </w:p>
        </w:tc>
        <w:tc>
          <w:tcPr>
            <w:tcW w:w="2395" w:type="dxa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 «По городам России»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1F0F27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1F0F2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Такие разные путешествия.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Путешествие в космос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Урок-путешествие</w:t>
            </w:r>
          </w:p>
        </w:tc>
        <w:tc>
          <w:tcPr>
            <w:tcW w:w="1815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Путешествие в страну Прав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Урок-путешествие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Мы – едины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15.4.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Поэтическое наследие Г. Тукая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15.5.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Музей Г. Тукая 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15.6.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дружбы «Мы дружбою своей сильны»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15.7.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добрых дел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15.8.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Заповедники России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1815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15.9.</w:t>
            </w:r>
          </w:p>
        </w:tc>
        <w:tc>
          <w:tcPr>
            <w:tcW w:w="2395" w:type="dxa"/>
          </w:tcPr>
          <w:p w:rsidR="006444F0" w:rsidRPr="000B0F43" w:rsidRDefault="006444F0" w:rsidP="0068365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Мировые достопримечательности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0B0F43" w:rsidRDefault="006444F0" w:rsidP="00935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1815" w:type="dxa"/>
          </w:tcPr>
          <w:p w:rsidR="006444F0" w:rsidRPr="0024155F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16</w:t>
            </w:r>
            <w:r w:rsidRPr="00C70E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Default="006444F0" w:rsidP="006836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Святой войны печать.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C70EF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395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Битва за Москву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16.2.</w:t>
            </w:r>
          </w:p>
        </w:tc>
        <w:tc>
          <w:tcPr>
            <w:tcW w:w="2395" w:type="dxa"/>
          </w:tcPr>
          <w:p w:rsidR="006444F0" w:rsidRPr="00C70EF5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Блокадный Ленинград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Сталинград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16.4.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войны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16.5.</w:t>
            </w:r>
          </w:p>
        </w:tc>
        <w:tc>
          <w:tcPr>
            <w:tcW w:w="2395" w:type="dxa"/>
          </w:tcPr>
          <w:p w:rsidR="006444F0" w:rsidRDefault="006444F0" w:rsidP="00683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Письма военных лет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16.6.</w:t>
            </w:r>
          </w:p>
        </w:tc>
        <w:tc>
          <w:tcPr>
            <w:tcW w:w="239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«Я помню эту войну»</w:t>
            </w:r>
          </w:p>
        </w:tc>
        <w:tc>
          <w:tcPr>
            <w:tcW w:w="854" w:type="dxa"/>
            <w:gridSpan w:val="4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CB5A28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592C02" w:rsidRDefault="006444F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Pr="00592C0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363" w:type="dxa"/>
            <w:gridSpan w:val="1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 знаю все.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17.1.</w:t>
            </w:r>
          </w:p>
        </w:tc>
        <w:tc>
          <w:tcPr>
            <w:tcW w:w="239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занятие «Экскурсия в музей»</w:t>
            </w:r>
          </w:p>
        </w:tc>
        <w:tc>
          <w:tcPr>
            <w:tcW w:w="854" w:type="dxa"/>
            <w:gridSpan w:val="4"/>
          </w:tcPr>
          <w:p w:rsidR="006444F0" w:rsidRPr="00C73C9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Музейный у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815" w:type="dxa"/>
          </w:tcPr>
          <w:p w:rsidR="006444F0" w:rsidRPr="004C48AB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8A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17.2.</w:t>
            </w:r>
          </w:p>
        </w:tc>
        <w:tc>
          <w:tcPr>
            <w:tcW w:w="239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«Я знаю все»</w:t>
            </w:r>
          </w:p>
        </w:tc>
        <w:tc>
          <w:tcPr>
            <w:tcW w:w="854" w:type="dxa"/>
            <w:gridSpan w:val="4"/>
          </w:tcPr>
          <w:p w:rsidR="006444F0" w:rsidRPr="00C73C93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" w:type="dxa"/>
            <w:gridSpan w:val="3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3" w:type="dxa"/>
            <w:gridSpan w:val="2"/>
          </w:tcPr>
          <w:p w:rsidR="006444F0" w:rsidRPr="003A7B44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1815" w:type="dxa"/>
          </w:tcPr>
          <w:p w:rsidR="006444F0" w:rsidRPr="005765D7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444F0" w:rsidRPr="001E3628" w:rsidTr="009356D3">
        <w:tc>
          <w:tcPr>
            <w:tcW w:w="817" w:type="dxa"/>
          </w:tcPr>
          <w:p w:rsidR="006444F0" w:rsidRPr="00C70EF5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854" w:type="dxa"/>
            <w:gridSpan w:val="4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" w:type="dxa"/>
            <w:gridSpan w:val="3"/>
          </w:tcPr>
          <w:p w:rsidR="006444F0" w:rsidRPr="00FC0E6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E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3" w:type="dxa"/>
            <w:gridSpan w:val="2"/>
          </w:tcPr>
          <w:p w:rsidR="006444F0" w:rsidRPr="00FC0E66" w:rsidRDefault="006444F0" w:rsidP="00935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E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ьный турнир</w:t>
            </w:r>
          </w:p>
        </w:tc>
        <w:tc>
          <w:tcPr>
            <w:tcW w:w="1815" w:type="dxa"/>
          </w:tcPr>
          <w:p w:rsidR="006444F0" w:rsidRDefault="006444F0" w:rsidP="00935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Интеллектуально-познавательн</w:t>
            </w:r>
            <w:r w:rsidRPr="00576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ый турнир</w:t>
            </w:r>
          </w:p>
        </w:tc>
      </w:tr>
      <w:tr w:rsidR="006444F0" w:rsidRPr="001E3628" w:rsidTr="009356D3">
        <w:tc>
          <w:tcPr>
            <w:tcW w:w="3212" w:type="dxa"/>
            <w:gridSpan w:val="2"/>
          </w:tcPr>
          <w:p w:rsidR="006444F0" w:rsidRPr="001E3628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Итого часов:</w:t>
            </w:r>
          </w:p>
        </w:tc>
        <w:tc>
          <w:tcPr>
            <w:tcW w:w="854" w:type="dxa"/>
            <w:gridSpan w:val="4"/>
          </w:tcPr>
          <w:p w:rsidR="006444F0" w:rsidRPr="000B0F43" w:rsidRDefault="006444F0" w:rsidP="009356D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A7DF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216</w:t>
            </w:r>
          </w:p>
        </w:tc>
        <w:tc>
          <w:tcPr>
            <w:tcW w:w="889" w:type="dxa"/>
            <w:gridSpan w:val="3"/>
          </w:tcPr>
          <w:p w:rsidR="006444F0" w:rsidRPr="00221770" w:rsidRDefault="006444F0" w:rsidP="009356D3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2177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102</w:t>
            </w:r>
          </w:p>
        </w:tc>
        <w:tc>
          <w:tcPr>
            <w:tcW w:w="823" w:type="dxa"/>
            <w:gridSpan w:val="2"/>
          </w:tcPr>
          <w:p w:rsidR="006444F0" w:rsidRPr="00221770" w:rsidRDefault="006444F0" w:rsidP="009356D3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2177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114</w:t>
            </w:r>
          </w:p>
        </w:tc>
        <w:tc>
          <w:tcPr>
            <w:tcW w:w="1587" w:type="dxa"/>
            <w:gridSpan w:val="3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5" w:type="dxa"/>
          </w:tcPr>
          <w:p w:rsidR="006444F0" w:rsidRDefault="006444F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444F0" w:rsidRDefault="006444F0" w:rsidP="006444F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44F0" w:rsidRPr="00761AB0" w:rsidRDefault="006444F0" w:rsidP="006444F0">
      <w:pPr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Pr="00761AB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Pr="00761AB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 Содержание учебного плана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Мод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уль 1. «Россия – Родина моя» – 18</w:t>
      </w: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часов.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Теория. О России. Государственные символы России.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Города России. Достопримечательности России. </w:t>
      </w: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Демонстрация обучающих фильмов.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Практика. Тест, творческая работа. Квест – игра «Россия – Родина моя».</w:t>
      </w:r>
    </w:p>
    <w:p w:rsidR="006444F0" w:rsidRPr="00D75A45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Модуль 2. «Музейные занятия» –14 часов</w:t>
      </w:r>
      <w:r w:rsidRPr="00D75A4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</w:t>
      </w:r>
      <w:r>
        <w:rPr>
          <w:rFonts w:ascii="Times New Roman" w:hAnsi="Times New Roman" w:cs="Times New Roman"/>
          <w:sz w:val="28"/>
          <w:szCs w:val="28"/>
        </w:rPr>
        <w:t xml:space="preserve">Что такое экскурсия? </w:t>
      </w:r>
      <w:r w:rsidRPr="00682EB4">
        <w:rPr>
          <w:rFonts w:ascii="Times New Roman" w:hAnsi="Times New Roman" w:cs="Times New Roman"/>
          <w:sz w:val="28"/>
          <w:szCs w:val="28"/>
        </w:rPr>
        <w:t>Что такое музей? Самые известные музеи мира.</w:t>
      </w:r>
      <w:r>
        <w:rPr>
          <w:rFonts w:ascii="Times New Roman" w:hAnsi="Times New Roman" w:cs="Times New Roman"/>
          <w:sz w:val="28"/>
          <w:szCs w:val="28"/>
        </w:rPr>
        <w:t xml:space="preserve"> Необычные музеи.</w:t>
      </w:r>
      <w:r w:rsidRPr="00682EB4">
        <w:rPr>
          <w:rFonts w:ascii="Times New Roman" w:hAnsi="Times New Roman" w:cs="Times New Roman"/>
          <w:sz w:val="28"/>
          <w:szCs w:val="28"/>
        </w:rPr>
        <w:t xml:space="preserve"> Демонстрация обучающих фильмов.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 xml:space="preserve">Тест, творческая работа, интеллектуально-познавательный турнир «Мы идем в музей». 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3. «Народы России» - 12 часов.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Русские. Татары. Чуваши. Марийцы, удмурты. Буряты. Большая семья народов России. Демонстрация обучающих фильмов.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Творческая работа, тест.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4. «Москва – столица России» - 18 часов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О Москве. История Москвы. Московский Кремль. Башни Московского Кремля. Музеи Москвы. Достопримечательности Москвы.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Творческая работа, викторина, тест.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5. «Республика Татарстан</w:t>
      </w:r>
      <w:r w:rsidRPr="00682EB4">
        <w:rPr>
          <w:rFonts w:ascii="Times New Roman" w:hAnsi="Times New Roman" w:cs="Times New Roman"/>
          <w:sz w:val="28"/>
          <w:szCs w:val="28"/>
        </w:rPr>
        <w:t>» –</w:t>
      </w: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lastRenderedPageBreak/>
        <w:t>Теория. Государственные</w:t>
      </w:r>
      <w:r>
        <w:rPr>
          <w:rFonts w:ascii="Times New Roman" w:hAnsi="Times New Roman" w:cs="Times New Roman"/>
          <w:sz w:val="28"/>
          <w:szCs w:val="28"/>
        </w:rPr>
        <w:t xml:space="preserve"> символы РТ. Казанский Кремль. </w:t>
      </w:r>
      <w:r w:rsidRPr="00682EB4">
        <w:rPr>
          <w:rFonts w:ascii="Times New Roman" w:hAnsi="Times New Roman" w:cs="Times New Roman"/>
          <w:sz w:val="28"/>
          <w:szCs w:val="28"/>
        </w:rPr>
        <w:t>Достопримечательности Казани. Природные достопримечательности</w:t>
      </w:r>
      <w:r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Pr="00682EB4">
        <w:rPr>
          <w:rFonts w:ascii="Times New Roman" w:hAnsi="Times New Roman" w:cs="Times New Roman"/>
          <w:sz w:val="28"/>
          <w:szCs w:val="28"/>
        </w:rPr>
        <w:t xml:space="preserve">. Демонстрация обучающих фильмов.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тест, викторина.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Модуль 6</w:t>
      </w:r>
      <w:r w:rsidRPr="00193A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682EB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Города Республики Татарстан» – 8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 Булгар. Елабуга. Чистополь.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7</w:t>
      </w:r>
      <w:r w:rsidRPr="00682EB4">
        <w:rPr>
          <w:rFonts w:ascii="Times New Roman" w:hAnsi="Times New Roman" w:cs="Times New Roman"/>
          <w:sz w:val="28"/>
          <w:szCs w:val="28"/>
        </w:rPr>
        <w:t>. «Зеленодольск – моя малая родина</w:t>
      </w:r>
      <w:r>
        <w:rPr>
          <w:rFonts w:ascii="Times New Roman" w:hAnsi="Times New Roman" w:cs="Times New Roman"/>
          <w:sz w:val="28"/>
          <w:szCs w:val="28"/>
        </w:rPr>
        <w:t xml:space="preserve">» - 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16 </w:t>
      </w:r>
      <w:r w:rsidRPr="00682EB4">
        <w:rPr>
          <w:rFonts w:ascii="Times New Roman" w:hAnsi="Times New Roman" w:cs="Times New Roman"/>
          <w:sz w:val="28"/>
          <w:szCs w:val="28"/>
        </w:rPr>
        <w:t>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 История города Зеленодольск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82EB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Парк Победы. </w:t>
      </w:r>
      <w:r w:rsidRPr="00682EB4">
        <w:rPr>
          <w:rFonts w:ascii="Times New Roman" w:hAnsi="Times New Roman" w:cs="Times New Roman"/>
          <w:sz w:val="28"/>
          <w:szCs w:val="28"/>
        </w:rPr>
        <w:t>Достопримеч</w:t>
      </w:r>
      <w:r>
        <w:rPr>
          <w:rFonts w:ascii="Times New Roman" w:hAnsi="Times New Roman" w:cs="Times New Roman"/>
          <w:sz w:val="28"/>
          <w:szCs w:val="28"/>
        </w:rPr>
        <w:t xml:space="preserve">ательности города. По улицам родного города. </w:t>
      </w:r>
      <w:r w:rsidRPr="00682EB4">
        <w:rPr>
          <w:rFonts w:ascii="Times New Roman" w:hAnsi="Times New Roman" w:cs="Times New Roman"/>
          <w:sz w:val="28"/>
          <w:szCs w:val="28"/>
        </w:rPr>
        <w:t>Романовс</w:t>
      </w:r>
      <w:r>
        <w:rPr>
          <w:rFonts w:ascii="Times New Roman" w:hAnsi="Times New Roman" w:cs="Times New Roman"/>
          <w:sz w:val="28"/>
          <w:szCs w:val="28"/>
        </w:rPr>
        <w:t>кий мост. Музей историко-культурного наследия.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викторина. </w:t>
      </w:r>
      <w:r w:rsidRPr="00682EB4">
        <w:rPr>
          <w:rFonts w:ascii="Times New Roman" w:hAnsi="Times New Roman" w:cs="Times New Roman"/>
          <w:sz w:val="28"/>
          <w:szCs w:val="28"/>
        </w:rPr>
        <w:t>Стихи о родине.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8. «Празднование Нового года в разных странах» - 4 часа.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Празднование Нового года в разных странах. Демонстрация обучающих видеороликов.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Творческая работа.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9. «Культура» - 16 часов.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Русские традиции и обычаи. Русский национальный костюм. Русские народные промыслы. Татарские традиции и обычаи. Татарский национальный костюм. Великие татарские писатели и поэты.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Творческая работа.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10. «Герои Отечества» - 10 часов.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Маленькие герои большой войны. Зеленодольцы – афганцы. Герои Советского Союза – наши земляки.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Практика. Обсуждение, творческая работа.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11. «Тропами заповедных и святых мест</w:t>
      </w:r>
      <w:r w:rsidRPr="00682EB4"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>12 часов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lastRenderedPageBreak/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Волжско-Камский заповедник. Святая Раифа. Остров-град Свияжск. Демо</w:t>
      </w:r>
      <w:r w:rsidRPr="00682EB4">
        <w:rPr>
          <w:rFonts w:ascii="Times New Roman" w:hAnsi="Times New Roman" w:cs="Times New Roman"/>
          <w:sz w:val="28"/>
          <w:szCs w:val="28"/>
        </w:rPr>
        <w:t>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проектная деятельность.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12. «Великий Санкт-Петербург» - 12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О городе. История города. Достопримечательности Санкт-Петербурга.  Музеи Санкт-Петербурга. </w:t>
      </w:r>
      <w:r w:rsidRPr="00682EB4">
        <w:rPr>
          <w:rFonts w:ascii="Times New Roman" w:hAnsi="Times New Roman" w:cs="Times New Roman"/>
          <w:sz w:val="28"/>
          <w:szCs w:val="28"/>
        </w:rPr>
        <w:t>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тест, викторина.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13. «Золотое кольцо России» - 8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 </w:t>
      </w:r>
      <w:r>
        <w:rPr>
          <w:rFonts w:ascii="Times New Roman" w:hAnsi="Times New Roman" w:cs="Times New Roman"/>
          <w:sz w:val="28"/>
          <w:szCs w:val="28"/>
        </w:rPr>
        <w:t xml:space="preserve">Владимир. Ярославль. Ростов. Суздаль. </w:t>
      </w:r>
      <w:r w:rsidRPr="00682EB4">
        <w:rPr>
          <w:rFonts w:ascii="Times New Roman" w:hAnsi="Times New Roman" w:cs="Times New Roman"/>
          <w:sz w:val="28"/>
          <w:szCs w:val="28"/>
        </w:rPr>
        <w:t>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Опрос, творческая работа, викторина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14</w:t>
      </w:r>
      <w:r w:rsidRPr="00682EB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«По городам России» - 12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Великий Новгород. Нижний Новгород. Волгоград, Ижевск.</w:t>
      </w:r>
      <w:r w:rsidRPr="00682EB4">
        <w:rPr>
          <w:rFonts w:ascii="Times New Roman" w:hAnsi="Times New Roman" w:cs="Times New Roman"/>
          <w:sz w:val="28"/>
          <w:szCs w:val="28"/>
        </w:rPr>
        <w:t xml:space="preserve">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 xml:space="preserve">Творческая работа, тест, проектная деятельность, интеллектуально-познавательный турнир «По городам России». 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15. </w:t>
      </w:r>
      <w:r w:rsidRPr="00682EB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Такие разные путешествия» - 20 часов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Теория. </w:t>
      </w:r>
      <w:r>
        <w:rPr>
          <w:rFonts w:ascii="Times New Roman" w:hAnsi="Times New Roman" w:cs="Times New Roman"/>
          <w:sz w:val="28"/>
          <w:szCs w:val="28"/>
        </w:rPr>
        <w:t>Путешествие в космос.</w:t>
      </w:r>
      <w:r w:rsidRPr="00BD58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Путешествие в страну Прав. Мы – едины. </w:t>
      </w:r>
      <w:r w:rsidRPr="00682EB4">
        <w:rPr>
          <w:rFonts w:ascii="Times New Roman" w:hAnsi="Times New Roman" w:cs="Times New Roman"/>
          <w:sz w:val="28"/>
          <w:szCs w:val="28"/>
        </w:rPr>
        <w:t xml:space="preserve">Поэтическое наследие Г. Тукая. Музей Г. Тукая. </w:t>
      </w:r>
      <w:r>
        <w:rPr>
          <w:rFonts w:ascii="Times New Roman" w:hAnsi="Times New Roman" w:cs="Times New Roman"/>
          <w:sz w:val="28"/>
          <w:szCs w:val="28"/>
        </w:rPr>
        <w:t xml:space="preserve">Урок дружбы «Мы дружбою своей сильны». Урок добрых дел. Заповедники России. Мировые достопримечательности. </w:t>
      </w:r>
      <w:r w:rsidRPr="00682EB4">
        <w:rPr>
          <w:rFonts w:ascii="Times New Roman" w:hAnsi="Times New Roman" w:cs="Times New Roman"/>
          <w:sz w:val="28"/>
          <w:szCs w:val="28"/>
        </w:rPr>
        <w:t xml:space="preserve">Демонстрация обучающих </w:t>
      </w:r>
      <w:r>
        <w:rPr>
          <w:rFonts w:ascii="Times New Roman" w:hAnsi="Times New Roman" w:cs="Times New Roman"/>
          <w:sz w:val="28"/>
          <w:szCs w:val="28"/>
        </w:rPr>
        <w:t>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тест.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16. «Святой войны печать» - 14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Теория. Битва за Москву. Блокадный Ленинград. Сталинград. Дети войны. Письма военных лет.</w:t>
      </w:r>
      <w:r w:rsidRPr="00682EB4">
        <w:rPr>
          <w:rFonts w:ascii="Times New Roman" w:hAnsi="Times New Roman" w:cs="Times New Roman"/>
          <w:sz w:val="28"/>
          <w:szCs w:val="28"/>
        </w:rPr>
        <w:t xml:space="preserve"> Демонстрация обучающих фильмов.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 xml:space="preserve">Практика. </w:t>
      </w:r>
      <w:r>
        <w:rPr>
          <w:rFonts w:ascii="Times New Roman" w:hAnsi="Times New Roman" w:cs="Times New Roman"/>
          <w:sz w:val="28"/>
          <w:szCs w:val="28"/>
        </w:rPr>
        <w:t>Творческая работа, интеллектуально-познавательный турнир «Я помню эту войну»</w:t>
      </w:r>
      <w:r w:rsidRPr="00682EB4">
        <w:rPr>
          <w:rFonts w:ascii="Times New Roman" w:hAnsi="Times New Roman" w:cs="Times New Roman"/>
          <w:sz w:val="28"/>
          <w:szCs w:val="28"/>
        </w:rPr>
        <w:t>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17. «Я знаю все» - </w:t>
      </w:r>
      <w:r w:rsidRPr="00682E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682EB4">
        <w:rPr>
          <w:rFonts w:ascii="Times New Roman" w:hAnsi="Times New Roman" w:cs="Times New Roman"/>
          <w:sz w:val="28"/>
          <w:szCs w:val="28"/>
        </w:rPr>
        <w:t>часов.</w:t>
      </w:r>
    </w:p>
    <w:p w:rsidR="006444F0" w:rsidRPr="00682EB4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Музейное занятие «Экскурсия в музей». </w:t>
      </w:r>
    </w:p>
    <w:p w:rsidR="006444F0" w:rsidRPr="00343D5E" w:rsidRDefault="006444F0" w:rsidP="006444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EB4">
        <w:rPr>
          <w:rFonts w:ascii="Times New Roman" w:hAnsi="Times New Roman" w:cs="Times New Roman"/>
          <w:sz w:val="28"/>
          <w:szCs w:val="28"/>
        </w:rPr>
        <w:lastRenderedPageBreak/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Творческая работа, интеллектуально-познавательный турнир «Я знаю все».</w:t>
      </w:r>
    </w:p>
    <w:p w:rsidR="006444F0" w:rsidRDefault="006444F0" w:rsidP="006444F0">
      <w:pPr>
        <w:spacing w:line="36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занятие – 2</w:t>
      </w:r>
      <w:r w:rsidRPr="00682EB4"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1C0962" w:rsidRDefault="006444F0" w:rsidP="006444F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 xml:space="preserve">         </w:t>
      </w:r>
      <w:r w:rsidR="00455C3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7103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1A18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5373D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7103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1C0962" w:rsidRPr="00682EB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Планируемые результаты</w:t>
      </w:r>
      <w:r w:rsidR="00C127B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(второй год</w:t>
      </w:r>
      <w:r w:rsidR="005373D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обучения</w:t>
      </w:r>
      <w:r w:rsidR="00C127B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360" w:lineRule="auto"/>
        <w:ind w:firstLine="709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Метапредметные результаты: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-овладение способностью принимать цели и з</w:t>
      </w:r>
      <w:r w:rsidR="00C127B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адачи учебной деятельности</w:t>
      </w: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;</w:t>
      </w:r>
    </w:p>
    <w:p w:rsidR="00813C81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-проявлять инициативу действия в учебном сотрудничестве;</w:t>
      </w:r>
    </w:p>
    <w:p w:rsidR="00813C81" w:rsidRPr="001E3628" w:rsidRDefault="00813C81" w:rsidP="00C127BF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813C81" w:rsidRDefault="00813C81" w:rsidP="0007376F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-умение договариваться о распределении функций и ро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лей в совместной деятельности; </w:t>
      </w: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адекватно оценивать собственное п</w:t>
      </w:r>
      <w:r w:rsidR="0007376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оведение и поведение окружающих.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360" w:lineRule="auto"/>
        <w:ind w:firstLine="709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Личностные результаты:</w:t>
      </w:r>
    </w:p>
    <w:p w:rsidR="00813C81" w:rsidRPr="001E3628" w:rsidRDefault="00813C81" w:rsidP="0007376F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-формирование чувства гордости за свою Родину, российский народ и историю России, осознание своей этнической и национальной прин</w:t>
      </w:r>
      <w:r w:rsidR="0007376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адлежности</w:t>
      </w: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;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-развитие самостоятельности и личной ответственности з</w:t>
      </w:r>
      <w:r w:rsidR="00C127B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а свои поступки; 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-развитие эт</w:t>
      </w:r>
      <w:r w:rsidR="0007376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ических чувств, </w:t>
      </w: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отзывчивости, понимания и сопереживания чувствам других людей;</w:t>
      </w:r>
    </w:p>
    <w:p w:rsidR="00813C81" w:rsidRPr="001E3628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1E362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-формирование установки на безопасный, здоровый образ жизни, наличие мотивации к творческому труду</w:t>
      </w:r>
      <w:r w:rsidR="0007376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, работе на результат.</w:t>
      </w:r>
    </w:p>
    <w:p w:rsidR="001C0962" w:rsidRPr="001E3628" w:rsidRDefault="001C0962" w:rsidP="00813C8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628"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:rsidR="001C0962" w:rsidRDefault="001C0962" w:rsidP="00710308">
      <w:pPr>
        <w:shd w:val="clear" w:color="auto" w:fill="FFFFFF"/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497F4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Обучающиеся научатся:</w:t>
      </w:r>
    </w:p>
    <w:p w:rsidR="00813C81" w:rsidRPr="00497F4B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497F4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-узнавать символику отдельных стран;</w:t>
      </w:r>
    </w:p>
    <w:p w:rsidR="00813C81" w:rsidRPr="00497F4B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497F4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lastRenderedPageBreak/>
        <w:t>-описыват</w:t>
      </w:r>
      <w:r w:rsidR="009F4179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ь объекты историко-архитектурного</w:t>
      </w:r>
      <w:r w:rsidR="00455C3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наследия </w:t>
      </w:r>
      <w:r w:rsidRPr="00497F4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России;</w:t>
      </w:r>
    </w:p>
    <w:p w:rsidR="00813C81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-ориентироваться в важнейших событиях и фактах прошлого и настоящего;</w:t>
      </w:r>
    </w:p>
    <w:p w:rsidR="00BB149C" w:rsidRDefault="00BB149C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-разрабатывать доклады-проекты и выступать с ними;</w:t>
      </w:r>
    </w:p>
    <w:p w:rsidR="00813C81" w:rsidRDefault="00813C81" w:rsidP="00813C81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-использовать различные справочные издания (словари, энциклопедии, др.) и литературу о родном крае, достопримечательнос</w:t>
      </w:r>
      <w:r w:rsidR="0007376F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тях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.</w:t>
      </w:r>
    </w:p>
    <w:p w:rsidR="001E3628" w:rsidRPr="001E3628" w:rsidRDefault="00455C3E" w:rsidP="00455C3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7C2333">
        <w:rPr>
          <w:rFonts w:ascii="Times New Roman" w:hAnsi="Times New Roman" w:cs="Times New Roman"/>
          <w:b/>
          <w:sz w:val="28"/>
          <w:szCs w:val="28"/>
        </w:rPr>
        <w:t>. Организационно-педагогические условия реализации программы</w:t>
      </w:r>
      <w:r w:rsidR="001E3628" w:rsidRPr="001E3628">
        <w:rPr>
          <w:rFonts w:ascii="Times New Roman" w:hAnsi="Times New Roman" w:cs="Times New Roman"/>
          <w:b/>
          <w:sz w:val="28"/>
          <w:szCs w:val="28"/>
        </w:rPr>
        <w:t>:</w:t>
      </w:r>
    </w:p>
    <w:p w:rsidR="001E3628" w:rsidRPr="001E3628" w:rsidRDefault="00710308" w:rsidP="0071030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A74B6">
        <w:rPr>
          <w:rFonts w:ascii="Times New Roman" w:hAnsi="Times New Roman" w:cs="Times New Roman"/>
          <w:sz w:val="28"/>
          <w:szCs w:val="28"/>
        </w:rPr>
        <w:t xml:space="preserve"> </w:t>
      </w:r>
      <w:r w:rsidR="001E3628" w:rsidRPr="001E3628">
        <w:rPr>
          <w:rFonts w:ascii="Times New Roman" w:hAnsi="Times New Roman" w:cs="Times New Roman"/>
          <w:sz w:val="28"/>
          <w:szCs w:val="28"/>
        </w:rPr>
        <w:t>Образовательный процесс осуществляется на основе календарно-тематического плана и регламентируется расписанием занятий.</w:t>
      </w:r>
    </w:p>
    <w:p w:rsidR="001E3628" w:rsidRPr="001E3628" w:rsidRDefault="001E3628" w:rsidP="002A74B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628">
        <w:rPr>
          <w:rFonts w:ascii="Times New Roman" w:hAnsi="Times New Roman" w:cs="Times New Roman"/>
          <w:sz w:val="28"/>
          <w:szCs w:val="28"/>
        </w:rPr>
        <w:t>2.</w:t>
      </w:r>
      <w:r w:rsidR="002A74B6">
        <w:rPr>
          <w:rFonts w:ascii="Times New Roman" w:hAnsi="Times New Roman" w:cs="Times New Roman"/>
          <w:sz w:val="28"/>
          <w:szCs w:val="28"/>
        </w:rPr>
        <w:t xml:space="preserve"> </w:t>
      </w:r>
      <w:r w:rsidRPr="001E3628">
        <w:rPr>
          <w:rFonts w:ascii="Times New Roman" w:hAnsi="Times New Roman" w:cs="Times New Roman"/>
          <w:sz w:val="28"/>
          <w:szCs w:val="28"/>
        </w:rPr>
        <w:t>Обеспечение материально-те</w:t>
      </w:r>
      <w:r w:rsidR="002A74B6">
        <w:rPr>
          <w:rFonts w:ascii="Times New Roman" w:hAnsi="Times New Roman" w:cs="Times New Roman"/>
          <w:sz w:val="28"/>
          <w:szCs w:val="28"/>
        </w:rPr>
        <w:t xml:space="preserve">хнической, научно-методической, </w:t>
      </w:r>
      <w:r w:rsidRPr="001E3628">
        <w:rPr>
          <w:rFonts w:ascii="Times New Roman" w:hAnsi="Times New Roman" w:cs="Times New Roman"/>
          <w:sz w:val="28"/>
          <w:szCs w:val="28"/>
        </w:rPr>
        <w:t>информационной базой программы дополнительного образования детей.</w:t>
      </w:r>
    </w:p>
    <w:p w:rsidR="001E3628" w:rsidRPr="001E3628" w:rsidRDefault="002A74B6" w:rsidP="0071030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E3628" w:rsidRPr="001E3628">
        <w:rPr>
          <w:rFonts w:ascii="Times New Roman" w:hAnsi="Times New Roman" w:cs="Times New Roman"/>
          <w:sz w:val="28"/>
          <w:szCs w:val="28"/>
        </w:rPr>
        <w:t>Оснащенность интерактивными досками или проекторами и экранами, наглядными пособиями</w:t>
      </w:r>
      <w:r>
        <w:rPr>
          <w:rFonts w:ascii="Times New Roman" w:hAnsi="Times New Roman" w:cs="Times New Roman"/>
          <w:sz w:val="28"/>
          <w:szCs w:val="28"/>
        </w:rPr>
        <w:t xml:space="preserve"> и дидактическими материалами.</w:t>
      </w:r>
      <w:r w:rsidR="001E3628" w:rsidRPr="001E36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63F4" w:rsidRPr="008907E4" w:rsidRDefault="00455C3E" w:rsidP="002A74B6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8907E4">
        <w:rPr>
          <w:rFonts w:ascii="Times New Roman" w:hAnsi="Times New Roman" w:cs="Times New Roman"/>
          <w:b/>
          <w:sz w:val="28"/>
          <w:szCs w:val="28"/>
        </w:rPr>
        <w:t>.</w:t>
      </w:r>
      <w:r w:rsidR="002A2A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3628" w:rsidRPr="008907E4">
        <w:rPr>
          <w:rFonts w:ascii="Times New Roman" w:hAnsi="Times New Roman" w:cs="Times New Roman"/>
          <w:b/>
          <w:sz w:val="28"/>
          <w:szCs w:val="28"/>
        </w:rPr>
        <w:t>Формы аттестации</w:t>
      </w:r>
      <w:r w:rsidR="000B63F4" w:rsidRPr="008907E4">
        <w:rPr>
          <w:rFonts w:ascii="Times New Roman" w:hAnsi="Times New Roman" w:cs="Times New Roman"/>
          <w:b/>
          <w:sz w:val="28"/>
          <w:szCs w:val="28"/>
        </w:rPr>
        <w:t>/ контроля</w:t>
      </w:r>
    </w:p>
    <w:p w:rsidR="000B63F4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-Собеседование;</w:t>
      </w:r>
      <w:r w:rsidR="001E3628" w:rsidRPr="000B6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B63F4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-Тестирование;</w:t>
      </w:r>
    </w:p>
    <w:p w:rsidR="000B63F4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-Т</w:t>
      </w:r>
      <w:r w:rsidR="001E3628" w:rsidRPr="000B6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ворческие и самостоят</w:t>
      </w:r>
      <w:r w:rsidR="008D58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ельные исследовательские работы;</w:t>
      </w:r>
    </w:p>
    <w:p w:rsidR="000B63F4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К</w:t>
      </w:r>
      <w:r w:rsidR="001E3628" w:rsidRPr="000B6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онтрольн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ые задания, практические работы;</w:t>
      </w:r>
    </w:p>
    <w:p w:rsidR="000B63F4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-Тематические выставки;</w:t>
      </w:r>
    </w:p>
    <w:p w:rsidR="00DE6FED" w:rsidRDefault="000B63F4" w:rsidP="002A74B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-И</w:t>
      </w:r>
      <w:r w:rsidR="001E3628" w:rsidRPr="000B6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нтеллектуальные состязани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я, турниры, конкурсы, викторины;</w:t>
      </w:r>
      <w:r w:rsidR="00DE6F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E3628" w:rsidRDefault="00DE6FED" w:rsidP="008D5805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0B6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8D58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роектная деятельность.</w:t>
      </w:r>
    </w:p>
    <w:p w:rsidR="00527F40" w:rsidRDefault="00455C3E" w:rsidP="00D91ED9">
      <w:pPr>
        <w:spacing w:line="360" w:lineRule="auto"/>
        <w:ind w:firstLine="709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11. </w:t>
      </w:r>
      <w:r w:rsidR="00527F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Оценочные</w:t>
      </w:r>
      <w:r w:rsidR="00527F40" w:rsidRPr="00527F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результаты</w:t>
      </w:r>
    </w:p>
    <w:p w:rsidR="0057683A" w:rsidRDefault="00527F40" w:rsidP="0071030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F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Оценка качества освоения программы «Юный экскурсовод» проводится в форме внутреннего мониторинга.</w:t>
      </w:r>
      <w:r w:rsidR="00DE6F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7683A" w:rsidRPr="001E3628">
        <w:rPr>
          <w:rFonts w:ascii="Times New Roman" w:hAnsi="Times New Roman" w:cs="Times New Roman"/>
          <w:sz w:val="28"/>
          <w:szCs w:val="28"/>
        </w:rPr>
        <w:t xml:space="preserve">В процессе обучения каждой </w:t>
      </w:r>
      <w:r w:rsidR="0057683A">
        <w:rPr>
          <w:rFonts w:ascii="Times New Roman" w:hAnsi="Times New Roman" w:cs="Times New Roman"/>
          <w:sz w:val="28"/>
          <w:szCs w:val="28"/>
        </w:rPr>
        <w:lastRenderedPageBreak/>
        <w:t>темы проводит</w:t>
      </w:r>
      <w:r w:rsidR="0057683A" w:rsidRPr="001E3628">
        <w:rPr>
          <w:rFonts w:ascii="Times New Roman" w:hAnsi="Times New Roman" w:cs="Times New Roman"/>
          <w:sz w:val="28"/>
          <w:szCs w:val="28"/>
        </w:rPr>
        <w:t>ся отслеживание уров</w:t>
      </w:r>
      <w:r w:rsidR="0057683A">
        <w:rPr>
          <w:rFonts w:ascii="Times New Roman" w:hAnsi="Times New Roman" w:cs="Times New Roman"/>
          <w:sz w:val="28"/>
          <w:szCs w:val="28"/>
        </w:rPr>
        <w:t>ня усвоения знаний системой те</w:t>
      </w:r>
      <w:r w:rsidR="0057683A" w:rsidRPr="001E3628">
        <w:rPr>
          <w:rFonts w:ascii="Times New Roman" w:hAnsi="Times New Roman" w:cs="Times New Roman"/>
          <w:sz w:val="28"/>
          <w:szCs w:val="28"/>
        </w:rPr>
        <w:t>стовых задач</w:t>
      </w:r>
      <w:r w:rsidR="0057683A">
        <w:rPr>
          <w:rFonts w:ascii="Times New Roman" w:hAnsi="Times New Roman" w:cs="Times New Roman"/>
          <w:sz w:val="28"/>
          <w:szCs w:val="28"/>
        </w:rPr>
        <w:t xml:space="preserve"> и творческих заданий</w:t>
      </w:r>
      <w:r w:rsidR="0057683A" w:rsidRPr="001E3628">
        <w:rPr>
          <w:rFonts w:ascii="Times New Roman" w:hAnsi="Times New Roman" w:cs="Times New Roman"/>
          <w:sz w:val="28"/>
          <w:szCs w:val="28"/>
        </w:rPr>
        <w:t>.</w:t>
      </w:r>
    </w:p>
    <w:p w:rsidR="007C2333" w:rsidRDefault="00212DC6" w:rsidP="000F595F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</w:t>
      </w:r>
      <w:r w:rsidR="00455C3E">
        <w:rPr>
          <w:rFonts w:ascii="Times New Roman" w:hAnsi="Times New Roman" w:cs="Times New Roman"/>
          <w:b/>
          <w:color w:val="000000"/>
          <w:sz w:val="28"/>
          <w:szCs w:val="28"/>
        </w:rPr>
        <w:t>12</w:t>
      </w:r>
      <w:r w:rsidR="007C2333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527F4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7C2333" w:rsidRPr="007C2333">
        <w:rPr>
          <w:rFonts w:ascii="Times New Roman" w:hAnsi="Times New Roman" w:cs="Times New Roman"/>
          <w:b/>
          <w:color w:val="000000"/>
          <w:sz w:val="28"/>
          <w:szCs w:val="28"/>
        </w:rPr>
        <w:t>Список литературы</w:t>
      </w:r>
    </w:p>
    <w:p w:rsidR="007C2333" w:rsidRPr="007C2333" w:rsidRDefault="007C2333" w:rsidP="002A2A95">
      <w:pPr>
        <w:pStyle w:val="a5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rStyle w:val="a7"/>
          <w:color w:val="333333"/>
          <w:sz w:val="28"/>
          <w:szCs w:val="28"/>
        </w:rPr>
      </w:pPr>
      <w:r w:rsidRPr="007C2333">
        <w:rPr>
          <w:rStyle w:val="a7"/>
          <w:color w:val="333333"/>
          <w:sz w:val="28"/>
          <w:szCs w:val="28"/>
        </w:rPr>
        <w:t>Методическая литература</w:t>
      </w:r>
    </w:p>
    <w:p w:rsidR="007C2333" w:rsidRPr="000B63F4" w:rsidRDefault="007C2333" w:rsidP="00710308">
      <w:pPr>
        <w:pStyle w:val="a5"/>
        <w:shd w:val="clear" w:color="auto" w:fill="FFFFFF"/>
        <w:spacing w:before="0" w:beforeAutospacing="0" w:after="15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B63F4">
        <w:rPr>
          <w:color w:val="000000" w:themeColor="text1"/>
          <w:sz w:val="28"/>
          <w:szCs w:val="28"/>
        </w:rPr>
        <w:t>1.</w:t>
      </w:r>
      <w:r w:rsidRPr="000B63F4">
        <w:rPr>
          <w:rStyle w:val="a7"/>
          <w:color w:val="000000" w:themeColor="text1"/>
          <w:sz w:val="28"/>
          <w:szCs w:val="28"/>
          <w:shd w:val="clear" w:color="auto" w:fill="FFFFFF"/>
        </w:rPr>
        <w:t> </w:t>
      </w:r>
      <w:r w:rsidRPr="00DE6FED">
        <w:rPr>
          <w:rStyle w:val="a7"/>
          <w:b w:val="0"/>
          <w:color w:val="000000" w:themeColor="text1"/>
          <w:sz w:val="28"/>
          <w:szCs w:val="28"/>
          <w:shd w:val="clear" w:color="auto" w:fill="FFFFFF"/>
        </w:rPr>
        <w:t>Бредюк А.</w:t>
      </w:r>
      <w:r w:rsidRPr="000B63F4">
        <w:rPr>
          <w:rStyle w:val="a7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B63F4">
        <w:rPr>
          <w:color w:val="000000" w:themeColor="text1"/>
          <w:sz w:val="28"/>
          <w:szCs w:val="28"/>
          <w:shd w:val="clear" w:color="auto" w:fill="FFFFFF"/>
        </w:rPr>
        <w:t>Экскурсовод — горизонты профессии // Музей. - 2017. - № 3. - С. 60-62.</w:t>
      </w:r>
    </w:p>
    <w:p w:rsidR="007C2333" w:rsidRPr="000B63F4" w:rsidRDefault="007C2333" w:rsidP="00710308">
      <w:pPr>
        <w:pStyle w:val="a5"/>
        <w:shd w:val="clear" w:color="auto" w:fill="FFFFFF"/>
        <w:spacing w:before="0" w:beforeAutospacing="0" w:after="15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6FED">
        <w:rPr>
          <w:rStyle w:val="a7"/>
          <w:b w:val="0"/>
          <w:color w:val="000000" w:themeColor="text1"/>
          <w:sz w:val="28"/>
          <w:szCs w:val="28"/>
        </w:rPr>
        <w:t>2.</w:t>
      </w:r>
      <w:r w:rsidRPr="000B63F4">
        <w:rPr>
          <w:color w:val="000000" w:themeColor="text1"/>
          <w:sz w:val="28"/>
          <w:szCs w:val="28"/>
        </w:rPr>
        <w:t> Долженко Г.П. Экскурсионное дело: учебное пособие / Г.П. Долженко. - М.: ИКЦ «МарТ»; Ростов н/Д: Издательский центр «МарТ», 2005. - 272с.- (Туризм и сервис).</w:t>
      </w:r>
    </w:p>
    <w:p w:rsidR="007C2333" w:rsidRPr="000B63F4" w:rsidRDefault="007C2333" w:rsidP="00710308">
      <w:pPr>
        <w:pStyle w:val="a5"/>
        <w:shd w:val="clear" w:color="auto" w:fill="FFFFFF"/>
        <w:spacing w:before="0" w:beforeAutospacing="0" w:after="15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6FED">
        <w:rPr>
          <w:rStyle w:val="a7"/>
          <w:b w:val="0"/>
          <w:color w:val="000000" w:themeColor="text1"/>
          <w:sz w:val="28"/>
          <w:szCs w:val="28"/>
        </w:rPr>
        <w:t>3.</w:t>
      </w:r>
      <w:r w:rsidRPr="000B63F4">
        <w:rPr>
          <w:rStyle w:val="a7"/>
          <w:color w:val="000000" w:themeColor="text1"/>
          <w:sz w:val="28"/>
          <w:szCs w:val="28"/>
        </w:rPr>
        <w:t xml:space="preserve"> </w:t>
      </w:r>
      <w:r w:rsidRPr="000B63F4">
        <w:rPr>
          <w:color w:val="000000" w:themeColor="text1"/>
          <w:sz w:val="28"/>
          <w:szCs w:val="28"/>
        </w:rPr>
        <w:t>Емельянов Б.В. Экскурсоведение: учебник по туристическим специальностям / Б.В. Емельянов.- 6-е изд. - М.: Советский спорт, 2007. - 216 с.- (Профессиональное туристическое образование).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</w:rPr>
        <w:t>4. Рахматуллина Д.В. , Косолапкин Д.В. (под ред. Кальницкой Таты). Казань для детей. - ЭКСМО 2027. - 224 с.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E6FED">
        <w:rPr>
          <w:rStyle w:val="a7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</w:rPr>
        <w:t>5. Савина, Н.В.</w:t>
      </w:r>
      <w:r w:rsidRPr="000B63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Экскурсоведение: учебно-практическое пособие / Н.В. Савина.- 2-е изд. - Минск.: БГЭУ, 2001. - 131 с.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6. Экскурсии и культурное наследие. Русская экскурсионная школа. Музейное дело. Вып. 26. - М., 2001. - 316 с.</w:t>
      </w:r>
    </w:p>
    <w:p w:rsidR="007C2333" w:rsidRPr="000B63F4" w:rsidRDefault="00683650" w:rsidP="00683650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</w:t>
      </w:r>
      <w:r w:rsidR="007C2333" w:rsidRPr="000B63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 разработке программы использовалась дополнительная литература:</w:t>
      </w:r>
    </w:p>
    <w:p w:rsid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</w:rPr>
        <w:t>1. Авербух И., Лобачева И. Моя столица. – М.: ОЛМА – ПРЕСС, 2006. – 96 с.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2. Города России: энциклопедия / Гл. ред. Г.М. Лаппо. – М.: Большая Российская энциклопедия, 1994. – 559 с.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</w:rPr>
        <w:t>8.Гурьева Н.А. Детям о Санкт – Петербурге. Первое знакомство. - Изд-во «Паритет», 2017. – 112 с.</w:t>
      </w:r>
    </w:p>
    <w:p w:rsidR="00527F40" w:rsidRDefault="007C2333" w:rsidP="00710308">
      <w:pPr>
        <w:shd w:val="clear" w:color="auto" w:fill="FFFFFF"/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63F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3.Гурьева Н. А. Детям об архитектуре Санкт-Петербурга. - Санкт-Петербург,</w:t>
      </w:r>
      <w:r w:rsidR="000B63F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B63F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Паритет, 2018. – 96 с.</w:t>
      </w:r>
    </w:p>
    <w:p w:rsidR="007C2333" w:rsidRPr="000B63F4" w:rsidRDefault="007C2333" w:rsidP="00710308">
      <w:pPr>
        <w:shd w:val="clear" w:color="auto" w:fill="FFFFFF"/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63F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4.Гурьева Н. А. Детям о Санкт-Петербурге. Первое знакомство. - Санкт-Петербург, Паритет, 2017. – 112 с.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</w:rPr>
        <w:t>5. Дульский П.М. Экскурсии  в Раифскую Богородицкую пустынь . –Казань, 1915. – 10 с.</w:t>
      </w:r>
    </w:p>
    <w:p w:rsidR="007C2333" w:rsidRPr="000B63F4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B63F4">
        <w:rPr>
          <w:rFonts w:eastAsiaTheme="minorEastAsia"/>
          <w:bCs/>
          <w:color w:val="000000" w:themeColor="text1"/>
          <w:kern w:val="24"/>
          <w:sz w:val="28"/>
          <w:szCs w:val="28"/>
        </w:rPr>
        <w:t>6. Елабуга на рубеже тысячелетий: книга-альбом (рук. проекта Р. Махмутов; сост. текста: Т. Махмутов, М. Ларина, С. Савина; авт. Фот. Т. Махмутов; авт. Предисл. М. Ларина). – Казань, 2012 (Промполиграф). – 175 с.</w:t>
      </w:r>
    </w:p>
    <w:p w:rsidR="007C2333" w:rsidRPr="000B63F4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0B63F4">
        <w:rPr>
          <w:rFonts w:eastAsiaTheme="minorEastAsia"/>
          <w:bCs/>
          <w:color w:val="000000" w:themeColor="text1"/>
          <w:kern w:val="24"/>
          <w:sz w:val="28"/>
          <w:szCs w:val="28"/>
        </w:rPr>
        <w:t>7. Зеленодольск: вчера и сегодня: методико-библиографическое пособие с краткой исторической справкой в цифрах, фактах, фотографиях к 80-летию города / гл. ред. А.Г. Моховик; сост. Н.И. Чистова: компьютерный дизайн и верстка Р.Ю. Валеевой. – Зеленодольск: ЦБС ЗМР, 2012. – 56 с.</w:t>
      </w:r>
    </w:p>
    <w:p w:rsidR="007C2333" w:rsidRPr="000B63F4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B63F4">
        <w:rPr>
          <w:color w:val="000000" w:themeColor="text1"/>
          <w:sz w:val="28"/>
          <w:szCs w:val="28"/>
          <w:shd w:val="clear" w:color="auto" w:fill="FFFFFF"/>
        </w:rPr>
        <w:t>8. Иконников, А.В. Архитектура Москвы. XX век: моногр. / А.В. Иконников. - М.: Московский рабочий, 2012. - 222 c.</w:t>
      </w:r>
      <w:r w:rsidRPr="000B63F4">
        <w:rPr>
          <w:color w:val="000000" w:themeColor="text1"/>
          <w:sz w:val="28"/>
          <w:szCs w:val="28"/>
        </w:rPr>
        <w:br/>
      </w:r>
      <w:r w:rsidRPr="000B63F4">
        <w:rPr>
          <w:color w:val="000000" w:themeColor="text1"/>
          <w:sz w:val="28"/>
          <w:szCs w:val="28"/>
          <w:shd w:val="clear" w:color="auto" w:fill="FFFFFF"/>
        </w:rPr>
        <w:t>9. Иконников, А.В. Каменная летопись Москвы / А.В. Иконников. - М.: Моск. рабочий, </w:t>
      </w:r>
      <w:r w:rsidRPr="00710308">
        <w:rPr>
          <w:rStyle w:val="a7"/>
          <w:b w:val="0"/>
          <w:color w:val="000000" w:themeColor="text1"/>
          <w:sz w:val="28"/>
          <w:szCs w:val="28"/>
          <w:shd w:val="clear" w:color="auto" w:fill="FFFFFF"/>
        </w:rPr>
        <w:t>2015</w:t>
      </w:r>
      <w:r w:rsidRPr="00710308">
        <w:rPr>
          <w:b/>
          <w:color w:val="000000" w:themeColor="text1"/>
          <w:sz w:val="28"/>
          <w:szCs w:val="28"/>
          <w:shd w:val="clear" w:color="auto" w:fill="FFFFFF"/>
        </w:rPr>
        <w:t>.</w:t>
      </w:r>
      <w:r w:rsidRPr="000B63F4">
        <w:rPr>
          <w:color w:val="000000" w:themeColor="text1"/>
          <w:sz w:val="28"/>
          <w:szCs w:val="28"/>
          <w:shd w:val="clear" w:color="auto" w:fill="FFFFFF"/>
        </w:rPr>
        <w:t xml:space="preserve"> - 352 c.</w:t>
      </w:r>
    </w:p>
    <w:p w:rsidR="007C2333" w:rsidRPr="000B63F4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63F4">
        <w:rPr>
          <w:rFonts w:ascii="Times New Roman" w:hAnsi="Times New Roman" w:cs="Times New Roman"/>
          <w:color w:val="000000" w:themeColor="text1"/>
          <w:sz w:val="28"/>
          <w:szCs w:val="28"/>
        </w:rPr>
        <w:t>10. Историко-культурное и духовное наследие Свияжска: (сборник материалов Международной научно-практической конференции (г. Казань, с. Свияжск, 14-15 ноября 2014г.) / Мин-во культуры РФ; Мин-во культуры РТ, Гос. историко-архитектурный и худ. музей «Остров-Град Свияжск»; АН РТ; под ред. Р.М. Валеева. – Казань; Свияжск: Центр Инновационных технологий, 2015. – 314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11. Казань: (путеводитель) / (сост. Л. Минуллина). – Казань: Татарское книжное издательство, 2018. – 175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12. Г.В. Корсаков. Город-сад на Волге. – Казань, Татарское книжное издательство, 1966. – 55 с.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13. Корсаковские чтения (материалы городской научно-практической кон ференции, г.Зеленодольск, 26 апреля 2018 г.) / МБУ «ЦБС ЗМР», Зеленодольская центральная библиотека; сост. С.В. Мягкова; ред. Е.А. Иванова. – Зеленодольск, 2018. -132 с.: ил. Выпуск 1.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14. Корсаковские чтения. Выпуск 2: (материалы гор. Научно-практ. Конф. , Зеленодольск, 25 апреля 2019 г.)  / МБУ «ЦБС ЗМР», Зеленодол. Центр. Б-ка; рук. проекта А.И. Хисамова; сост. С.В. Мягкова. –Зеленодольск; Саратов: Амирит, 2020. – 136 с.: ил.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15. Кремль Москвы / ред. П. Шемонаев. - М.: Московский рабочий</w:t>
      </w:r>
      <w:r w:rsidRPr="0071030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, </w:t>
      </w:r>
      <w:r w:rsidRPr="00710308">
        <w:rPr>
          <w:rStyle w:val="a7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</w:rPr>
        <w:t>2014</w:t>
      </w:r>
      <w:r w:rsidRPr="00710308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.</w:t>
      </w:r>
      <w:r w:rsidRPr="007C23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- 352 c.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16. Культура народов Татарстана / Авт.-сост. Л.А. Харисова. – Казань: Магариф, 2005. – 367 с.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17. Культурное наследие Татарстана. Фонд «Возрождение» / (ред. Группа: Т.П. Ларионова, Р.Р. Хайрутдинов, А.Н. Силкин и др.): (ООО «Главдизайн»), 2013. – 127 с.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Мы – волжане. Из прошлого и настоящего города Зеленодольска и Зеленодольского района Республики Татарстан (рук проекта и редактор Леонид Абрамов). - Издательство «По городам и весям», Казань, 2005. – 369 с.  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19. Первушина Е.В. Петербург для детей. - ЭКСМО, 2022. – 160 с.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Рзянин, М.И. Архитектурные ансамбли Москвы и Подмосковья. XIV - XIX века / М.И. Рзянин. - М.: Архитектуры и градостроительства, </w:t>
      </w:r>
      <w:r w:rsidRPr="00B17F06">
        <w:rPr>
          <w:rStyle w:val="a7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</w:rPr>
        <w:t>2012</w:t>
      </w:r>
      <w:r w:rsidRPr="00B17F06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.</w:t>
      </w:r>
      <w:r w:rsidRPr="007C23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- 231 c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20. Республика Татарстан: природа, история, экономика, культура, наука / (научно-ред. коллегия: Л.М. Айнутдинова, Р.М. Валеев и др.); Институт 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Татарской энциклопедии и регионоведения АН РТ. – 2-е изд., доп.- Казань: (Инст-т энциклопедии и регионоведения АН РТ), 2015. – 195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21. Руденко К.А. Как жили люди в Волжской Булгарии, или Путешествие в Х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  <w:lang w:val="en-US"/>
        </w:rPr>
        <w:t>II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век (история, обычаи, культура). – Казань: Заман, 2013. – 96 с.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22. Стил Ф. Древняя Греция / Пер с англ. В.О. Никишина. – М.: РОСМЭН, 2014. – 48 с.: ил. – (Детская энциклопедия).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color w:val="000000"/>
          <w:sz w:val="28"/>
          <w:szCs w:val="28"/>
          <w:shd w:val="clear" w:color="auto" w:fill="FFFFFF"/>
        </w:rPr>
        <w:t>23. Торопцев, А.П. 1000 вопросов о Москве / А.П. Торопцев. - М.: Астрель, </w:t>
      </w:r>
      <w:r w:rsidRPr="00016D63">
        <w:rPr>
          <w:rStyle w:val="a7"/>
          <w:b w:val="0"/>
          <w:color w:val="000000" w:themeColor="text1"/>
          <w:sz w:val="28"/>
          <w:szCs w:val="28"/>
          <w:shd w:val="clear" w:color="auto" w:fill="FFFFFF"/>
        </w:rPr>
        <w:t>2014</w:t>
      </w:r>
      <w:r w:rsidRPr="00016D63">
        <w:rPr>
          <w:b/>
          <w:color w:val="000000" w:themeColor="text1"/>
          <w:sz w:val="28"/>
          <w:szCs w:val="28"/>
          <w:shd w:val="clear" w:color="auto" w:fill="FFFFFF"/>
        </w:rPr>
        <w:t>.</w:t>
      </w:r>
      <w:r w:rsidRPr="007C2333">
        <w:rPr>
          <w:color w:val="000000"/>
          <w:sz w:val="28"/>
          <w:szCs w:val="28"/>
          <w:shd w:val="clear" w:color="auto" w:fill="FFFFFF"/>
        </w:rPr>
        <w:t xml:space="preserve"> - 288 c.</w:t>
      </w:r>
    </w:p>
    <w:p w:rsidR="007C2333" w:rsidRP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24. Федотов В.А. Память сердца (война в судьбах зеленодольцев). - Зеленодольск, 2000. – 183 с. 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25.  Федотов В.А. Полвека творчества (под ред. Ф.К.Ганеевой). – Зеленодольск, 2020 (Полиграфический центр 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  <w:lang w:val="en-US"/>
        </w:rPr>
        <w:t>POZIS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). – 277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26. Федотов В.А. Романовский мост: история Гражданской войны в Зеленодольском крае (под ред. Ф.К. Ганеевой). – Зеленодольск, 2017 (Полиграфический центр 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  <w:lang w:val="en-US"/>
        </w:rPr>
        <w:t>POZIS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). – 147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27. Федотов В.А. Чтобы помнили…: исторические портреты самых выдающихся зеленодольцев (под ред. Н.Н. Киркиной). – Зеленодольск, 2014 (Полиграфический центр 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  <w:lang w:val="en-US"/>
        </w:rPr>
        <w:t>POZIS</w:t>
      </w: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). – 363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28. Федотов В.А. Чудо-остров. Сказание о Новограде Свияжском: историческая повесть (ред. совет: Ф.К. Ганеева, В.А. Зайцев, Т.В. Витовская, Л.А. Федотова). – Зеленодольск, 2012 (Йошкар-Ола: ООО «Вертикаль»). - 136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/>
          <w:bCs/>
          <w:color w:val="002060"/>
          <w:kern w:val="24"/>
          <w:sz w:val="28"/>
          <w:szCs w:val="28"/>
        </w:rPr>
      </w:pPr>
      <w:r w:rsidRPr="007C2333">
        <w:rPr>
          <w:color w:val="000000" w:themeColor="text1"/>
          <w:sz w:val="28"/>
          <w:szCs w:val="28"/>
        </w:rPr>
        <w:t>29. Харисова Л.А. Татарстан, о, Родина моя. Для младшего школьного возраста. – Казань, издательство «Магариф», 2005. – 77 с.</w:t>
      </w:r>
      <w:r w:rsidRPr="007C2333">
        <w:rPr>
          <w:rFonts w:eastAsiaTheme="minorEastAsia"/>
          <w:b/>
          <w:bCs/>
          <w:color w:val="002060"/>
          <w:kern w:val="24"/>
          <w:sz w:val="28"/>
          <w:szCs w:val="28"/>
        </w:rPr>
        <w:t xml:space="preserve"> 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t>30. Чапаев Лев. Кабачищи: полтора века истории (ред и соавтор Ю. Тагаров). – Зеленодольск, 2014 (ОАО «Завод имени Серго»). -51 с.</w:t>
      </w:r>
    </w:p>
    <w:p w:rsidR="007C2333" w:rsidRPr="007C2333" w:rsidRDefault="007C2333" w:rsidP="00710308">
      <w:pPr>
        <w:pStyle w:val="a5"/>
        <w:spacing w:before="91" w:beforeAutospacing="0" w:after="0" w:afterAutospacing="0" w:line="360" w:lineRule="auto"/>
        <w:ind w:firstLine="709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 w:rsidRPr="007C2333">
        <w:rPr>
          <w:rFonts w:eastAsiaTheme="minorEastAsia"/>
          <w:bCs/>
          <w:color w:val="000000" w:themeColor="text1"/>
          <w:kern w:val="24"/>
          <w:sz w:val="28"/>
          <w:szCs w:val="28"/>
        </w:rPr>
        <w:lastRenderedPageBreak/>
        <w:t>31. Шамси С., Измайлов И. Волжская Булгария в рассказах для детей. – Казань, издательство «МАГАРИФ», 1995. – 80 с.</w:t>
      </w:r>
    </w:p>
    <w:p w:rsidR="007C2333" w:rsidRDefault="007C2333" w:rsidP="00710308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333">
        <w:rPr>
          <w:rFonts w:ascii="Times New Roman" w:hAnsi="Times New Roman" w:cs="Times New Roman"/>
          <w:color w:val="000000" w:themeColor="text1"/>
          <w:sz w:val="28"/>
          <w:szCs w:val="28"/>
        </w:rPr>
        <w:t>32. Интернет-ресурсы.</w:t>
      </w:r>
    </w:p>
    <w:p w:rsidR="000B63F4" w:rsidRDefault="00455C3E" w:rsidP="00710308">
      <w:pPr>
        <w:spacing w:line="36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13</w:t>
      </w:r>
      <w:r w:rsidR="007103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0B63F4" w:rsidRPr="000B63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Приложения</w:t>
      </w:r>
    </w:p>
    <w:p w:rsidR="000B63F4" w:rsidRDefault="00455C3E" w:rsidP="00710308">
      <w:pPr>
        <w:spacing w:line="36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13</w:t>
      </w:r>
      <w:r w:rsidR="007103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.1. </w:t>
      </w:r>
      <w:r w:rsidR="000B63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Методические материалы</w:t>
      </w:r>
    </w:p>
    <w:p w:rsidR="000B63F4" w:rsidRDefault="002A2A95" w:rsidP="00710308">
      <w:pPr>
        <w:spacing w:after="0" w:line="360" w:lineRule="auto"/>
        <w:ind w:right="23" w:firstLine="709"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7"/>
        </w:rPr>
        <w:t>1.</w:t>
      </w:r>
      <w:r w:rsidR="000B63F4" w:rsidRPr="002A2A95">
        <w:rPr>
          <w:rFonts w:ascii="Times New Roman" w:hAnsi="Times New Roman" w:cs="Times New Roman"/>
          <w:bCs/>
          <w:sz w:val="28"/>
          <w:szCs w:val="27"/>
        </w:rPr>
        <w:t>Методические рекомендации по проектированию современных дополнительных общеобразовательных (общеразвивающих) программ</w:t>
      </w:r>
      <w:r w:rsidR="000B63F4" w:rsidRPr="002A2A95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/ Сост. Идрисов Р.А., Владимирова Ю.Ю., Ярмакеева С.А. - Казань: ГБУ ДО «РЦВР», 2017. - 27 с.</w:t>
      </w:r>
    </w:p>
    <w:p w:rsidR="00683650" w:rsidRDefault="00683650" w:rsidP="00710308">
      <w:pPr>
        <w:spacing w:after="0" w:line="360" w:lineRule="auto"/>
        <w:ind w:right="23" w:firstLine="709"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</w:p>
    <w:p w:rsidR="00683650" w:rsidRDefault="00683650" w:rsidP="006836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13.2. </w:t>
      </w:r>
      <w:r w:rsidRPr="001E3628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общеобразовательной программы.</w:t>
      </w:r>
    </w:p>
    <w:p w:rsidR="00683650" w:rsidRPr="001E3628" w:rsidRDefault="00683650" w:rsidP="006836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Первый год обучения</w:t>
      </w:r>
    </w:p>
    <w:tbl>
      <w:tblPr>
        <w:tblStyle w:val="a3"/>
        <w:tblW w:w="1017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6"/>
        <w:gridCol w:w="1276"/>
        <w:gridCol w:w="851"/>
        <w:gridCol w:w="567"/>
        <w:gridCol w:w="1417"/>
        <w:gridCol w:w="851"/>
        <w:gridCol w:w="2126"/>
        <w:gridCol w:w="567"/>
        <w:gridCol w:w="1921"/>
      </w:tblGrid>
      <w:tr w:rsidR="00683650" w:rsidRPr="001E3628" w:rsidTr="009356D3">
        <w:tc>
          <w:tcPr>
            <w:tcW w:w="59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127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5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Чис-ло</w:t>
            </w:r>
          </w:p>
        </w:tc>
        <w:tc>
          <w:tcPr>
            <w:tcW w:w="56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Вре-мя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про-ве-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дения</w:t>
            </w:r>
          </w:p>
        </w:tc>
        <w:tc>
          <w:tcPr>
            <w:tcW w:w="141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Форма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85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ча-сов</w:t>
            </w:r>
          </w:p>
        </w:tc>
        <w:tc>
          <w:tcPr>
            <w:tcW w:w="212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анятия</w:t>
            </w:r>
          </w:p>
        </w:tc>
        <w:tc>
          <w:tcPr>
            <w:tcW w:w="56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то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ве-дения</w:t>
            </w:r>
          </w:p>
        </w:tc>
        <w:tc>
          <w:tcPr>
            <w:tcW w:w="192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Форма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Сен-тябрь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Набор детей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numPr>
                <w:ilvl w:val="0"/>
                <w:numId w:val="4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Урок с элемен-тами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интерактива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 «Россия – Родина моя»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занятие «Что такое экскурсия?»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музей? 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Самые известные музеи мира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Московский Кремль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Башни Московского Кремля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 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Республики Татарстан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Кремль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Казани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достопримечательности Республики Татарстан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Булгар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Чистополь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 Зеленодольска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Победы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города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улицам родного города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Романовский мост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историко-культурного наследия города Зеленодольска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Празднование Нового года в разных странах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13, 14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Волжско-Камский заповедник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Святая Раифа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Остров-град Свияжск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A33604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История города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C86DF2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Достопримечательности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Мужества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герои большой войны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Зеленодольцы-афганцы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Советского Союза – наши земляки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683452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Музеи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Ростов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Суздаль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Великий Новгород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683452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34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Нижний Новгород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567D38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567D38" w:rsidRDefault="00683650" w:rsidP="009356D3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11BAD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Ижевск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«По городам России»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Путешествие в космос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Поэтическое наследие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Г. Тукая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Г. Тукая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Урок- 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Битва за Москву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рок-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Блокадный Ленинград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Сталинград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Урок-реконструкция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C8124C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E42A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Дети войны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Урок-реконструкция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Письма военных лет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«Я помню эту войну»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занятие «Экскурсия в музей»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Интеллектуально-познавательная игра «Я знаю все»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3650" w:rsidRDefault="00683650" w:rsidP="00683650">
      <w:pPr>
        <w:rPr>
          <w:rFonts w:ascii="Times New Roman" w:hAnsi="Times New Roman" w:cs="Times New Roman"/>
          <w:sz w:val="20"/>
          <w:szCs w:val="20"/>
        </w:rPr>
      </w:pPr>
    </w:p>
    <w:p w:rsidR="00683650" w:rsidRDefault="00683650" w:rsidP="006836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13.3. </w:t>
      </w:r>
      <w:r w:rsidRPr="001E3628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общеобразовательной программы.</w:t>
      </w:r>
    </w:p>
    <w:p w:rsidR="00683650" w:rsidRPr="001E3628" w:rsidRDefault="00683650" w:rsidP="006836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Второй год обучения</w:t>
      </w:r>
    </w:p>
    <w:tbl>
      <w:tblPr>
        <w:tblStyle w:val="a3"/>
        <w:tblW w:w="1017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6"/>
        <w:gridCol w:w="1276"/>
        <w:gridCol w:w="851"/>
        <w:gridCol w:w="567"/>
        <w:gridCol w:w="1417"/>
        <w:gridCol w:w="851"/>
        <w:gridCol w:w="2126"/>
        <w:gridCol w:w="567"/>
        <w:gridCol w:w="1921"/>
      </w:tblGrid>
      <w:tr w:rsidR="00683650" w:rsidRPr="001E3628" w:rsidTr="009356D3">
        <w:tc>
          <w:tcPr>
            <w:tcW w:w="59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п/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</w:t>
            </w:r>
          </w:p>
        </w:tc>
        <w:tc>
          <w:tcPr>
            <w:tcW w:w="127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85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Чис-ло</w:t>
            </w:r>
          </w:p>
        </w:tc>
        <w:tc>
          <w:tcPr>
            <w:tcW w:w="56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Вре-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мя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про-ве-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дения</w:t>
            </w:r>
          </w:p>
        </w:tc>
        <w:tc>
          <w:tcPr>
            <w:tcW w:w="141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Форма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85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ча-сов</w:t>
            </w:r>
          </w:p>
        </w:tc>
        <w:tc>
          <w:tcPr>
            <w:tcW w:w="2126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анятия</w:t>
            </w:r>
          </w:p>
        </w:tc>
        <w:tc>
          <w:tcPr>
            <w:tcW w:w="567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то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</w:t>
            </w: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ве-дения</w:t>
            </w:r>
          </w:p>
        </w:tc>
        <w:tc>
          <w:tcPr>
            <w:tcW w:w="1921" w:type="dxa"/>
          </w:tcPr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Форма</w:t>
            </w:r>
          </w:p>
          <w:p w:rsidR="00683650" w:rsidRPr="0038780F" w:rsidRDefault="00683650" w:rsidP="009356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80F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Сен-тябрь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Набор детей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numPr>
                <w:ilvl w:val="0"/>
                <w:numId w:val="4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Урок с элемен-тами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интерактива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Города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 «Россия – Родина моя»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Музейное занятие «Что такое экскурсия?»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музей? 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Самые известные музеи мира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Необычные музеи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познавательный турнир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познавательный турнир «Мы идем в музей»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познавательный турнир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Народы России. Русские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Марийцы, удмурты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Буряты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Большая семья народов России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Мы-едины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Москве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Московский Кремль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Башни Московского Кремля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Москвы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 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Республики Татарстан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Кремль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Казани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достопримечат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ельности Республики Татарстан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Булгар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Чистополь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города Зеленодольска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города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Празднование Нового года в разных странах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улицам родного города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Романовский мост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Победы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Музей историко-культурного наследия города Зеленодольска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Русские традиции и обычаи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национальный костюм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24,</w:t>
            </w: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27,</w:t>
            </w: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Русские народные промыслы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Татарские традиции и обычаи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03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Татарский </w:t>
            </w: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национальный костюм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05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Великие татарские писатели и поэты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07,</w:t>
            </w: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Волжско-Камский заповедник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12,</w:t>
            </w: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Маленькие герои большой войны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Зеленодольцы-афганцы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C41EB6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C41EB6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19,</w:t>
            </w: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56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Герои Советского Союза – наши земляки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Святая Раифа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работа, 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Остров-град Свияжск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городе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A33604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История города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C86DF2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Достопримечательности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683452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Музеи Санкт-Петербурга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04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Ростов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Суздаль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Великий Новгород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683452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34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Нижний Новгород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0C419C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19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</w:tcPr>
          <w:p w:rsidR="00683650" w:rsidRPr="00567D38" w:rsidRDefault="00683650" w:rsidP="009356D3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01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работа,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Урок-экскур</w:t>
            </w: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сия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111BAD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Ижевск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Тест, проектная деятельность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06,</w:t>
            </w:r>
          </w:p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 «По городам России»</w:t>
            </w:r>
          </w:p>
        </w:tc>
        <w:tc>
          <w:tcPr>
            <w:tcW w:w="567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E362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путешествие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Путешествие в космос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Урок-путешествие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Путешествие в страну Прав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Мы-едины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Поэтическое наследие Г. Тукая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Музей Г. Тукая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дружбы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1E3628" w:rsidTr="009356D3">
        <w:tc>
          <w:tcPr>
            <w:tcW w:w="596" w:type="dxa"/>
          </w:tcPr>
          <w:p w:rsidR="00683650" w:rsidRPr="001E3628" w:rsidRDefault="00683650" w:rsidP="009356D3">
            <w:pPr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1E3628" w:rsidRDefault="00683650" w:rsidP="00935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добрых дел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экскурсия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Заповедники России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lastRenderedPageBreak/>
              <w:t>36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B0F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01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Урок-экскурсия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Мировые достопримечательности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37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04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Битва за Москву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38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06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Блокадный Ленинград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08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Сталинград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11,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Дети войны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42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 мужества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Письма военных лет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 «Я помню эту войну»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Урок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Музейное занятие «Экскурсия в музей»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Творческая работа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22,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</w:t>
            </w: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Интеллектуально-познавательная игра «Я знаю все»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Интеллектуально-познавательный турнир</w:t>
            </w:r>
          </w:p>
        </w:tc>
      </w:tr>
      <w:tr w:rsidR="00683650" w:rsidRPr="007D44CB" w:rsidTr="009356D3">
        <w:tc>
          <w:tcPr>
            <w:tcW w:w="596" w:type="dxa"/>
          </w:tcPr>
          <w:p w:rsidR="00683650" w:rsidRPr="007D44CB" w:rsidRDefault="00683650" w:rsidP="009356D3">
            <w:pPr>
              <w:ind w:left="108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D44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47</w:t>
            </w:r>
          </w:p>
        </w:tc>
        <w:tc>
          <w:tcPr>
            <w:tcW w:w="1276" w:type="dxa"/>
          </w:tcPr>
          <w:p w:rsidR="00683650" w:rsidRPr="007D44CB" w:rsidRDefault="00683650" w:rsidP="009356D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Итоговое занятие</w:t>
            </w:r>
          </w:p>
        </w:tc>
        <w:tc>
          <w:tcPr>
            <w:tcW w:w="567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21" w:type="dxa"/>
          </w:tcPr>
          <w:p w:rsidR="00683650" w:rsidRPr="00802440" w:rsidRDefault="00683650" w:rsidP="009356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24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Тест</w:t>
            </w:r>
          </w:p>
        </w:tc>
      </w:tr>
    </w:tbl>
    <w:p w:rsidR="00683650" w:rsidRPr="002A2A95" w:rsidRDefault="00683650" w:rsidP="00710308">
      <w:pPr>
        <w:spacing w:after="0" w:line="360" w:lineRule="auto"/>
        <w:ind w:right="23" w:firstLine="709"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</w:p>
    <w:p w:rsidR="00683650" w:rsidRDefault="00683650" w:rsidP="00683650">
      <w:pPr>
        <w:spacing w:after="0" w:line="240" w:lineRule="auto"/>
        <w:rPr>
          <w:rFonts w:ascii="Times New Roman" w:hAnsi="Times New Roman" w:cs="Times New Roman"/>
          <w:sz w:val="28"/>
          <w:szCs w:val="27"/>
          <w:shd w:val="clear" w:color="auto" w:fill="FFFFFF"/>
        </w:rPr>
      </w:pPr>
    </w:p>
    <w:p w:rsidR="00710308" w:rsidRPr="00966FB7" w:rsidRDefault="00455C3E" w:rsidP="006836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13</w:t>
      </w:r>
      <w:r w:rsidR="0071030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.4. План воспитательной работы на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3</w:t>
      </w:r>
      <w:r w:rsidR="00710308"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-202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4</w:t>
      </w:r>
      <w:r w:rsidR="00710308"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г.</w:t>
      </w:r>
    </w:p>
    <w:p w:rsidR="00710308" w:rsidRPr="00966FB7" w:rsidRDefault="001A1881" w:rsidP="0068365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дополнительной общеобразовательной </w:t>
      </w:r>
      <w:r w:rsidR="0071030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общеразвивающей программы «Юный экскурсовод»</w:t>
      </w:r>
    </w:p>
    <w:p w:rsidR="00710308" w:rsidRPr="0099265B" w:rsidRDefault="00710308" w:rsidP="00DA0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Цель воспитательной работы: 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достижения у обучающихся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обучающегося.</w:t>
      </w:r>
    </w:p>
    <w:p w:rsidR="00212DC6" w:rsidRDefault="00212DC6" w:rsidP="00974077">
      <w:pPr>
        <w:spacing w:after="15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DC6" w:rsidRDefault="00212DC6" w:rsidP="00974077">
      <w:pPr>
        <w:spacing w:after="15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0308" w:rsidRPr="00966FB7" w:rsidRDefault="00710308" w:rsidP="00974077">
      <w:pPr>
        <w:spacing w:after="15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Основные задачи:</w:t>
      </w:r>
    </w:p>
    <w:p w:rsidR="00710308" w:rsidRPr="00966FB7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общей культуры обучающихся через традиционные мероприятия объединения, выявление и работа с одаренными детьми.</w:t>
      </w:r>
    </w:p>
    <w:p w:rsidR="00710308" w:rsidRPr="00966FB7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детей гражданско-патриотического сознания.</w:t>
      </w:r>
    </w:p>
    <w:p w:rsidR="00710308" w:rsidRPr="00966FB7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и развитие творче</w:t>
      </w:r>
      <w:r w:rsidR="002A6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скихспособностей обучающихся посредством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создания творческой атмосферы через организацию совместной творческой деятельности педагогов, обучающихся и родителей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0308" w:rsidRPr="00966FB7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направленных на формирование нравственной культуры, расширение кругозора, интеллектуальное развитие, на улучшение усвоения учебного материала.</w:t>
      </w:r>
    </w:p>
    <w:p w:rsidR="00710308" w:rsidRPr="00966FB7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здорового образа жизни, профилактика правонарушений, социально-опасных явлений.</w:t>
      </w:r>
    </w:p>
    <w:p w:rsidR="00710308" w:rsidRDefault="00710308" w:rsidP="00710308">
      <w:pPr>
        <w:numPr>
          <w:ilvl w:val="0"/>
          <w:numId w:val="3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активного и полезного взаимодействия </w:t>
      </w:r>
      <w:r>
        <w:rPr>
          <w:rFonts w:ascii="Times New Roman" w:hAnsi="Times New Roman" w:cs="Times New Roman"/>
          <w:sz w:val="28"/>
          <w:szCs w:val="28"/>
        </w:rPr>
        <w:t>МБУ ДО «Центр творчества ЗМР РТ</w:t>
      </w:r>
      <w:r w:rsidRPr="00966FB7">
        <w:rPr>
          <w:rFonts w:ascii="Times New Roman" w:hAnsi="Times New Roman" w:cs="Times New Roman"/>
          <w:sz w:val="28"/>
          <w:szCs w:val="28"/>
        </w:rPr>
        <w:t xml:space="preserve">» 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семьи по вопросам воспитания обучающихся.</w:t>
      </w:r>
    </w:p>
    <w:p w:rsidR="00710308" w:rsidRPr="00FE33EC" w:rsidRDefault="00710308" w:rsidP="00710308">
      <w:pPr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33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Практические задачи: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Выстраивание системы воспитательной работы согласно основным положениям Стратегии развития воспитания в Российской Федерации до 2025 года;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обучающихся уважение к своей семье, обществу, государству, к духовно-нравственным ценностям, к национальному, культурному и историческому наследию;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учащихся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развитию у ребенка экологической культуры, бережного отношения к природе; развивать у обучающихся стремление беречь и охранять природу;</w:t>
      </w:r>
    </w:p>
    <w:p w:rsidR="00710308" w:rsidRPr="00966FB7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Вести работу, направленную на профилактику правонарушений, социально-опасных явлений на основе развития сотрудничества с социальными партнерами;</w:t>
      </w:r>
    </w:p>
    <w:p w:rsidR="00710308" w:rsidRPr="000838D9" w:rsidRDefault="00710308" w:rsidP="00710308">
      <w:pPr>
        <w:numPr>
          <w:ilvl w:val="0"/>
          <w:numId w:val="39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Воспитывать у детей уважение к труду; содействовать профессиональному самоопределению учащихся;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Методологическую базу воспитательной системы составляют следующие подходы: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Системный подход.</w:t>
      </w:r>
      <w:r w:rsidRPr="00966F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 подхода заключается в системном видении педагогических явлений и процессов, в различении отдельных компонентов системы и установлении между ними связей, в оценке результатов их взаимодействия и построении связей с другими внешними системами.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Личностно-ориентированный подход.</w:t>
      </w:r>
      <w:r w:rsidRPr="00966F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 подхода заключается в методологической ориентации педагогической деятельности, которая позволяет посредством опоры на систему взаимосвязанных понятий, идей и способов действий обеспечивать и поддерживать процессы самопознания и самореализации личности ребенка, развитие его неповторимой индивидуальности. Этот подход связан с устремлением педагога содействовать развитию индивидуальности обучающегося, проявлению его субъективных качеств.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B8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Средовой подход</w:t>
      </w:r>
      <w:r w:rsidRPr="00966F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использование окружающей социальной среды, ее культурных и социальных объектов для гармоничного развития личности обучающегося и воспитания гражданственности.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B8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Рефлексивный подход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позволяет использовать приемы рефлексии для формирования у обучающихся потребности осуществлять самооценку своих отношений, результатов деятельности путем сравнения этих оценок с оценками окружающих людей, а также для дальнейшего корре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ктирования собственной позиции.</w:t>
      </w:r>
    </w:p>
    <w:p w:rsidR="00710308" w:rsidRPr="00966FB7" w:rsidRDefault="00710308" w:rsidP="0071030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принципы организации воспитания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гуманизма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отношение к личности обучающихся как к самоценности и гуманистическую систему воспитания, направленную на формирование целостной личности, способной к саморазвитию и успешной реализации своих интересов и целей в жизни.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духовности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проявляется в формировании у обучающихся смысложизненных духовных ориентаций, интеллигентности и образа мысли российского гражданина, потребностей к освоению и производству ценностей культуры, соблюдению общечеловеческих норм гуманистической морали.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субъектности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заключается в том, что педагог активизирует, стимулирует стремление обучаемого к саморазвитию, самосовершенствованию, содействует развитию его способности осознавать свое «Я» в связях с другими людьми и миром в его разнообразии, 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осмысливать свои действия, предвидеть их последствия как для других, так и для собственной судьбы.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патриотизма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формирование национального сознания у молодежи как одного из основных условий жизнеспособности молодого поколения, обеспечивающего целостность России, связь между поколениями, освоение и приумножение национальной культуры во всех ее проявлениях.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демократизма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 на взаимодействии, на педагогике сотрудничества педагога и обучающегося, общей заботы друг о друге.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конкурентоспособности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выступает как специфическая особенность в условиях демократического общества, предполагающая формирование соответствующего типа личности, способного к динамичному развитию, смене деятельности, нахождению эффективных решений в сложных условиях конкурентной борьбы во всех сферах жизнедеятельности.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толерантности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наличие плюрализма мнений, терпимости к мнению других людей, учет их интересов, мыслей, культуры, образа жизни, поведения, не укладывающихся в рамки повседневного опыта, но не выходящих за нормативные требования законов.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вариативности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включает различные варианты технологий и содержания воспитания, нацеленность системы воспитания на формирование вариативности мышления, умение анализировать и предполагать желаемый результат своей деятельности.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учебном 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году приоритетными направ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лениями в воспитательной работе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являются:</w:t>
      </w:r>
    </w:p>
    <w:p w:rsidR="00710308" w:rsidRPr="00966FB7" w:rsidRDefault="00710308" w:rsidP="00710308">
      <w:pPr>
        <w:numPr>
          <w:ilvl w:val="0"/>
          <w:numId w:val="40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Общекультурное направление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(гражданско-патриотическое воспитание, приобщение детей к культурному наследию, экологическое воспитание);</w:t>
      </w:r>
    </w:p>
    <w:p w:rsidR="00710308" w:rsidRPr="00966FB7" w:rsidRDefault="00710308" w:rsidP="00710308">
      <w:pPr>
        <w:numPr>
          <w:ilvl w:val="0"/>
          <w:numId w:val="40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Духовно-нравственное направление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(нравственно-эстетическое воспитание, семейное воспитание);</w:t>
      </w:r>
    </w:p>
    <w:p w:rsidR="00710308" w:rsidRPr="00966FB7" w:rsidRDefault="00710308" w:rsidP="00710308">
      <w:pPr>
        <w:numPr>
          <w:ilvl w:val="0"/>
          <w:numId w:val="4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Здоровьесберегающее направление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(физическое воспитание и формирование культуры здоровья, безопасность жизнедеятельности);</w:t>
      </w:r>
    </w:p>
    <w:p w:rsidR="00710308" w:rsidRPr="00966FB7" w:rsidRDefault="00710308" w:rsidP="00710308">
      <w:pPr>
        <w:numPr>
          <w:ilvl w:val="0"/>
          <w:numId w:val="4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Общеинтеллектуальное направление: 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(популяризация научных знаний, проектная деятельность);</w:t>
      </w:r>
    </w:p>
    <w:p w:rsidR="00710308" w:rsidRPr="00966FB7" w:rsidRDefault="00710308" w:rsidP="00710308">
      <w:pPr>
        <w:numPr>
          <w:ilvl w:val="0"/>
          <w:numId w:val="4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Социальное направление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(трудовое).</w:t>
      </w:r>
    </w:p>
    <w:p w:rsidR="00710308" w:rsidRPr="00966FB7" w:rsidRDefault="00710308" w:rsidP="0071030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0308" w:rsidRPr="00966FB7" w:rsidRDefault="00710308" w:rsidP="00B17F0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Приоритетные направле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ния воспитательной работы в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учебном году</w:t>
      </w:r>
      <w:r w:rsidR="00974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710308" w:rsidRPr="00966FB7" w:rsidRDefault="00710308" w:rsidP="0071030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5000" w:type="pct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637"/>
        <w:gridCol w:w="5948"/>
      </w:tblGrid>
      <w:tr w:rsidR="00710308" w:rsidRPr="00966FB7" w:rsidTr="002A65F7"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Задачи работы по данному направлению</w:t>
            </w:r>
          </w:p>
        </w:tc>
      </w:tr>
      <w:tr w:rsidR="00710308" w:rsidRPr="00966FB7" w:rsidTr="002A65F7">
        <w:trPr>
          <w:trHeight w:val="315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Общекультурное </w:t>
            </w:r>
            <w:r w:rsidRPr="00966FB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наследию,экологическое воспитание)</w:t>
            </w: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гражданской и правовой направленности личности, активной жизненной позиции;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у обучающихся таких качеств, как долг, ответственность, честь, достоинство, личность.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любви и уважения к традициям Отечества, «Центра творчества», семьи.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уважения к правам,</w:t>
            </w:r>
            <w:r w:rsidR="002A65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свободам и обязанностям человека.</w:t>
            </w:r>
          </w:p>
        </w:tc>
      </w:tr>
      <w:tr w:rsidR="00710308" w:rsidRPr="00966FB7" w:rsidTr="002A65F7">
        <w:trPr>
          <w:trHeight w:val="330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Духовно-нравственное </w:t>
            </w:r>
            <w:r w:rsidRPr="00966FB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духовно-нравственных качеств личности.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человека, способного к принятию ответственных решений и к проявлению нравственного поведения в любых жизненных ситуациях.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нравственной культуры, основанной на самоопределении и самосовершенствовании.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доброты, чуткости, сострадания, заботы и милосердия.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единой воспитывающей среды, в которой развивается личность ребенка, приобщение родителей к целенаправленному процессу воспитательной работы образовательного учреждения.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Включение родителей в разнообразные сферы жизнедеятельности образовательного учреждения.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Повышение психолого – педагогической культуры родителей.</w:t>
            </w:r>
          </w:p>
        </w:tc>
      </w:tr>
      <w:tr w:rsidR="00710308" w:rsidRPr="00966FB7" w:rsidTr="002A65F7">
        <w:trPr>
          <w:trHeight w:val="2655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Здоровьесберегающее направление: 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Способствовать преодолению у обучающихся вредных привычек средствами физической культуры и занятием спортом.</w:t>
            </w:r>
          </w:p>
        </w:tc>
      </w:tr>
      <w:tr w:rsidR="00710308" w:rsidRPr="00966FB7" w:rsidTr="002A65F7">
        <w:trPr>
          <w:trHeight w:val="2130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Общеинтеллек-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туальное направление: 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(популяризация научных знаний, проектная деятельность)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Активная практическая и мыслительная деятельность.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учащихся.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интереса к исследовательской и проектной деятельности, научной работе.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Выявление и развитие природных задатков и способностей обучающихся.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Реализация познавательных интересов ребенка и его потребности в самосовершенствовании, самореализации и саморазвитии.</w:t>
            </w:r>
          </w:p>
        </w:tc>
      </w:tr>
      <w:tr w:rsidR="00710308" w:rsidRPr="00966FB7" w:rsidTr="002A65F7">
        <w:trPr>
          <w:trHeight w:val="2325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Социальное направление: </w:t>
            </w:r>
          </w:p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(воспитание трудолюбия, сознательного, творческого отношения к образованию, труду в жизни, подготовка к сознательному выбору профессии)</w:t>
            </w: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 Формирование экологической культуры.  Формирование общественных мотивов трудовой деятельности как наиболее ценных и значимых, устойчивых убеждений в необходимости труда на пользу обществу. Воспитание личности с активной жизненной позицией, готовой к принятию ответственности за свои решения и полученный результат, стремящейся к   самосовершенствованию, саморазвитию и самовыражению.</w:t>
            </w:r>
          </w:p>
        </w:tc>
      </w:tr>
      <w:tr w:rsidR="00710308" w:rsidRPr="00966FB7" w:rsidTr="002A65F7">
        <w:trPr>
          <w:trHeight w:val="330"/>
        </w:trPr>
        <w:tc>
          <w:tcPr>
            <w:tcW w:w="1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Профилактика правонарушений, социально-опасных явлений</w:t>
            </w:r>
          </w:p>
        </w:tc>
        <w:tc>
          <w:tcPr>
            <w:tcW w:w="37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Совершенствование правовой культуры и правосознания обучающихся, привитие осознанного стремления к правомерному поведению.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работы по предупреждению и профилактике асоциального поведения обучающихся.</w:t>
            </w:r>
          </w:p>
          <w:p w:rsidR="00710308" w:rsidRPr="00966FB7" w:rsidRDefault="00710308" w:rsidP="002A65F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мероприятий по профилактике правонарушений, табакокурения, наркомании, токсикомании, алкоголизма.</w:t>
            </w:r>
          </w:p>
        </w:tc>
      </w:tr>
    </w:tbl>
    <w:p w:rsidR="00710308" w:rsidRPr="00966FB7" w:rsidRDefault="00710308" w:rsidP="0071030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данных направлений 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предполагает</w:t>
      </w: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Создание благоприятных условий и возможностей для полноценного развития личности, для охраны здоровья и жизни детей;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Создание условий проявления и мотивации творческой активности обучающихся в различных сферах социально значимой деятельности;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Освоение и использование в практической деятельности новых педагогических технологий и методик воспитательной работы;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Дальнейшее развитие и совершенствование системы дополнительного образования;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Координация деятельности и взаимодействие всех звеньев воспитательной системы:</w:t>
      </w:r>
    </w:p>
    <w:p w:rsidR="00710308" w:rsidRPr="00966FB7" w:rsidRDefault="00710308" w:rsidP="00974077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«Центра творчества» и социум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а; «Центра творчества» и семьи.</w:t>
      </w:r>
    </w:p>
    <w:p w:rsidR="00710308" w:rsidRPr="00966FB7" w:rsidRDefault="00710308" w:rsidP="00974077">
      <w:pPr>
        <w:spacing w:after="15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результаты:</w:t>
      </w:r>
    </w:p>
    <w:p w:rsidR="00710308" w:rsidRPr="00966FB7" w:rsidRDefault="00710308" w:rsidP="00710308">
      <w:pPr>
        <w:numPr>
          <w:ilvl w:val="0"/>
          <w:numId w:val="4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обучающихся сформированы представления о базовых национальных ценностях российского общества;</w:t>
      </w:r>
    </w:p>
    <w:p w:rsidR="00710308" w:rsidRPr="00966FB7" w:rsidRDefault="00710308" w:rsidP="00710308">
      <w:pPr>
        <w:numPr>
          <w:ilvl w:val="0"/>
          <w:numId w:val="4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710308" w:rsidRPr="00966FB7" w:rsidRDefault="00710308" w:rsidP="00710308">
      <w:pPr>
        <w:numPr>
          <w:ilvl w:val="0"/>
          <w:numId w:val="4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занятий в объединениях дополнительного образования направлена на развитие мотивации личности к познанию и творчеству;</w:t>
      </w:r>
    </w:p>
    <w:p w:rsidR="00710308" w:rsidRPr="00966FB7" w:rsidRDefault="00710308" w:rsidP="00710308">
      <w:pPr>
        <w:numPr>
          <w:ilvl w:val="0"/>
          <w:numId w:val="43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Повышено профессиональное мастерство педагогов дополнительного образования и мотивация к самообразованию, благодаря чему увеличилась эффективность воспитательной работы в объединениях.</w:t>
      </w:r>
    </w:p>
    <w:p w:rsidR="00710308" w:rsidRPr="000838D9" w:rsidRDefault="00710308" w:rsidP="00710308">
      <w:pPr>
        <w:numPr>
          <w:ilvl w:val="0"/>
          <w:numId w:val="43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роли семьи в воспитании детей</w:t>
      </w:r>
    </w:p>
    <w:p w:rsidR="0095366E" w:rsidRDefault="0095366E" w:rsidP="0095366E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0308" w:rsidRPr="00966FB7" w:rsidRDefault="00710308" w:rsidP="0095366E">
      <w:pPr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Портрет выпускника </w:t>
      </w:r>
      <w:r w:rsidRPr="00966FB7">
        <w:rPr>
          <w:rFonts w:ascii="Times New Roman" w:hAnsi="Times New Roman" w:cs="Times New Roman"/>
          <w:sz w:val="28"/>
          <w:szCs w:val="28"/>
        </w:rPr>
        <w:t>МБУ ДО «Центр творчества ЗМР РТ»</w:t>
      </w:r>
      <w:r w:rsidR="0095366E">
        <w:rPr>
          <w:rFonts w:ascii="Times New Roman" w:hAnsi="Times New Roman" w:cs="Times New Roman"/>
          <w:sz w:val="28"/>
          <w:szCs w:val="28"/>
        </w:rPr>
        <w:t>:</w:t>
      </w:r>
    </w:p>
    <w:p w:rsidR="00710308" w:rsidRPr="00966FB7" w:rsidRDefault="00710308" w:rsidP="00710308">
      <w:pPr>
        <w:numPr>
          <w:ilvl w:val="0"/>
          <w:numId w:val="4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осознающий себя личностью, живущей в обществе, социально активный, осознающий глобальные проблемы современности, свою роль в их решении;</w:t>
      </w:r>
    </w:p>
    <w:p w:rsidR="00710308" w:rsidRPr="00966FB7" w:rsidRDefault="00710308" w:rsidP="00710308">
      <w:pPr>
        <w:numPr>
          <w:ilvl w:val="0"/>
          <w:numId w:val="4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носитель ценностей гражданского общества, осознающий свою сопричастность к судьбам Родины, уважающий ценности иных культур, конфессий и мировоззрений;</w:t>
      </w:r>
    </w:p>
    <w:p w:rsidR="00710308" w:rsidRPr="00966FB7" w:rsidRDefault="00710308" w:rsidP="00710308">
      <w:pPr>
        <w:numPr>
          <w:ilvl w:val="0"/>
          <w:numId w:val="4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креативный и критически мыслящий, мотивированный к познанию и творчеству, самообразованию на протяжении всей жизни;</w:t>
      </w:r>
    </w:p>
    <w:p w:rsidR="00710308" w:rsidRPr="00966FB7" w:rsidRDefault="00710308" w:rsidP="00710308">
      <w:pPr>
        <w:numPr>
          <w:ilvl w:val="0"/>
          <w:numId w:val="4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разделяющий ценности безопасного и здорового образа жизни и следующий им в своем поведении;</w:t>
      </w:r>
    </w:p>
    <w:p w:rsidR="00710308" w:rsidRDefault="00710308" w:rsidP="00710308">
      <w:pPr>
        <w:numPr>
          <w:ilvl w:val="0"/>
          <w:numId w:val="4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уважающий других людей и умеющий сотрудничать с ними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достижения общего результата</w:t>
      </w:r>
    </w:p>
    <w:p w:rsidR="00710308" w:rsidRPr="00966FB7" w:rsidRDefault="00710308" w:rsidP="0071030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0308" w:rsidRPr="00966FB7" w:rsidRDefault="00710308" w:rsidP="00710308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Календарный пл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 воспитательной работы на 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</w:t>
      </w:r>
      <w:r w:rsidR="001B2B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710308" w:rsidRPr="00966FB7" w:rsidRDefault="00710308" w:rsidP="0071030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Праздничные даты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03"/>
        <w:gridCol w:w="6561"/>
      </w:tblGrid>
      <w:tr w:rsidR="00710308" w:rsidRPr="00966FB7" w:rsidTr="002A65F7">
        <w:trPr>
          <w:trHeight w:val="103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Дата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Название события</w:t>
            </w:r>
          </w:p>
        </w:tc>
      </w:tr>
      <w:tr w:rsidR="00710308" w:rsidRPr="00966FB7" w:rsidTr="002A65F7">
        <w:trPr>
          <w:trHeight w:val="103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сентября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знаний </w:t>
            </w:r>
          </w:p>
        </w:tc>
      </w:tr>
      <w:tr w:rsidR="00710308" w:rsidRPr="00966FB7" w:rsidTr="002A65F7">
        <w:trPr>
          <w:trHeight w:val="23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3 сентября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солидарности в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борьбе с терроризмом </w:t>
            </w:r>
          </w:p>
        </w:tc>
      </w:tr>
      <w:tr w:rsidR="00710308" w:rsidRPr="00966FB7" w:rsidTr="002A65F7">
        <w:trPr>
          <w:trHeight w:val="345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Первый выходной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октября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пожилых людей </w:t>
            </w:r>
          </w:p>
        </w:tc>
      </w:tr>
      <w:tr w:rsidR="00710308" w:rsidRPr="00966FB7" w:rsidTr="002A65F7">
        <w:trPr>
          <w:trHeight w:val="10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5 октября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учителя 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4 ноября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Народного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Единства</w:t>
            </w:r>
          </w:p>
        </w:tc>
      </w:tr>
      <w:tr w:rsidR="00710308" w:rsidRPr="00966FB7" w:rsidTr="002A65F7">
        <w:trPr>
          <w:trHeight w:val="237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20 ноября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Всемирный день Ребенка </w:t>
            </w:r>
          </w:p>
        </w:tc>
      </w:tr>
      <w:tr w:rsidR="00710308" w:rsidRPr="00966FB7" w:rsidTr="002A65F7">
        <w:trPr>
          <w:trHeight w:val="353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Третье воскресенье ноября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памяти жертв ДТП </w:t>
            </w:r>
          </w:p>
        </w:tc>
      </w:tr>
      <w:tr w:rsidR="00710308" w:rsidRPr="00966FB7" w:rsidTr="002A65F7">
        <w:trPr>
          <w:trHeight w:val="10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25 ноября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Матери </w:t>
            </w:r>
          </w:p>
        </w:tc>
      </w:tr>
      <w:tr w:rsidR="00710308" w:rsidRPr="00966FB7" w:rsidTr="002A65F7">
        <w:trPr>
          <w:trHeight w:val="10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9 декабря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Героев Отечества 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12 декабря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Конституции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России 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27 января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День воинской славы России, День освобождения Ленинграда от фашисткой блокады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21 февраля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Международный день родного языка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23 февраля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Защитника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Отечества </w:t>
            </w:r>
          </w:p>
        </w:tc>
      </w:tr>
      <w:tr w:rsidR="00710308" w:rsidRPr="00966FB7" w:rsidTr="002A65F7">
        <w:trPr>
          <w:trHeight w:val="229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8 марта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Международный </w:t>
            </w:r>
          </w:p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женский день </w:t>
            </w:r>
          </w:p>
        </w:tc>
      </w:tr>
      <w:tr w:rsidR="00710308" w:rsidRPr="00966FB7" w:rsidTr="002A65F7">
        <w:trPr>
          <w:trHeight w:val="236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18 марта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присоединения Крыма к России </w:t>
            </w:r>
          </w:p>
        </w:tc>
      </w:tr>
      <w:tr w:rsidR="00710308" w:rsidRPr="00966FB7" w:rsidTr="002A65F7">
        <w:trPr>
          <w:trHeight w:val="10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27 марта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Всемирный День театра </w:t>
            </w:r>
          </w:p>
        </w:tc>
      </w:tr>
      <w:tr w:rsidR="00710308" w:rsidRPr="00966FB7" w:rsidTr="002A65F7">
        <w:trPr>
          <w:trHeight w:val="236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3-я неделя марта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Единый день профориентации </w:t>
            </w:r>
          </w:p>
        </w:tc>
      </w:tr>
      <w:tr w:rsidR="00710308" w:rsidRPr="00966FB7" w:rsidTr="002A65F7">
        <w:trPr>
          <w:trHeight w:val="235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7 апреля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Всемирный День здоровья </w:t>
            </w:r>
          </w:p>
        </w:tc>
      </w:tr>
      <w:tr w:rsidR="00710308" w:rsidRPr="00966FB7" w:rsidTr="002A65F7">
        <w:trPr>
          <w:trHeight w:val="100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12 апреля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космонавтики </w:t>
            </w:r>
          </w:p>
        </w:tc>
      </w:tr>
      <w:tr w:rsidR="00710308" w:rsidRPr="00966FB7" w:rsidTr="002A65F7">
        <w:trPr>
          <w:trHeight w:val="236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мая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Праздник весны и труда </w:t>
            </w:r>
          </w:p>
        </w:tc>
      </w:tr>
      <w:tr w:rsidR="00710308" w:rsidRPr="00966FB7" w:rsidTr="002A65F7">
        <w:trPr>
          <w:trHeight w:val="101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9 мая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Победы </w:t>
            </w:r>
          </w:p>
        </w:tc>
      </w:tr>
      <w:tr w:rsidR="00710308" w:rsidRPr="00966FB7" w:rsidTr="002A65F7">
        <w:trPr>
          <w:trHeight w:val="101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18 мая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Международный день музеев</w:t>
            </w:r>
          </w:p>
        </w:tc>
      </w:tr>
      <w:tr w:rsidR="00710308" w:rsidRPr="00966FB7" w:rsidTr="002A65F7">
        <w:trPr>
          <w:trHeight w:val="101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июня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защиты детей </w:t>
            </w:r>
          </w:p>
        </w:tc>
      </w:tr>
      <w:tr w:rsidR="00710308" w:rsidRPr="00966FB7" w:rsidTr="002A65F7">
        <w:trPr>
          <w:trHeight w:val="235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23 июня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Международный Олимпийский день </w:t>
            </w:r>
          </w:p>
        </w:tc>
      </w:tr>
      <w:tr w:rsidR="00710308" w:rsidRPr="00966FB7" w:rsidTr="002A65F7">
        <w:trPr>
          <w:trHeight w:val="235"/>
        </w:trPr>
        <w:tc>
          <w:tcPr>
            <w:tcW w:w="2903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22 августа </w:t>
            </w:r>
          </w:p>
        </w:tc>
        <w:tc>
          <w:tcPr>
            <w:tcW w:w="6561" w:type="dxa"/>
          </w:tcPr>
          <w:p w:rsidR="00710308" w:rsidRPr="00966FB7" w:rsidRDefault="00710308" w:rsidP="002A65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6FB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День государственного флага РФ</w:t>
            </w:r>
          </w:p>
        </w:tc>
      </w:tr>
    </w:tbl>
    <w:p w:rsidR="00710308" w:rsidRPr="00966FB7" w:rsidRDefault="00710308" w:rsidP="0071030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0308" w:rsidRPr="00966FB7" w:rsidRDefault="00710308" w:rsidP="0071030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66F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Экологические праздники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 сентября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журавля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 сентября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Российский день леса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 сентября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Всемирный день моря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 ноября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энергосбережения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11 января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заповедников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19 февраля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Всемирный день защиты морских животных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 марта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Международный день рек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 марта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Земли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 апреля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первоцвета</w:t>
            </w:r>
          </w:p>
        </w:tc>
      </w:tr>
      <w:tr w:rsidR="00710308" w:rsidRPr="00966FB7" w:rsidTr="002A65F7">
        <w:tc>
          <w:tcPr>
            <w:tcW w:w="2943" w:type="dxa"/>
          </w:tcPr>
          <w:p w:rsidR="00710308" w:rsidRPr="00966FB7" w:rsidRDefault="00710308" w:rsidP="002A65F7">
            <w:pPr>
              <w:spacing w:after="15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 мая</w:t>
            </w:r>
          </w:p>
        </w:tc>
        <w:tc>
          <w:tcPr>
            <w:tcW w:w="6628" w:type="dxa"/>
          </w:tcPr>
          <w:p w:rsidR="00710308" w:rsidRPr="00966FB7" w:rsidRDefault="00710308" w:rsidP="002A65F7">
            <w:pPr>
              <w:tabs>
                <w:tab w:val="left" w:pos="5250"/>
              </w:tabs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F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солнца</w:t>
            </w:r>
          </w:p>
        </w:tc>
      </w:tr>
    </w:tbl>
    <w:p w:rsidR="00710308" w:rsidRPr="00966FB7" w:rsidRDefault="00710308" w:rsidP="0071030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0308" w:rsidRDefault="00710308" w:rsidP="00527F4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471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19"/>
        <w:gridCol w:w="150"/>
        <w:gridCol w:w="3350"/>
        <w:gridCol w:w="39"/>
        <w:gridCol w:w="39"/>
        <w:gridCol w:w="1498"/>
        <w:gridCol w:w="161"/>
        <w:gridCol w:w="1115"/>
      </w:tblGrid>
      <w:tr w:rsidR="00710308" w:rsidRPr="00465DE9" w:rsidTr="002A65F7">
        <w:trPr>
          <w:trHeight w:val="31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Направления воспитательной</w:t>
            </w:r>
          </w:p>
          <w:p w:rsidR="00710308" w:rsidRPr="00E779AB" w:rsidRDefault="00710308" w:rsidP="002A6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Деятельности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  <w:p w:rsidR="00710308" w:rsidRPr="00E779AB" w:rsidRDefault="00710308" w:rsidP="002A6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(форма, название)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710308" w:rsidRPr="00465DE9" w:rsidTr="002A65F7">
        <w:trPr>
          <w:trHeight w:val="15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710308" w:rsidRPr="00465DE9" w:rsidTr="003F4F23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направление: </w:t>
            </w:r>
          </w:p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 экологическое воспитание)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710308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1.Россия – Родина моя (урок-экскурсия с демонстрацией обучающих фильмов). </w:t>
            </w:r>
          </w:p>
          <w:p w:rsidR="00710308" w:rsidRPr="00E779AB" w:rsidRDefault="00710308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2.Государственные символы России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(урок-л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екция с демонстрацией обучающих фильмов, мастер-классом).</w:t>
            </w:r>
          </w:p>
          <w:p w:rsidR="00710308" w:rsidRPr="00E779AB" w:rsidRDefault="00710308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3.Города России (урок-лекция с демонстрацией обучающих фильмов, тестовым заданием).</w:t>
            </w:r>
          </w:p>
          <w:p w:rsidR="00710308" w:rsidRPr="00E779AB" w:rsidRDefault="00710308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10308" w:rsidRPr="00E779AB" w:rsidRDefault="00710308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E779AB" w:rsidRDefault="002A65F7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17.09.202</w:t>
            </w:r>
            <w:r w:rsidR="001B2B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10308" w:rsidRPr="00E779AB" w:rsidRDefault="002A65F7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23.09.202</w:t>
            </w:r>
            <w:r w:rsidR="001B2B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710308" w:rsidRPr="00E779AB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10308" w:rsidRPr="00E779AB" w:rsidRDefault="002A65F7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24.09.202</w:t>
            </w:r>
            <w:r w:rsidR="001B2B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10308" w:rsidRPr="00465DE9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3F4F23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Что такое экскурсия? (урок-презентация с опросом). 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Родительское собрание.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родительским  комитетом.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30.09.2023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16.09.2023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3F4F23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Духовно-нравственное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знаний (беседа с мастер-классом).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16.09.2023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3F4F23">
        <w:trPr>
          <w:trHeight w:val="22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Здоровьесберегающее направление: 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F952DC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Вводный инструктаж по охране труда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Месячник здоровья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ПДД:</w:t>
            </w:r>
          </w:p>
          <w:p w:rsidR="003F4F23" w:rsidRPr="00F952DC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52D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Беседа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 просмотр видеофильма «П</w:t>
            </w:r>
            <w:r w:rsidRPr="00F952D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равил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</w:t>
            </w:r>
            <w:r w:rsidRPr="00F952D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дорожного движения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  <w:r w:rsidRPr="00F952D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Пожарная безопасность: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по правилам  поведения при пожаре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демонстрация обучающего фильма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Антитеррористическая безопасность: 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Профилактическая беседа «Терроризм – зло против человечества»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13.09.2023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23.09.2023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24.09.2023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30.09.2023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710308" w:rsidRPr="00465DE9" w:rsidTr="002A65F7">
        <w:trPr>
          <w:trHeight w:val="150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0308" w:rsidRPr="00465DE9" w:rsidRDefault="00710308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3F4F23" w:rsidRPr="00465DE9" w:rsidTr="003F4F23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направление: 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 ,экологическое воспитание)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Что такое музей? (презентация с опросом).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2.Музейное занятие «Самые известные музеи мира»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(урок-лекция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Государственные символы Республики Татарстан (беседа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 Казань – в истории. 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Казанский Кремль (урок-презентация с демонстрацией обучающих фильмов, использованием проектной технологии).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Достопримечательности Казани (урок-экскурсия с демонстрацией обучающих фильмов).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01.10.2023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07.10.2023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14.10.2023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21.10.2023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28.10.2023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Яблонская И.В.</w:t>
            </w:r>
          </w:p>
        </w:tc>
      </w:tr>
      <w:tr w:rsidR="003F4F23" w:rsidRPr="00465DE9" w:rsidTr="003F4F23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Духовно-нравственное направление: 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учителя (беседа с мастер-классом).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01.10.2023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3F4F23">
        <w:trPr>
          <w:trHeight w:val="990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Социальное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(воспитание трудолюбия, сознательного, творческого отношения к образованию, труду в жизни, подготовка к сознательному выбору профессии)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Мероприятия по профориетации: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Единый урок по теме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«Мир профессий»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22.10.2023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3F4F23">
        <w:trPr>
          <w:trHeight w:val="990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Здоровьесберегающее направление: 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(физическое воспитание и формирование культуры здоровья, безопасность 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жизнедеятельности)</w:t>
            </w:r>
          </w:p>
        </w:tc>
        <w:tc>
          <w:tcPr>
            <w:tcW w:w="350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Инструктаж по безопасности на водных объектах в осенне-зимнее время «Осторожно, тонкий лед» (игровой контент)</w:t>
            </w:r>
          </w:p>
        </w:tc>
        <w:tc>
          <w:tcPr>
            <w:tcW w:w="157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15.10.2023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35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</w:tr>
      <w:tr w:rsidR="003F4F23" w:rsidRPr="00465DE9" w:rsidTr="002A65F7">
        <w:trPr>
          <w:trHeight w:val="91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Общекультурное направление: 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 ,экологическое воспитание)</w:t>
            </w:r>
          </w:p>
        </w:tc>
        <w:tc>
          <w:tcPr>
            <w:tcW w:w="35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1.Булгар (урок-экскурсия с демонстрацией обучающих фильмов, тестовым заданием).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.Елабуга (урок</w:t>
            </w:r>
            <w:r w:rsidRPr="00E779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-экскурсия с демонстрацией обучающих фильмов, 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мастер-классом).</w:t>
            </w:r>
          </w:p>
          <w:p w:rsidR="003F4F23" w:rsidRPr="006A4767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.Чистополь (урок-экскурсия с тестовыми заданиями).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.Истори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я города Зеленодольск. 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Достопримечательные места города Зеленодольск (урок-экскурсия с демонстрацией обучающих фильмов).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Экскурсия в Парк Победы (ур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ок-экскурсия с мастер-классом).</w:t>
            </w: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04.11.2023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05.11.2022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11.11.2023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12.11.2023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26.11.2023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81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Духовно-нравственное направление: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</w:tc>
        <w:tc>
          <w:tcPr>
            <w:tcW w:w="35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1.Моя семья (мастер-класс, защита проекта).</w:t>
            </w: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25.11.2023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81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Здоровьесберегающее направление: 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35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1B2B86">
        <w:trPr>
          <w:trHeight w:val="549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3F4F23" w:rsidRPr="00465DE9" w:rsidTr="002A65F7">
        <w:tc>
          <w:tcPr>
            <w:tcW w:w="326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Общекультурное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 экологическое воспитание)</w:t>
            </w:r>
          </w:p>
        </w:tc>
        <w:tc>
          <w:tcPr>
            <w:tcW w:w="3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1.День Неизвестного Солдата (урок-презентация с демонстрацией обучающих фильмов, творческим заданием).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 С чего начинается родина? 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(урок –экскурсия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тестовым заданием).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.Романовский мост (лекция-презентация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.Музеи Зеленодольского района (урок-экскурсия с мастер-классом).</w:t>
            </w:r>
          </w:p>
          <w:p w:rsidR="003F4F23" w:rsidRPr="002A65F7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02.12.2023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03.12.2023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09.12.2023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10.12.2023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c>
          <w:tcPr>
            <w:tcW w:w="3269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Духовно-нравственное направление: 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1.Русские традиции и обычаи (лекция –презентация с мастер-классом).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2.Русский национальный костюм (лекция-презентация с мастер-классом).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3.Празднование Нового года в разных странах (урок-презентация с мастер-классом).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2.Родительское собрание: 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«Современная семья: возможности и проблемы ее уклада»</w:t>
            </w:r>
          </w:p>
          <w:p w:rsidR="003F4F23" w:rsidRPr="00E779AB" w:rsidRDefault="003F4F23" w:rsidP="00710308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Необходимость семейных традиций в жизни ребенка</w:t>
            </w:r>
          </w:p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23.12.2023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24.12.2023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30.12.2023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23.12.2023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c>
          <w:tcPr>
            <w:tcW w:w="3269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hideMark/>
          </w:tcPr>
          <w:p w:rsidR="003F4F23" w:rsidRPr="00E779AB" w:rsidRDefault="003F4F23" w:rsidP="002A65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59B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День добрых дел «Твори добро»</w:t>
            </w: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10.12.2023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770"/>
        </w:trPr>
        <w:tc>
          <w:tcPr>
            <w:tcW w:w="326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Здоровьесберегающее направление: 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33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Профилактическая беседа с детьми «Пиротехника и последствия шалости с пиротехникой».</w:t>
            </w:r>
          </w:p>
        </w:tc>
        <w:tc>
          <w:tcPr>
            <w:tcW w:w="153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24.12.2023</w:t>
            </w:r>
          </w:p>
        </w:tc>
        <w:tc>
          <w:tcPr>
            <w:tcW w:w="12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60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3F4F23" w:rsidRPr="00465DE9" w:rsidTr="002A65F7">
        <w:trPr>
          <w:trHeight w:val="585"/>
        </w:trPr>
        <w:tc>
          <w:tcPr>
            <w:tcW w:w="326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Духовно-нравственное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</w:tc>
        <w:tc>
          <w:tcPr>
            <w:tcW w:w="342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1.Русские народные промыслы (лекция-презентация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2.Татарская культура. Великие татарские писатели и поэты (урок-лекция с творческим заданием).</w:t>
            </w:r>
          </w:p>
          <w:p w:rsidR="003F4F23" w:rsidRPr="0001464C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3.Волжско-Камский заповедник (урок-экску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рсия, проектная деятельность). 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13.01.2024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20.12.2024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27.01.2024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905"/>
        </w:trPr>
        <w:tc>
          <w:tcPr>
            <w:tcW w:w="326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Здоровьесберегающее направление: 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342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64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Познавательная игра «Мы- за здоровый образ жизни»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1B2B8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14.01.2024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120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3F4F23" w:rsidRPr="00465DE9" w:rsidTr="002A65F7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 экологическое воспитание)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1.Святая Раифа (урок-экскурсия с демонстрацией обучающих фильмов, тестовым заданием).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2.Остров – град Свияжск (урок-экскурсия с демонстраци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ей обучающих фильмов, проектная деятельность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Зеленодольцы – афганцы (урок-лекция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4.Герои Советского Союза – наши земляки (Занятие, посвященное Дню Защитников Отечества. Урок-лекция с мастер-классом).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Москва. Московский Кремль (урок-экскурсия с демонстрацией обучающих фильмов).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03.02.2024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10.02.2024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17.02.2024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18.02.2024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24.02.2024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Яблонская И.В.</w:t>
            </w:r>
          </w:p>
        </w:tc>
      </w:tr>
      <w:tr w:rsidR="003F4F23" w:rsidRPr="00465DE9" w:rsidTr="002A65F7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Духовно-нравственное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воспитание)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64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«Наш родной русский язык» (занятие, посвященное Международному дню родного языка. Викторина).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01464C" w:rsidRDefault="003F4F23" w:rsidP="008B13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11.02.2024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75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3F4F23" w:rsidRPr="00465DE9" w:rsidTr="002A65F7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 экологическое воспитание)</w:t>
            </w:r>
          </w:p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1.Памятники истории, архитектуры и культуры Москвы. Музеи Москвы (урок-экскурсия с демонстрацией обучающих фильмов, викториной).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2.Великий Санкт-Петербург.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История. Достопримечательности (урок-экскурсия с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демонстрацией обучающих фильмов, проектная деятельность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3F4F23" w:rsidRPr="0001464C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1464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3.День театра (урок-экскурсия, викторина).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03.03.2024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18.03.2024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8B13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31.03.2024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Духовно-нравственное направление:</w:t>
            </w:r>
          </w:p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(нравственно-эстетическое воспитание, семейное воспитание</w:t>
            </w:r>
            <w:r w:rsidRPr="00465DE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Масленица.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1464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2.Праздник </w:t>
            </w:r>
            <w:r w:rsidRPr="0001464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«Международный женский день» (беседа, выставка открыток - подарков «Дорогим, любимым»).</w:t>
            </w:r>
          </w:p>
          <w:p w:rsidR="003F4F23" w:rsidRPr="0001464C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03.03.2024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04.03.2024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Яблонская И.В.</w:t>
            </w:r>
          </w:p>
        </w:tc>
      </w:tr>
      <w:tr w:rsidR="003F4F23" w:rsidRPr="00465DE9" w:rsidTr="002A65F7">
        <w:trPr>
          <w:trHeight w:val="135"/>
        </w:trPr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3F4F23" w:rsidRPr="00E779AB" w:rsidTr="002A65F7">
        <w:trPr>
          <w:trHeight w:val="67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Общекультурное направление: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(гражданско-патриотическое воспитание, приобщение детей к культурному наследию, экологическое воспитание)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1.КВН между группами.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2.Цикл «По странам мира…». Египет (урок-экскурсия с демонстрацией обучающих фильмов).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3.Путешествие в Америку (урок-экскурсия с демонстрацией обучающих фильмов).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4.Королевская Франция (урок-экскурсия с демонстрацией обучающих фильмов).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5.Величественная Италия (урок-экскурсия с демонстрацией обучающих фильмов).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6.Экскурсия в Парк Победы с возложением цветов к Вечному Огню с группой ШТР (урок-экскурсия).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Родительское собрание </w:t>
            </w: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 родителям помочь раскрыть талант у ребенка»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07.04.2024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21.04.2024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2.04.2024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28.04.2024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29.04.2024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30.04.2024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14.04.2024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E779AB" w:rsidTr="002A65F7">
        <w:trPr>
          <w:trHeight w:val="67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Духовно – нравственное воспитание</w:t>
            </w:r>
          </w:p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эстетическое воспитание, семейное воспитание)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1.Путешествие в космос.</w:t>
            </w:r>
          </w:p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2.Габдулле Тукаю посвящается…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08.04.2024</w:t>
            </w:r>
          </w:p>
          <w:p w:rsidR="003F4F23" w:rsidRPr="00E779AB" w:rsidRDefault="003F4F23" w:rsidP="008B13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14.04.2024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rPr>
          <w:trHeight w:val="675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Здоровьесберегающее направление: </w:t>
            </w:r>
            <w:r w:rsidRPr="00E77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779A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День здоровья (беседа, викторина).</w:t>
            </w: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E779AB" w:rsidRDefault="003F4F23" w:rsidP="008B13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08.04.2024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  <w:tr w:rsidR="003F4F23" w:rsidRPr="00465DE9" w:rsidTr="002A65F7">
        <w:tc>
          <w:tcPr>
            <w:tcW w:w="9471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465DE9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D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3F4F23" w:rsidRPr="00465DE9" w:rsidTr="002A65F7">
        <w:trPr>
          <w:trHeight w:val="90"/>
        </w:trPr>
        <w:tc>
          <w:tcPr>
            <w:tcW w:w="31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473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Духовно-нравственное направление:</w:t>
            </w:r>
          </w:p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473C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(нравственно-эстетическое воспитание, семейное воспитание</w:t>
            </w:r>
          </w:p>
        </w:tc>
        <w:tc>
          <w:tcPr>
            <w:tcW w:w="3578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.«Дети войны»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(урок-лекция с демонстрацией обучающих фильмов)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2.Выставка творческих 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работ обучающихся «Святой войны печать».</w:t>
            </w: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.Письма военных лет.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Занятие «Экскурсия в музей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посвященное Международному дню музеев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(урок-презентация с тестовыми заданиями).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  <w:r w:rsidRPr="008473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  <w:r w:rsidRPr="008473C2">
              <w:rPr>
                <w:rFonts w:ascii="Times New Roman" w:hAnsi="Times New Roman" w:cs="Times New Roman"/>
                <w:sz w:val="28"/>
                <w:szCs w:val="28"/>
              </w:rPr>
              <w:t xml:space="preserve"> Интеллектуально-позна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вательная игра «По странам мира</w:t>
            </w:r>
            <w:r w:rsidRPr="008473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6.Интеллектуально-познавательная игра «По городам России»</w:t>
            </w: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05.05.2024</w:t>
            </w:r>
          </w:p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06.05.2024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12.05.2024</w:t>
            </w:r>
          </w:p>
          <w:p w:rsidR="003F4F23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8473C2" w:rsidRDefault="003F4F23" w:rsidP="002A65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13.05.2024</w:t>
            </w:r>
          </w:p>
          <w:p w:rsidR="003F4F23" w:rsidRPr="008473C2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19.05.2024</w:t>
            </w:r>
          </w:p>
          <w:p w:rsidR="003F4F23" w:rsidRDefault="003F4F23" w:rsidP="002A65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F4F23" w:rsidRPr="008473C2" w:rsidRDefault="003F4F23" w:rsidP="008B13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20.05.2024</w:t>
            </w:r>
          </w:p>
        </w:tc>
        <w:tc>
          <w:tcPr>
            <w:tcW w:w="11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F4F23" w:rsidRPr="00465DE9" w:rsidRDefault="003F4F23" w:rsidP="007113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Яблонская И.В.</w:t>
            </w:r>
          </w:p>
        </w:tc>
      </w:tr>
    </w:tbl>
    <w:p w:rsidR="00710308" w:rsidRDefault="00710308" w:rsidP="00710308"/>
    <w:p w:rsidR="00710308" w:rsidRPr="001E3628" w:rsidRDefault="00710308" w:rsidP="00527F40">
      <w:pPr>
        <w:rPr>
          <w:rFonts w:ascii="Times New Roman" w:hAnsi="Times New Roman" w:cs="Times New Roman"/>
          <w:sz w:val="20"/>
          <w:szCs w:val="20"/>
        </w:rPr>
      </w:pPr>
    </w:p>
    <w:sectPr w:rsidR="00710308" w:rsidRPr="001E3628" w:rsidSect="001B2B86">
      <w:footerReference w:type="default" r:id="rId8"/>
      <w:pgSz w:w="11906" w:h="16838"/>
      <w:pgMar w:top="1276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3BE" w:rsidRDefault="007113BE" w:rsidP="00065252">
      <w:pPr>
        <w:spacing w:after="0" w:line="240" w:lineRule="auto"/>
      </w:pPr>
      <w:r>
        <w:separator/>
      </w:r>
    </w:p>
  </w:endnote>
  <w:endnote w:type="continuationSeparator" w:id="0">
    <w:p w:rsidR="007113BE" w:rsidRDefault="007113BE" w:rsidP="0006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221944"/>
      <w:docPartObj>
        <w:docPartGallery w:val="Page Numbers (Bottom of Page)"/>
        <w:docPartUnique/>
      </w:docPartObj>
    </w:sdtPr>
    <w:sdtEndPr/>
    <w:sdtContent>
      <w:p w:rsidR="007113BE" w:rsidRDefault="007113B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1B72">
          <w:rPr>
            <w:noProof/>
          </w:rPr>
          <w:t>5</w:t>
        </w:r>
        <w:r>
          <w:fldChar w:fldCharType="end"/>
        </w:r>
      </w:p>
    </w:sdtContent>
  </w:sdt>
  <w:p w:rsidR="007113BE" w:rsidRDefault="007113B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3BE" w:rsidRDefault="007113BE" w:rsidP="00065252">
      <w:pPr>
        <w:spacing w:after="0" w:line="240" w:lineRule="auto"/>
      </w:pPr>
      <w:r>
        <w:separator/>
      </w:r>
    </w:p>
  </w:footnote>
  <w:footnote w:type="continuationSeparator" w:id="0">
    <w:p w:rsidR="007113BE" w:rsidRDefault="007113BE" w:rsidP="0006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38946EA"/>
    <w:multiLevelType w:val="multilevel"/>
    <w:tmpl w:val="EFD66C6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2" w15:restartNumberingAfterBreak="0">
    <w:nsid w:val="06935531"/>
    <w:multiLevelType w:val="multilevel"/>
    <w:tmpl w:val="0FBAD3DE"/>
    <w:lvl w:ilvl="0">
      <w:start w:val="1"/>
      <w:numFmt w:val="decimal"/>
      <w:lvlText w:val="%1."/>
      <w:lvlJc w:val="left"/>
      <w:pPr>
        <w:tabs>
          <w:tab w:val="num" w:pos="3337"/>
        </w:tabs>
        <w:ind w:left="3337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F3896"/>
    <w:multiLevelType w:val="multilevel"/>
    <w:tmpl w:val="0E66C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044403"/>
    <w:multiLevelType w:val="multilevel"/>
    <w:tmpl w:val="C67400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313C4E"/>
    <w:multiLevelType w:val="multilevel"/>
    <w:tmpl w:val="968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4A5C21"/>
    <w:multiLevelType w:val="multilevel"/>
    <w:tmpl w:val="4E56A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B845D6"/>
    <w:multiLevelType w:val="multilevel"/>
    <w:tmpl w:val="BA003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7D47D5"/>
    <w:multiLevelType w:val="multilevel"/>
    <w:tmpl w:val="18CA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F2022C"/>
    <w:multiLevelType w:val="hybridMultilevel"/>
    <w:tmpl w:val="D3864A1A"/>
    <w:lvl w:ilvl="0" w:tplc="FC329746">
      <w:start w:val="1703"/>
      <w:numFmt w:val="decimal"/>
      <w:lvlText w:val="%1"/>
      <w:lvlJc w:val="left"/>
      <w:pPr>
        <w:ind w:left="675" w:hanging="60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 w15:restartNumberingAfterBreak="0">
    <w:nsid w:val="20FE6D23"/>
    <w:multiLevelType w:val="multilevel"/>
    <w:tmpl w:val="189CA18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1" w15:restartNumberingAfterBreak="0">
    <w:nsid w:val="249D5BC5"/>
    <w:multiLevelType w:val="multilevel"/>
    <w:tmpl w:val="BAC8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C569C9"/>
    <w:multiLevelType w:val="multilevel"/>
    <w:tmpl w:val="13CAA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017155"/>
    <w:multiLevelType w:val="multilevel"/>
    <w:tmpl w:val="35429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247DA8"/>
    <w:multiLevelType w:val="multilevel"/>
    <w:tmpl w:val="B322D36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15" w15:restartNumberingAfterBreak="0">
    <w:nsid w:val="2BBC06C9"/>
    <w:multiLevelType w:val="multilevel"/>
    <w:tmpl w:val="12F48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23687F"/>
    <w:multiLevelType w:val="multilevel"/>
    <w:tmpl w:val="4BDA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2451539"/>
    <w:multiLevelType w:val="multilevel"/>
    <w:tmpl w:val="B0DC6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FF3E55"/>
    <w:multiLevelType w:val="multilevel"/>
    <w:tmpl w:val="058E8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6D188B"/>
    <w:multiLevelType w:val="multilevel"/>
    <w:tmpl w:val="EFD66C6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20" w15:restartNumberingAfterBreak="0">
    <w:nsid w:val="4DB72008"/>
    <w:multiLevelType w:val="multilevel"/>
    <w:tmpl w:val="022A6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794C65"/>
    <w:multiLevelType w:val="multilevel"/>
    <w:tmpl w:val="2B1C2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AB43E8"/>
    <w:multiLevelType w:val="hybridMultilevel"/>
    <w:tmpl w:val="C5062E6C"/>
    <w:lvl w:ilvl="0" w:tplc="3DEA97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56636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8665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AEDB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F4B1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304D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C6E0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F2BC8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E0D3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AA03BD"/>
    <w:multiLevelType w:val="multilevel"/>
    <w:tmpl w:val="4F364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DB423E"/>
    <w:multiLevelType w:val="multilevel"/>
    <w:tmpl w:val="12744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503053"/>
    <w:multiLevelType w:val="multilevel"/>
    <w:tmpl w:val="EFD66C6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26" w15:restartNumberingAfterBreak="0">
    <w:nsid w:val="5CB97DC8"/>
    <w:multiLevelType w:val="hybridMultilevel"/>
    <w:tmpl w:val="5EE6F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112FEF"/>
    <w:multiLevelType w:val="hybridMultilevel"/>
    <w:tmpl w:val="E78EFA54"/>
    <w:lvl w:ilvl="0" w:tplc="15DE61BC">
      <w:start w:val="1"/>
      <w:numFmt w:val="decimal"/>
      <w:lvlText w:val="%1."/>
      <w:lvlJc w:val="left"/>
      <w:pPr>
        <w:ind w:left="4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5D9B3D87"/>
    <w:multiLevelType w:val="multilevel"/>
    <w:tmpl w:val="271CC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5D3B01"/>
    <w:multiLevelType w:val="multilevel"/>
    <w:tmpl w:val="B09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8732FB"/>
    <w:multiLevelType w:val="multilevel"/>
    <w:tmpl w:val="1CE6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3D590E"/>
    <w:multiLevelType w:val="hybridMultilevel"/>
    <w:tmpl w:val="8AEAD42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7B5971"/>
    <w:multiLevelType w:val="hybridMultilevel"/>
    <w:tmpl w:val="2A346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8136B3"/>
    <w:multiLevelType w:val="multilevel"/>
    <w:tmpl w:val="456A40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B4217AF"/>
    <w:multiLevelType w:val="multilevel"/>
    <w:tmpl w:val="F73EC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852679"/>
    <w:multiLevelType w:val="multilevel"/>
    <w:tmpl w:val="43707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2B7DC2"/>
    <w:multiLevelType w:val="multilevel"/>
    <w:tmpl w:val="F758A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5B6D67"/>
    <w:multiLevelType w:val="multilevel"/>
    <w:tmpl w:val="AA30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F20BA3"/>
    <w:multiLevelType w:val="multilevel"/>
    <w:tmpl w:val="EFD66C6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39" w15:restartNumberingAfterBreak="0">
    <w:nsid w:val="77735640"/>
    <w:multiLevelType w:val="multilevel"/>
    <w:tmpl w:val="19E84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9B745B3"/>
    <w:multiLevelType w:val="multilevel"/>
    <w:tmpl w:val="61FC7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8B5993"/>
    <w:multiLevelType w:val="multilevel"/>
    <w:tmpl w:val="400ED8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D6141FD"/>
    <w:multiLevelType w:val="hybridMultilevel"/>
    <w:tmpl w:val="33F0D0CC"/>
    <w:lvl w:ilvl="0" w:tplc="CCDCAA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7F0360C5"/>
    <w:multiLevelType w:val="multilevel"/>
    <w:tmpl w:val="79D0A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437CA1"/>
    <w:multiLevelType w:val="multilevel"/>
    <w:tmpl w:val="DE142F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635C44"/>
    <w:multiLevelType w:val="hybridMultilevel"/>
    <w:tmpl w:val="B07CF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39"/>
  </w:num>
  <w:num w:numId="4">
    <w:abstractNumId w:val="35"/>
  </w:num>
  <w:num w:numId="5">
    <w:abstractNumId w:val="34"/>
  </w:num>
  <w:num w:numId="6">
    <w:abstractNumId w:val="6"/>
  </w:num>
  <w:num w:numId="7">
    <w:abstractNumId w:val="5"/>
  </w:num>
  <w:num w:numId="8">
    <w:abstractNumId w:val="43"/>
  </w:num>
  <w:num w:numId="9">
    <w:abstractNumId w:val="29"/>
  </w:num>
  <w:num w:numId="10">
    <w:abstractNumId w:val="40"/>
  </w:num>
  <w:num w:numId="11">
    <w:abstractNumId w:val="7"/>
  </w:num>
  <w:num w:numId="12">
    <w:abstractNumId w:val="12"/>
  </w:num>
  <w:num w:numId="13">
    <w:abstractNumId w:val="2"/>
  </w:num>
  <w:num w:numId="14">
    <w:abstractNumId w:val="23"/>
  </w:num>
  <w:num w:numId="15">
    <w:abstractNumId w:val="28"/>
  </w:num>
  <w:num w:numId="16">
    <w:abstractNumId w:val="27"/>
  </w:num>
  <w:num w:numId="17">
    <w:abstractNumId w:val="9"/>
  </w:num>
  <w:num w:numId="18">
    <w:abstractNumId w:val="32"/>
  </w:num>
  <w:num w:numId="19">
    <w:abstractNumId w:val="30"/>
  </w:num>
  <w:num w:numId="20">
    <w:abstractNumId w:val="21"/>
  </w:num>
  <w:num w:numId="21">
    <w:abstractNumId w:val="33"/>
  </w:num>
  <w:num w:numId="22">
    <w:abstractNumId w:val="44"/>
  </w:num>
  <w:num w:numId="23">
    <w:abstractNumId w:val="4"/>
  </w:num>
  <w:num w:numId="24">
    <w:abstractNumId w:val="41"/>
  </w:num>
  <w:num w:numId="25">
    <w:abstractNumId w:val="22"/>
  </w:num>
  <w:num w:numId="26">
    <w:abstractNumId w:val="17"/>
  </w:num>
  <w:num w:numId="27">
    <w:abstractNumId w:val="16"/>
  </w:num>
  <w:num w:numId="28">
    <w:abstractNumId w:val="31"/>
  </w:num>
  <w:num w:numId="29">
    <w:abstractNumId w:val="45"/>
  </w:num>
  <w:num w:numId="30">
    <w:abstractNumId w:val="26"/>
  </w:num>
  <w:num w:numId="31">
    <w:abstractNumId w:val="38"/>
  </w:num>
  <w:num w:numId="32">
    <w:abstractNumId w:val="15"/>
  </w:num>
  <w:num w:numId="33">
    <w:abstractNumId w:val="18"/>
  </w:num>
  <w:num w:numId="34">
    <w:abstractNumId w:val="0"/>
  </w:num>
  <w:num w:numId="35">
    <w:abstractNumId w:val="1"/>
  </w:num>
  <w:num w:numId="36">
    <w:abstractNumId w:val="14"/>
  </w:num>
  <w:num w:numId="37">
    <w:abstractNumId w:val="42"/>
  </w:num>
  <w:num w:numId="38">
    <w:abstractNumId w:val="37"/>
  </w:num>
  <w:num w:numId="39">
    <w:abstractNumId w:val="24"/>
  </w:num>
  <w:num w:numId="40">
    <w:abstractNumId w:val="20"/>
  </w:num>
  <w:num w:numId="41">
    <w:abstractNumId w:val="8"/>
  </w:num>
  <w:num w:numId="42">
    <w:abstractNumId w:val="3"/>
  </w:num>
  <w:num w:numId="43">
    <w:abstractNumId w:val="36"/>
  </w:num>
  <w:num w:numId="44">
    <w:abstractNumId w:val="11"/>
  </w:num>
  <w:num w:numId="45">
    <w:abstractNumId w:val="19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71E"/>
    <w:rsid w:val="000016C6"/>
    <w:rsid w:val="00003A3D"/>
    <w:rsid w:val="0001464C"/>
    <w:rsid w:val="00015D58"/>
    <w:rsid w:val="00016D63"/>
    <w:rsid w:val="0001738D"/>
    <w:rsid w:val="0002164B"/>
    <w:rsid w:val="00025532"/>
    <w:rsid w:val="00037EE5"/>
    <w:rsid w:val="00051D5C"/>
    <w:rsid w:val="00065252"/>
    <w:rsid w:val="00070E82"/>
    <w:rsid w:val="0007376F"/>
    <w:rsid w:val="00073BFE"/>
    <w:rsid w:val="000864E9"/>
    <w:rsid w:val="00094B3D"/>
    <w:rsid w:val="000A1F0C"/>
    <w:rsid w:val="000A2C31"/>
    <w:rsid w:val="000A47B2"/>
    <w:rsid w:val="000B63F4"/>
    <w:rsid w:val="000B6402"/>
    <w:rsid w:val="000C17C5"/>
    <w:rsid w:val="000C6E5F"/>
    <w:rsid w:val="000D1671"/>
    <w:rsid w:val="000F4D11"/>
    <w:rsid w:val="000F595F"/>
    <w:rsid w:val="000F6922"/>
    <w:rsid w:val="000F6A1C"/>
    <w:rsid w:val="00101391"/>
    <w:rsid w:val="00123F2A"/>
    <w:rsid w:val="00140BE7"/>
    <w:rsid w:val="00140CB6"/>
    <w:rsid w:val="00144A6B"/>
    <w:rsid w:val="00150FD0"/>
    <w:rsid w:val="00155FF2"/>
    <w:rsid w:val="00182A95"/>
    <w:rsid w:val="00190A6B"/>
    <w:rsid w:val="00193A5B"/>
    <w:rsid w:val="001A1881"/>
    <w:rsid w:val="001A6849"/>
    <w:rsid w:val="001B2B86"/>
    <w:rsid w:val="001C0962"/>
    <w:rsid w:val="001C271E"/>
    <w:rsid w:val="001D0D9A"/>
    <w:rsid w:val="001D64DD"/>
    <w:rsid w:val="001E3628"/>
    <w:rsid w:val="001F3371"/>
    <w:rsid w:val="001F5320"/>
    <w:rsid w:val="001F7B09"/>
    <w:rsid w:val="00200374"/>
    <w:rsid w:val="00205E75"/>
    <w:rsid w:val="00212DC6"/>
    <w:rsid w:val="00227D9B"/>
    <w:rsid w:val="002404F1"/>
    <w:rsid w:val="00256998"/>
    <w:rsid w:val="002729CE"/>
    <w:rsid w:val="00275A7B"/>
    <w:rsid w:val="0028502B"/>
    <w:rsid w:val="00285271"/>
    <w:rsid w:val="00295B76"/>
    <w:rsid w:val="0029640E"/>
    <w:rsid w:val="002A2171"/>
    <w:rsid w:val="002A2A95"/>
    <w:rsid w:val="002A44FB"/>
    <w:rsid w:val="002A65F7"/>
    <w:rsid w:val="002A74B6"/>
    <w:rsid w:val="002A7F9E"/>
    <w:rsid w:val="002B12E0"/>
    <w:rsid w:val="002C46A0"/>
    <w:rsid w:val="002E2A69"/>
    <w:rsid w:val="002F0CBD"/>
    <w:rsid w:val="002F33F3"/>
    <w:rsid w:val="00314FE9"/>
    <w:rsid w:val="00325F3C"/>
    <w:rsid w:val="00341B72"/>
    <w:rsid w:val="00343D5E"/>
    <w:rsid w:val="00345E1D"/>
    <w:rsid w:val="00352E0F"/>
    <w:rsid w:val="00353E2D"/>
    <w:rsid w:val="00356433"/>
    <w:rsid w:val="00372732"/>
    <w:rsid w:val="0037394D"/>
    <w:rsid w:val="00382D87"/>
    <w:rsid w:val="0038597A"/>
    <w:rsid w:val="0038780F"/>
    <w:rsid w:val="00394C6F"/>
    <w:rsid w:val="003958B9"/>
    <w:rsid w:val="003B734D"/>
    <w:rsid w:val="003E2EAC"/>
    <w:rsid w:val="003F4F23"/>
    <w:rsid w:val="00403340"/>
    <w:rsid w:val="00413013"/>
    <w:rsid w:val="0042067C"/>
    <w:rsid w:val="00431B8E"/>
    <w:rsid w:val="004362B5"/>
    <w:rsid w:val="004479EC"/>
    <w:rsid w:val="00455C3E"/>
    <w:rsid w:val="00480C54"/>
    <w:rsid w:val="00486475"/>
    <w:rsid w:val="00495E1C"/>
    <w:rsid w:val="00496753"/>
    <w:rsid w:val="00497F4B"/>
    <w:rsid w:val="004A71BE"/>
    <w:rsid w:val="004A7C40"/>
    <w:rsid w:val="004C48AB"/>
    <w:rsid w:val="004C6A99"/>
    <w:rsid w:val="004E4AAF"/>
    <w:rsid w:val="004E4E53"/>
    <w:rsid w:val="004E6C73"/>
    <w:rsid w:val="004F20D4"/>
    <w:rsid w:val="00527F40"/>
    <w:rsid w:val="005373D7"/>
    <w:rsid w:val="00537715"/>
    <w:rsid w:val="00567D38"/>
    <w:rsid w:val="005708CC"/>
    <w:rsid w:val="005765D7"/>
    <w:rsid w:val="0057683A"/>
    <w:rsid w:val="00595C2D"/>
    <w:rsid w:val="005962EE"/>
    <w:rsid w:val="00596446"/>
    <w:rsid w:val="005C2AD5"/>
    <w:rsid w:val="005C2EB2"/>
    <w:rsid w:val="005C4464"/>
    <w:rsid w:val="005E14A8"/>
    <w:rsid w:val="005E5B80"/>
    <w:rsid w:val="00600A0B"/>
    <w:rsid w:val="00601082"/>
    <w:rsid w:val="00601B2C"/>
    <w:rsid w:val="00605175"/>
    <w:rsid w:val="00614615"/>
    <w:rsid w:val="00617C0D"/>
    <w:rsid w:val="0062522D"/>
    <w:rsid w:val="00634069"/>
    <w:rsid w:val="006444F0"/>
    <w:rsid w:val="00654AB3"/>
    <w:rsid w:val="0066192D"/>
    <w:rsid w:val="00663DBA"/>
    <w:rsid w:val="00666708"/>
    <w:rsid w:val="00673993"/>
    <w:rsid w:val="00682EB4"/>
    <w:rsid w:val="00683650"/>
    <w:rsid w:val="00685D09"/>
    <w:rsid w:val="00691D56"/>
    <w:rsid w:val="00692D1C"/>
    <w:rsid w:val="00696A1C"/>
    <w:rsid w:val="006A4767"/>
    <w:rsid w:val="006C1846"/>
    <w:rsid w:val="006C628E"/>
    <w:rsid w:val="006E139E"/>
    <w:rsid w:val="006E2933"/>
    <w:rsid w:val="006F248A"/>
    <w:rsid w:val="007102EE"/>
    <w:rsid w:val="00710308"/>
    <w:rsid w:val="007113BE"/>
    <w:rsid w:val="007311B7"/>
    <w:rsid w:val="007338AE"/>
    <w:rsid w:val="0074153B"/>
    <w:rsid w:val="007442A0"/>
    <w:rsid w:val="00744391"/>
    <w:rsid w:val="00761AB0"/>
    <w:rsid w:val="00763B3E"/>
    <w:rsid w:val="007709C5"/>
    <w:rsid w:val="00773927"/>
    <w:rsid w:val="007872E1"/>
    <w:rsid w:val="007B1C60"/>
    <w:rsid w:val="007B2457"/>
    <w:rsid w:val="007C0ED1"/>
    <w:rsid w:val="007C2333"/>
    <w:rsid w:val="007C2C95"/>
    <w:rsid w:val="007F0651"/>
    <w:rsid w:val="008045E7"/>
    <w:rsid w:val="00813C81"/>
    <w:rsid w:val="00816616"/>
    <w:rsid w:val="008235C5"/>
    <w:rsid w:val="0083162C"/>
    <w:rsid w:val="00854C7C"/>
    <w:rsid w:val="008564E6"/>
    <w:rsid w:val="00882EDC"/>
    <w:rsid w:val="008907E4"/>
    <w:rsid w:val="00892B8A"/>
    <w:rsid w:val="008A2829"/>
    <w:rsid w:val="008B1370"/>
    <w:rsid w:val="008C0A9D"/>
    <w:rsid w:val="008D120B"/>
    <w:rsid w:val="008D4AE1"/>
    <w:rsid w:val="008D5805"/>
    <w:rsid w:val="008E38BA"/>
    <w:rsid w:val="009023EF"/>
    <w:rsid w:val="00911871"/>
    <w:rsid w:val="009124BE"/>
    <w:rsid w:val="00922D15"/>
    <w:rsid w:val="00925ED6"/>
    <w:rsid w:val="00925F52"/>
    <w:rsid w:val="0093098F"/>
    <w:rsid w:val="00935F85"/>
    <w:rsid w:val="0095366E"/>
    <w:rsid w:val="0096656C"/>
    <w:rsid w:val="00974077"/>
    <w:rsid w:val="009759B2"/>
    <w:rsid w:val="0097721A"/>
    <w:rsid w:val="00977349"/>
    <w:rsid w:val="00977A89"/>
    <w:rsid w:val="00982EDE"/>
    <w:rsid w:val="0098785E"/>
    <w:rsid w:val="009928C0"/>
    <w:rsid w:val="009A10A3"/>
    <w:rsid w:val="009A2E76"/>
    <w:rsid w:val="009B7ADE"/>
    <w:rsid w:val="009F0B12"/>
    <w:rsid w:val="009F162E"/>
    <w:rsid w:val="009F4179"/>
    <w:rsid w:val="009F5570"/>
    <w:rsid w:val="009F7BC8"/>
    <w:rsid w:val="00A00AC8"/>
    <w:rsid w:val="00A05643"/>
    <w:rsid w:val="00A10C8C"/>
    <w:rsid w:val="00A208A2"/>
    <w:rsid w:val="00A26CA4"/>
    <w:rsid w:val="00A33A2D"/>
    <w:rsid w:val="00A36BB1"/>
    <w:rsid w:val="00A3704E"/>
    <w:rsid w:val="00A4108B"/>
    <w:rsid w:val="00A41A61"/>
    <w:rsid w:val="00A43933"/>
    <w:rsid w:val="00A506C5"/>
    <w:rsid w:val="00A63987"/>
    <w:rsid w:val="00A63C2A"/>
    <w:rsid w:val="00A66CB0"/>
    <w:rsid w:val="00A70A87"/>
    <w:rsid w:val="00A75BA2"/>
    <w:rsid w:val="00A84B2A"/>
    <w:rsid w:val="00AA38D3"/>
    <w:rsid w:val="00AD7505"/>
    <w:rsid w:val="00AE2742"/>
    <w:rsid w:val="00AE7D1F"/>
    <w:rsid w:val="00AF1352"/>
    <w:rsid w:val="00AF1ED9"/>
    <w:rsid w:val="00B035F8"/>
    <w:rsid w:val="00B047BD"/>
    <w:rsid w:val="00B04FAD"/>
    <w:rsid w:val="00B127DF"/>
    <w:rsid w:val="00B16C1E"/>
    <w:rsid w:val="00B17F06"/>
    <w:rsid w:val="00B26BCC"/>
    <w:rsid w:val="00B52A21"/>
    <w:rsid w:val="00B644EF"/>
    <w:rsid w:val="00B70DFE"/>
    <w:rsid w:val="00B71979"/>
    <w:rsid w:val="00B927FB"/>
    <w:rsid w:val="00BA2EF9"/>
    <w:rsid w:val="00BB149C"/>
    <w:rsid w:val="00BB18C4"/>
    <w:rsid w:val="00BC62CE"/>
    <w:rsid w:val="00BD0329"/>
    <w:rsid w:val="00BD122F"/>
    <w:rsid w:val="00BD586F"/>
    <w:rsid w:val="00BD5F6D"/>
    <w:rsid w:val="00BD6B20"/>
    <w:rsid w:val="00BE17F0"/>
    <w:rsid w:val="00BE4D89"/>
    <w:rsid w:val="00BF0037"/>
    <w:rsid w:val="00C127BF"/>
    <w:rsid w:val="00C156E1"/>
    <w:rsid w:val="00C168F3"/>
    <w:rsid w:val="00C231D4"/>
    <w:rsid w:val="00C438B3"/>
    <w:rsid w:val="00C44F0C"/>
    <w:rsid w:val="00C51A92"/>
    <w:rsid w:val="00C53B1E"/>
    <w:rsid w:val="00C64A13"/>
    <w:rsid w:val="00C67D4B"/>
    <w:rsid w:val="00C829F4"/>
    <w:rsid w:val="00C87A8E"/>
    <w:rsid w:val="00C965E5"/>
    <w:rsid w:val="00CD2D4B"/>
    <w:rsid w:val="00CD427D"/>
    <w:rsid w:val="00CD7CC5"/>
    <w:rsid w:val="00CF22DD"/>
    <w:rsid w:val="00CF34D4"/>
    <w:rsid w:val="00CF3583"/>
    <w:rsid w:val="00D025EC"/>
    <w:rsid w:val="00D0769D"/>
    <w:rsid w:val="00D41BA0"/>
    <w:rsid w:val="00D42046"/>
    <w:rsid w:val="00D51965"/>
    <w:rsid w:val="00D70236"/>
    <w:rsid w:val="00D71E35"/>
    <w:rsid w:val="00D75A45"/>
    <w:rsid w:val="00D77325"/>
    <w:rsid w:val="00D8181F"/>
    <w:rsid w:val="00D86CD2"/>
    <w:rsid w:val="00D91ED9"/>
    <w:rsid w:val="00D94D1A"/>
    <w:rsid w:val="00DA0D88"/>
    <w:rsid w:val="00DB16CF"/>
    <w:rsid w:val="00DB2AA3"/>
    <w:rsid w:val="00DC7476"/>
    <w:rsid w:val="00DE6679"/>
    <w:rsid w:val="00DE6FED"/>
    <w:rsid w:val="00E03A93"/>
    <w:rsid w:val="00E203E9"/>
    <w:rsid w:val="00E45815"/>
    <w:rsid w:val="00E45D41"/>
    <w:rsid w:val="00E516D2"/>
    <w:rsid w:val="00E543B9"/>
    <w:rsid w:val="00E779AB"/>
    <w:rsid w:val="00E96A6D"/>
    <w:rsid w:val="00EA64C0"/>
    <w:rsid w:val="00EB1F0C"/>
    <w:rsid w:val="00EF3DF4"/>
    <w:rsid w:val="00EF5159"/>
    <w:rsid w:val="00F230A7"/>
    <w:rsid w:val="00F23E98"/>
    <w:rsid w:val="00F27936"/>
    <w:rsid w:val="00F30963"/>
    <w:rsid w:val="00F321C3"/>
    <w:rsid w:val="00F36A10"/>
    <w:rsid w:val="00F37AFE"/>
    <w:rsid w:val="00F4127D"/>
    <w:rsid w:val="00F57396"/>
    <w:rsid w:val="00F87678"/>
    <w:rsid w:val="00F952DC"/>
    <w:rsid w:val="00F97BAE"/>
    <w:rsid w:val="00FA2816"/>
    <w:rsid w:val="00FC0E66"/>
    <w:rsid w:val="00FC2417"/>
    <w:rsid w:val="00FC4C48"/>
    <w:rsid w:val="00FD70F0"/>
    <w:rsid w:val="00FF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23E8D"/>
  <w15:docId w15:val="{F0394CCF-3F62-43B0-8192-FB8F487A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362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1E3628"/>
    <w:rPr>
      <w:rFonts w:asciiTheme="majorHAnsi" w:eastAsiaTheme="majorEastAsia" w:hAnsiTheme="majorHAnsi" w:cstheme="majorBidi"/>
      <w:color w:val="243F60" w:themeColor="accent1" w:themeShade="7F"/>
    </w:rPr>
  </w:style>
  <w:style w:type="table" w:styleId="a3">
    <w:name w:val="Table Grid"/>
    <w:basedOn w:val="a1"/>
    <w:uiPriority w:val="59"/>
    <w:rsid w:val="001E3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E3628"/>
    <w:pPr>
      <w:spacing w:after="0" w:line="240" w:lineRule="auto"/>
    </w:pPr>
  </w:style>
  <w:style w:type="paragraph" w:customStyle="1" w:styleId="c1">
    <w:name w:val="c1"/>
    <w:basedOn w:val="a"/>
    <w:rsid w:val="001E3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1E3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1E3628"/>
    <w:rPr>
      <w:color w:val="0000FF"/>
      <w:u w:val="single"/>
    </w:rPr>
  </w:style>
  <w:style w:type="character" w:styleId="a7">
    <w:name w:val="Strong"/>
    <w:basedOn w:val="a0"/>
    <w:uiPriority w:val="22"/>
    <w:qFormat/>
    <w:rsid w:val="001E3628"/>
    <w:rPr>
      <w:b/>
      <w:bCs/>
    </w:rPr>
  </w:style>
  <w:style w:type="character" w:customStyle="1" w:styleId="apple-converted-space">
    <w:name w:val="apple-converted-space"/>
    <w:basedOn w:val="a0"/>
    <w:rsid w:val="001E3628"/>
  </w:style>
  <w:style w:type="paragraph" w:styleId="a8">
    <w:name w:val="List Paragraph"/>
    <w:basedOn w:val="a"/>
    <w:qFormat/>
    <w:rsid w:val="001E3628"/>
    <w:pPr>
      <w:ind w:left="720"/>
      <w:contextualSpacing/>
    </w:pPr>
  </w:style>
  <w:style w:type="character" w:customStyle="1" w:styleId="apple-style-span">
    <w:name w:val="apple-style-span"/>
    <w:basedOn w:val="a0"/>
    <w:rsid w:val="001E3628"/>
  </w:style>
  <w:style w:type="paragraph" w:customStyle="1" w:styleId="pcont">
    <w:name w:val="pcont"/>
    <w:basedOn w:val="a"/>
    <w:rsid w:val="001E3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W-">
    <w:name w:val="WW-Базовый"/>
    <w:rsid w:val="00A63C2A"/>
    <w:pPr>
      <w:tabs>
        <w:tab w:val="left" w:pos="709"/>
      </w:tabs>
      <w:suppressAutoHyphens/>
      <w:spacing w:line="276" w:lineRule="atLeast"/>
      <w:ind w:left="45"/>
      <w:jc w:val="both"/>
    </w:pPr>
    <w:rPr>
      <w:rFonts w:ascii="Calibri" w:eastAsia="DejaVu Sans" w:hAnsi="Calibri" w:cs="Times New Roman"/>
      <w:lang w:eastAsia="ar-SA"/>
    </w:rPr>
  </w:style>
  <w:style w:type="paragraph" w:styleId="a9">
    <w:name w:val="header"/>
    <w:basedOn w:val="a"/>
    <w:link w:val="aa"/>
    <w:uiPriority w:val="99"/>
    <w:unhideWhenUsed/>
    <w:rsid w:val="0006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65252"/>
  </w:style>
  <w:style w:type="paragraph" w:styleId="ab">
    <w:name w:val="footer"/>
    <w:basedOn w:val="a"/>
    <w:link w:val="ac"/>
    <w:uiPriority w:val="99"/>
    <w:unhideWhenUsed/>
    <w:rsid w:val="0006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5252"/>
  </w:style>
  <w:style w:type="table" w:customStyle="1" w:styleId="1">
    <w:name w:val="Сетка таблицы1"/>
    <w:basedOn w:val="a1"/>
    <w:next w:val="a3"/>
    <w:uiPriority w:val="59"/>
    <w:rsid w:val="00B127DF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1B2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B2B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2606</TotalTime>
  <Pages>64</Pages>
  <Words>11373</Words>
  <Characters>64830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Пользователь</cp:lastModifiedBy>
  <cp:revision>136</cp:revision>
  <cp:lastPrinted>2023-08-29T08:38:00Z</cp:lastPrinted>
  <dcterms:created xsi:type="dcterms:W3CDTF">2017-08-19T09:22:00Z</dcterms:created>
  <dcterms:modified xsi:type="dcterms:W3CDTF">2024-02-07T13:16:00Z</dcterms:modified>
</cp:coreProperties>
</file>